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61676114" w:displacedByCustomXml="next"/>
    <w:sdt>
      <w:sdtPr>
        <w:id w:val="1806122212"/>
        <w:docPartObj>
          <w:docPartGallery w:val="Cover Pages"/>
          <w:docPartUnique/>
        </w:docPartObj>
      </w:sdtPr>
      <w:sdtEndPr>
        <w:rPr>
          <w:rFonts w:ascii="Arial" w:hAnsi="Arial" w:cs="Arial"/>
          <w:b/>
        </w:rPr>
      </w:sdtEndPr>
      <w:sdtContent>
        <w:p w14:paraId="4E0EB203" w14:textId="2176E5F5" w:rsidR="00070B9A" w:rsidRDefault="00070B9A"/>
        <w:p w14:paraId="2838216B" w14:textId="77777777" w:rsidR="00070B9A" w:rsidRPr="00AF3661" w:rsidRDefault="00070B9A" w:rsidP="00070B9A">
          <w:pPr>
            <w:pStyle w:val="Ttulo"/>
            <w:widowControl w:val="0"/>
            <w:autoSpaceDE w:val="0"/>
            <w:autoSpaceDN w:val="0"/>
            <w:spacing w:before="78" w:line="276" w:lineRule="auto"/>
            <w:ind w:left="1418" w:right="1215" w:firstLine="816"/>
            <w:jc w:val="right"/>
            <w:rPr>
              <w:rFonts w:eastAsia="Arial MT"/>
              <w:b w:val="0"/>
              <w:bCs w:val="0"/>
              <w:i w:val="0"/>
              <w:iCs w:val="0"/>
              <w:color w:val="4F81BC"/>
              <w:sz w:val="24"/>
              <w:szCs w:val="24"/>
              <w:lang w:eastAsia="en-US"/>
            </w:rPr>
          </w:pPr>
        </w:p>
        <w:p w14:paraId="0C66BED2" w14:textId="77777777" w:rsidR="00070B9A" w:rsidRPr="00AF3661" w:rsidRDefault="00070B9A" w:rsidP="00070B9A">
          <w:pPr>
            <w:pStyle w:val="Ttulo"/>
            <w:widowControl w:val="0"/>
            <w:autoSpaceDE w:val="0"/>
            <w:autoSpaceDN w:val="0"/>
            <w:spacing w:before="78" w:line="276" w:lineRule="auto"/>
            <w:ind w:left="1418" w:right="1215" w:firstLine="816"/>
            <w:jc w:val="right"/>
            <w:rPr>
              <w:rFonts w:eastAsia="Arial MT"/>
              <w:b w:val="0"/>
              <w:bCs w:val="0"/>
              <w:i w:val="0"/>
              <w:iCs w:val="0"/>
              <w:color w:val="4F81BC"/>
              <w:sz w:val="24"/>
              <w:szCs w:val="24"/>
              <w:lang w:eastAsia="en-US"/>
            </w:rPr>
          </w:pPr>
        </w:p>
        <w:p w14:paraId="5CB33390" w14:textId="0C8AF3D3" w:rsidR="00070B9A" w:rsidRPr="00AF3661" w:rsidRDefault="00070B9A" w:rsidP="00070B9A">
          <w:pPr>
            <w:pStyle w:val="Ttulo"/>
            <w:widowControl w:val="0"/>
            <w:autoSpaceDE w:val="0"/>
            <w:autoSpaceDN w:val="0"/>
            <w:spacing w:before="78" w:line="276" w:lineRule="auto"/>
            <w:ind w:left="1418" w:right="1215" w:firstLine="816"/>
            <w:jc w:val="right"/>
            <w:rPr>
              <w:rFonts w:eastAsia="Arial MT"/>
              <w:b w:val="0"/>
              <w:bCs w:val="0"/>
              <w:i w:val="0"/>
              <w:iCs w:val="0"/>
              <w:color w:val="4F81BC"/>
              <w:sz w:val="24"/>
              <w:szCs w:val="24"/>
              <w:lang w:eastAsia="en-US"/>
            </w:rPr>
          </w:pPr>
          <w:r>
            <w:rPr>
              <w:rFonts w:eastAsia="Arial MT"/>
              <w:b w:val="0"/>
              <w:bCs w:val="0"/>
              <w:i w:val="0"/>
              <w:iCs w:val="0"/>
              <w:noProof/>
              <w:color w:val="4F81BC"/>
              <w:sz w:val="52"/>
              <w:szCs w:val="24"/>
              <w:lang w:val="es-CO" w:eastAsia="es-CO"/>
            </w:rPr>
            <w:drawing>
              <wp:anchor distT="0" distB="0" distL="114300" distR="114300" simplePos="0" relativeHeight="251695616" behindDoc="1" locked="0" layoutInCell="1" allowOverlap="1" wp14:anchorId="4E17AFED" wp14:editId="47E13A55">
                <wp:simplePos x="0" y="0"/>
                <wp:positionH relativeFrom="column">
                  <wp:posOffset>19050</wp:posOffset>
                </wp:positionH>
                <wp:positionV relativeFrom="paragraph">
                  <wp:posOffset>150495</wp:posOffset>
                </wp:positionV>
                <wp:extent cx="5608320" cy="5943600"/>
                <wp:effectExtent l="0" t="0" r="0" b="0"/>
                <wp:wrapNone/>
                <wp:docPr id="202996747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extLst>
                            <a:ext uri="{28A0092B-C50C-407E-A947-70E740481C1C}">
                              <a14:useLocalDpi xmlns:a14="http://schemas.microsoft.com/office/drawing/2010/main" val="0"/>
                            </a:ext>
                          </a:extLst>
                        </a:blip>
                        <a:srcRect l="23047" r="23828"/>
                        <a:stretch>
                          <a:fillRect/>
                        </a:stretch>
                      </pic:blipFill>
                      <pic:spPr bwMode="auto">
                        <a:xfrm>
                          <a:off x="0" y="0"/>
                          <a:ext cx="5608320" cy="594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DFAC5" w14:textId="77777777" w:rsidR="00070B9A" w:rsidRPr="00AF3661" w:rsidRDefault="00070B9A" w:rsidP="00070B9A">
          <w:pPr>
            <w:pStyle w:val="Ttulo"/>
            <w:widowControl w:val="0"/>
            <w:autoSpaceDE w:val="0"/>
            <w:autoSpaceDN w:val="0"/>
            <w:spacing w:before="78" w:line="276" w:lineRule="auto"/>
            <w:ind w:left="1418" w:right="1215" w:firstLine="816"/>
            <w:jc w:val="right"/>
            <w:rPr>
              <w:rFonts w:eastAsia="Arial MT"/>
              <w:b w:val="0"/>
              <w:bCs w:val="0"/>
              <w:i w:val="0"/>
              <w:iCs w:val="0"/>
              <w:color w:val="4F81BC"/>
              <w:sz w:val="24"/>
              <w:szCs w:val="24"/>
              <w:lang w:eastAsia="en-US"/>
            </w:rPr>
          </w:pPr>
        </w:p>
        <w:p w14:paraId="361A4124" w14:textId="77777777" w:rsidR="00070B9A" w:rsidRPr="00AF3661" w:rsidRDefault="00070B9A" w:rsidP="00070B9A">
          <w:pPr>
            <w:pStyle w:val="Ttulo"/>
            <w:widowControl w:val="0"/>
            <w:autoSpaceDE w:val="0"/>
            <w:autoSpaceDN w:val="0"/>
            <w:spacing w:before="78" w:line="276" w:lineRule="auto"/>
            <w:ind w:left="1418" w:right="1215" w:firstLine="816"/>
            <w:jc w:val="right"/>
            <w:rPr>
              <w:rFonts w:eastAsia="Arial MT"/>
              <w:b w:val="0"/>
              <w:bCs w:val="0"/>
              <w:i w:val="0"/>
              <w:iCs w:val="0"/>
              <w:color w:val="4F81BC"/>
              <w:sz w:val="24"/>
              <w:szCs w:val="24"/>
              <w:lang w:eastAsia="en-US"/>
            </w:rPr>
          </w:pPr>
        </w:p>
        <w:p w14:paraId="2841D94C" w14:textId="77777777" w:rsidR="00070B9A" w:rsidRDefault="00070B9A" w:rsidP="00070B9A">
          <w:pPr>
            <w:pStyle w:val="Ttulo"/>
            <w:widowControl w:val="0"/>
            <w:autoSpaceDE w:val="0"/>
            <w:autoSpaceDN w:val="0"/>
            <w:spacing w:before="78" w:line="276" w:lineRule="auto"/>
            <w:ind w:left="1418" w:right="1215" w:firstLine="816"/>
            <w:jc w:val="right"/>
            <w:rPr>
              <w:rFonts w:eastAsia="Arial MT"/>
              <w:bCs w:val="0"/>
              <w:i w:val="0"/>
              <w:iCs w:val="0"/>
              <w:color w:val="4F81BC"/>
              <w:sz w:val="24"/>
              <w:szCs w:val="24"/>
              <w:lang w:eastAsia="en-US"/>
            </w:rPr>
          </w:pPr>
        </w:p>
        <w:p w14:paraId="0139FC93" w14:textId="77777777" w:rsidR="00070B9A" w:rsidRDefault="00070B9A" w:rsidP="00070B9A">
          <w:pPr>
            <w:pStyle w:val="Ttulo"/>
            <w:widowControl w:val="0"/>
            <w:autoSpaceDE w:val="0"/>
            <w:autoSpaceDN w:val="0"/>
            <w:spacing w:before="78" w:line="276" w:lineRule="auto"/>
            <w:ind w:left="1418" w:right="1215" w:firstLine="816"/>
            <w:jc w:val="right"/>
            <w:rPr>
              <w:rFonts w:eastAsia="Arial MT"/>
              <w:bCs w:val="0"/>
              <w:i w:val="0"/>
              <w:iCs w:val="0"/>
              <w:color w:val="4F81BC"/>
              <w:sz w:val="24"/>
              <w:szCs w:val="24"/>
              <w:lang w:eastAsia="en-US"/>
            </w:rPr>
          </w:pPr>
        </w:p>
        <w:p w14:paraId="289B3D37" w14:textId="77777777" w:rsidR="00070B9A" w:rsidRDefault="00070B9A" w:rsidP="00070B9A">
          <w:pPr>
            <w:pStyle w:val="Ttulo"/>
            <w:widowControl w:val="0"/>
            <w:autoSpaceDE w:val="0"/>
            <w:autoSpaceDN w:val="0"/>
            <w:spacing w:before="78" w:line="276" w:lineRule="auto"/>
            <w:ind w:right="1215"/>
            <w:jc w:val="left"/>
            <w:rPr>
              <w:rFonts w:eastAsia="Arial MT"/>
              <w:bCs w:val="0"/>
              <w:i w:val="0"/>
              <w:iCs w:val="0"/>
              <w:color w:val="4F81BC"/>
              <w:sz w:val="24"/>
              <w:szCs w:val="24"/>
              <w:lang w:eastAsia="en-US"/>
            </w:rPr>
          </w:pPr>
        </w:p>
        <w:p w14:paraId="66882818" w14:textId="77777777" w:rsidR="00070B9A" w:rsidRDefault="00070B9A" w:rsidP="00070B9A">
          <w:pPr>
            <w:pStyle w:val="Ttulo"/>
            <w:widowControl w:val="0"/>
            <w:autoSpaceDE w:val="0"/>
            <w:autoSpaceDN w:val="0"/>
            <w:spacing w:before="78" w:line="276" w:lineRule="auto"/>
            <w:ind w:right="1215"/>
            <w:jc w:val="left"/>
            <w:rPr>
              <w:rFonts w:eastAsia="Arial MT"/>
              <w:b w:val="0"/>
              <w:bCs w:val="0"/>
              <w:i w:val="0"/>
              <w:iCs w:val="0"/>
              <w:color w:val="4F81BC"/>
              <w:sz w:val="52"/>
              <w:szCs w:val="24"/>
              <w:lang w:eastAsia="en-US"/>
            </w:rPr>
          </w:pPr>
        </w:p>
        <w:p w14:paraId="10770025" w14:textId="64C8B6D6" w:rsidR="00070B9A" w:rsidRDefault="00070B9A" w:rsidP="00070B9A">
          <w:pPr>
            <w:pStyle w:val="Ttulo"/>
            <w:widowControl w:val="0"/>
            <w:autoSpaceDE w:val="0"/>
            <w:autoSpaceDN w:val="0"/>
            <w:spacing w:before="78" w:line="276" w:lineRule="auto"/>
            <w:ind w:right="1215"/>
            <w:jc w:val="left"/>
            <w:rPr>
              <w:rFonts w:eastAsia="Arial MT"/>
              <w:b w:val="0"/>
              <w:bCs w:val="0"/>
              <w:i w:val="0"/>
              <w:iCs w:val="0"/>
              <w:color w:val="4F81BC"/>
              <w:sz w:val="52"/>
              <w:szCs w:val="24"/>
              <w:lang w:eastAsia="en-US"/>
            </w:rPr>
          </w:pPr>
          <w:r>
            <w:rPr>
              <w:rFonts w:eastAsia="Arial MT"/>
              <w:b w:val="0"/>
              <w:bCs w:val="0"/>
              <w:i w:val="0"/>
              <w:iCs w:val="0"/>
              <w:noProof/>
              <w:color w:val="4F81BC"/>
              <w:sz w:val="52"/>
              <w:szCs w:val="24"/>
              <w:lang w:val="es-CO" w:eastAsia="es-CO"/>
            </w:rPr>
            <mc:AlternateContent>
              <mc:Choice Requires="wps">
                <w:drawing>
                  <wp:anchor distT="0" distB="0" distL="114300" distR="114300" simplePos="0" relativeHeight="251696640" behindDoc="0" locked="0" layoutInCell="1" allowOverlap="1" wp14:anchorId="7DC4F701" wp14:editId="33215F04">
                    <wp:simplePos x="0" y="0"/>
                    <wp:positionH relativeFrom="margin">
                      <wp:align>left</wp:align>
                    </wp:positionH>
                    <wp:positionV relativeFrom="paragraph">
                      <wp:posOffset>89535</wp:posOffset>
                    </wp:positionV>
                    <wp:extent cx="6104890" cy="3187700"/>
                    <wp:effectExtent l="0" t="0" r="0" b="0"/>
                    <wp:wrapNone/>
                    <wp:docPr id="1092745901" name="Cuadro de texto 4">
                      <a:extLst xmlns:a="http://schemas.openxmlformats.org/drawingml/2006/main">
                        <a:ext uri="{FF2B5EF4-FFF2-40B4-BE49-F238E27FC236}">
                          <a16:creationId xmlns:a16="http://schemas.microsoft.com/office/drawing/2014/main" id="{CBBB04EE-370E-4B5D-AEDE-827E09D425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4890" cy="3187700"/>
                            </a:xfrm>
                            <a:prstGeom prst="rect">
                              <a:avLst/>
                            </a:prstGeom>
                            <a:noFill/>
                          </wps:spPr>
                          <wps:txbx>
                            <w:txbxContent>
                              <w:p w14:paraId="0839B096" w14:textId="0C396E05" w:rsidR="00070B9A" w:rsidRDefault="00070B9A" w:rsidP="00070B9A">
                                <w:pPr>
                                  <w:pStyle w:val="NormalWeb"/>
                                  <w:spacing w:before="0" w:beforeAutospacing="0" w:after="0" w:afterAutospacing="0"/>
                                  <w:jc w:val="center"/>
                                  <w:rPr>
                                    <w:rFonts w:ascii="Montserrat Black" w:eastAsia="Arial" w:hAnsi="Montserrat Black" w:cs="Arial"/>
                                    <w:color w:val="002060"/>
                                    <w:sz w:val="80"/>
                                    <w:szCs w:val="80"/>
                                    <w:lang w:val="es-ES"/>
                                  </w:rPr>
                                </w:pPr>
                                <w:r>
                                  <w:rPr>
                                    <w:rFonts w:ascii="Montserrat Black" w:eastAsia="Arial" w:hAnsi="Montserrat Black" w:cs="Arial"/>
                                    <w:color w:val="002060"/>
                                    <w:sz w:val="80"/>
                                    <w:szCs w:val="80"/>
                                    <w:lang w:val="es-ES"/>
                                  </w:rPr>
                                  <w:t>PLAN INSTITUCIONAL DE ARCHIVO PINAR</w:t>
                                </w:r>
                              </w:p>
                              <w:p w14:paraId="00B32467" w14:textId="241A8C4C" w:rsidR="00070B9A" w:rsidRDefault="00070B9A" w:rsidP="00070B9A">
                                <w:pPr>
                                  <w:pStyle w:val="NormalWeb"/>
                                  <w:spacing w:before="0" w:beforeAutospacing="0" w:after="0" w:afterAutospacing="0"/>
                                  <w:jc w:val="center"/>
                                </w:pPr>
                                <w:r>
                                  <w:rPr>
                                    <w:rFonts w:ascii="Montserrat Black" w:eastAsia="Arial" w:hAnsi="Montserrat Black" w:cs="Arial"/>
                                    <w:color w:val="002060"/>
                                    <w:sz w:val="80"/>
                                    <w:szCs w:val="80"/>
                                    <w:lang w:val="es-ES"/>
                                  </w:rPr>
                                  <w:t>2025</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7DC4F701" id="_x0000_t202" coordsize="21600,21600" o:spt="202" path="m,l,21600r21600,l21600,xe">
                    <v:stroke joinstyle="miter"/>
                    <v:path gradientshapeok="t" o:connecttype="rect"/>
                  </v:shapetype>
                  <v:shape id="Cuadro de texto 4" o:spid="_x0000_s1026" type="#_x0000_t202" style="position:absolute;margin-left:0;margin-top:7.05pt;width:480.7pt;height:251pt;z-index:251696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" filled="f" stroked="f">
                    <v:textbox style="mso-fit-shape-to-text:t">
                      <w:txbxContent>
                        <w:p w14:paraId="0839B096" w14:textId="0C396E05" w:rsidR="00070B9A" w:rsidRDefault="00070B9A" w:rsidP="00070B9A">
                          <w:pPr>
                            <w:pStyle w:val="NormalWeb"/>
                            <w:spacing w:before="0" w:beforeAutospacing="0" w:after="0" w:afterAutospacing="0"/>
                            <w:jc w:val="center"/>
                            <w:rPr>
                              <w:rFonts w:ascii="Montserrat Black" w:eastAsia="Arial" w:hAnsi="Montserrat Black" w:cs="Arial"/>
                              <w:color w:val="002060"/>
                              <w:sz w:val="80"/>
                              <w:szCs w:val="80"/>
                              <w:lang w:val="es-ES"/>
                            </w:rPr>
                          </w:pPr>
                          <w:r>
                            <w:rPr>
                              <w:rFonts w:ascii="Montserrat Black" w:eastAsia="Arial" w:hAnsi="Montserrat Black" w:cs="Arial"/>
                              <w:color w:val="002060"/>
                              <w:sz w:val="80"/>
                              <w:szCs w:val="80"/>
                              <w:lang w:val="es-ES"/>
                            </w:rPr>
                            <w:t>PLAN INSTITUCIONAL DE ARCHIVO PINAR</w:t>
                          </w:r>
                        </w:p>
                        <w:p w14:paraId="00B32467" w14:textId="241A8C4C" w:rsidR="00070B9A" w:rsidRDefault="00070B9A" w:rsidP="00070B9A">
                          <w:pPr>
                            <w:pStyle w:val="NormalWeb"/>
                            <w:spacing w:before="0" w:beforeAutospacing="0" w:after="0" w:afterAutospacing="0"/>
                            <w:jc w:val="center"/>
                          </w:pPr>
                          <w:r>
                            <w:rPr>
                              <w:rFonts w:ascii="Montserrat Black" w:eastAsia="Arial" w:hAnsi="Montserrat Black" w:cs="Arial"/>
                              <w:color w:val="002060"/>
                              <w:sz w:val="80"/>
                              <w:szCs w:val="80"/>
                              <w:lang w:val="es-ES"/>
                            </w:rPr>
                            <w:t>2025</w:t>
                          </w:r>
                        </w:p>
                      </w:txbxContent>
                    </v:textbox>
                    <w10:wrap anchorx="margin"/>
                  </v:shape>
                </w:pict>
              </mc:Fallback>
            </mc:AlternateContent>
          </w:r>
        </w:p>
        <w:p w14:paraId="404D37F3" w14:textId="77777777" w:rsidR="00070B9A" w:rsidRDefault="00070B9A" w:rsidP="00070B9A">
          <w:pPr>
            <w:pStyle w:val="Ttulo"/>
            <w:widowControl w:val="0"/>
            <w:autoSpaceDE w:val="0"/>
            <w:autoSpaceDN w:val="0"/>
            <w:spacing w:before="78" w:line="276" w:lineRule="auto"/>
            <w:ind w:right="1215"/>
            <w:jc w:val="left"/>
            <w:rPr>
              <w:rFonts w:eastAsia="Arial MT"/>
              <w:b w:val="0"/>
              <w:bCs w:val="0"/>
              <w:i w:val="0"/>
              <w:iCs w:val="0"/>
              <w:color w:val="4F81BC"/>
              <w:sz w:val="52"/>
              <w:szCs w:val="24"/>
              <w:lang w:eastAsia="en-US"/>
            </w:rPr>
          </w:pPr>
        </w:p>
        <w:p w14:paraId="6D683B11" w14:textId="77777777" w:rsidR="00070B9A" w:rsidRDefault="00070B9A" w:rsidP="00070B9A">
          <w:pPr>
            <w:pStyle w:val="Ttulo"/>
            <w:widowControl w:val="0"/>
            <w:autoSpaceDE w:val="0"/>
            <w:autoSpaceDN w:val="0"/>
            <w:spacing w:before="78" w:line="276" w:lineRule="auto"/>
            <w:ind w:right="1215"/>
            <w:jc w:val="left"/>
            <w:rPr>
              <w:rFonts w:eastAsia="Arial MT"/>
              <w:b w:val="0"/>
              <w:bCs w:val="0"/>
              <w:i w:val="0"/>
              <w:iCs w:val="0"/>
              <w:color w:val="4F81BC"/>
              <w:sz w:val="52"/>
              <w:szCs w:val="24"/>
              <w:lang w:eastAsia="en-US"/>
            </w:rPr>
          </w:pPr>
        </w:p>
        <w:p w14:paraId="52AEFA8E" w14:textId="77777777" w:rsidR="00070B9A" w:rsidRDefault="00070B9A" w:rsidP="00070B9A">
          <w:pPr>
            <w:pStyle w:val="Ttulo"/>
            <w:widowControl w:val="0"/>
            <w:autoSpaceDE w:val="0"/>
            <w:autoSpaceDN w:val="0"/>
            <w:spacing w:before="78" w:line="276" w:lineRule="auto"/>
            <w:ind w:right="1215"/>
            <w:jc w:val="left"/>
            <w:rPr>
              <w:rFonts w:eastAsia="Arial MT"/>
              <w:b w:val="0"/>
              <w:bCs w:val="0"/>
              <w:i w:val="0"/>
              <w:iCs w:val="0"/>
              <w:color w:val="4F81BC"/>
              <w:sz w:val="52"/>
              <w:szCs w:val="24"/>
              <w:lang w:eastAsia="en-US"/>
            </w:rPr>
          </w:pPr>
        </w:p>
        <w:p w14:paraId="1DCEEB56" w14:textId="77777777" w:rsidR="00070B9A" w:rsidRDefault="00070B9A" w:rsidP="00070B9A">
          <w:pPr>
            <w:pStyle w:val="Ttulo"/>
            <w:widowControl w:val="0"/>
            <w:autoSpaceDE w:val="0"/>
            <w:autoSpaceDN w:val="0"/>
            <w:spacing w:before="78" w:line="276" w:lineRule="auto"/>
            <w:ind w:right="1215"/>
            <w:jc w:val="left"/>
            <w:rPr>
              <w:rFonts w:eastAsia="Arial MT"/>
              <w:b w:val="0"/>
              <w:bCs w:val="0"/>
              <w:i w:val="0"/>
              <w:iCs w:val="0"/>
              <w:color w:val="4F81BC"/>
              <w:sz w:val="52"/>
              <w:szCs w:val="24"/>
              <w:lang w:eastAsia="en-US"/>
            </w:rPr>
          </w:pPr>
        </w:p>
        <w:p w14:paraId="2626FC3D" w14:textId="77777777" w:rsidR="00070B9A" w:rsidRDefault="00070B9A" w:rsidP="00070B9A">
          <w:pPr>
            <w:pStyle w:val="Ttulo"/>
            <w:widowControl w:val="0"/>
            <w:autoSpaceDE w:val="0"/>
            <w:autoSpaceDN w:val="0"/>
            <w:spacing w:before="78" w:line="276" w:lineRule="auto"/>
            <w:ind w:right="1215"/>
            <w:jc w:val="left"/>
            <w:rPr>
              <w:rFonts w:eastAsia="Arial MT"/>
              <w:b w:val="0"/>
              <w:bCs w:val="0"/>
              <w:i w:val="0"/>
              <w:iCs w:val="0"/>
              <w:color w:val="4F81BC"/>
              <w:sz w:val="52"/>
              <w:szCs w:val="24"/>
              <w:lang w:eastAsia="en-US"/>
            </w:rPr>
          </w:pPr>
        </w:p>
        <w:p w14:paraId="40A77A44" w14:textId="24F05A95" w:rsidR="00070B9A" w:rsidRDefault="00070B9A" w:rsidP="00070B9A">
          <w:pPr>
            <w:pStyle w:val="Ttulo"/>
            <w:widowControl w:val="0"/>
            <w:autoSpaceDE w:val="0"/>
            <w:autoSpaceDN w:val="0"/>
            <w:spacing w:before="78" w:line="276" w:lineRule="auto"/>
            <w:ind w:right="1215"/>
            <w:jc w:val="left"/>
            <w:rPr>
              <w:rFonts w:eastAsia="Arial MT"/>
              <w:b w:val="0"/>
              <w:bCs w:val="0"/>
              <w:i w:val="0"/>
              <w:iCs w:val="0"/>
              <w:color w:val="4F81BC"/>
              <w:sz w:val="52"/>
              <w:szCs w:val="24"/>
              <w:lang w:eastAsia="en-US"/>
            </w:rPr>
          </w:pPr>
          <w:r>
            <w:rPr>
              <w:rFonts w:eastAsia="Arial MT"/>
              <w:b w:val="0"/>
              <w:bCs w:val="0"/>
              <w:i w:val="0"/>
              <w:iCs w:val="0"/>
              <w:noProof/>
              <w:color w:val="4F81BC"/>
              <w:sz w:val="52"/>
              <w:szCs w:val="24"/>
              <w:lang w:val="es-CO" w:eastAsia="es-CO"/>
            </w:rPr>
            <w:drawing>
              <wp:anchor distT="0" distB="0" distL="114300" distR="114300" simplePos="0" relativeHeight="251698688" behindDoc="1" locked="0" layoutInCell="1" allowOverlap="1" wp14:anchorId="0844CE63" wp14:editId="251F9699">
                <wp:simplePos x="0" y="0"/>
                <wp:positionH relativeFrom="column">
                  <wp:posOffset>3810</wp:posOffset>
                </wp:positionH>
                <wp:positionV relativeFrom="paragraph">
                  <wp:posOffset>636270</wp:posOffset>
                </wp:positionV>
                <wp:extent cx="2133600" cy="1371600"/>
                <wp:effectExtent l="0" t="0" r="0" b="0"/>
                <wp:wrapNone/>
                <wp:docPr id="210215208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cstate="print">
                          <a:extLst>
                            <a:ext uri="{28A0092B-C50C-407E-A947-70E740481C1C}">
                              <a14:useLocalDpi xmlns:a14="http://schemas.microsoft.com/office/drawing/2010/main" val="0"/>
                            </a:ext>
                          </a:extLst>
                        </a:blip>
                        <a:srcRect t="80000" r="82500"/>
                        <a:stretch>
                          <a:fillRect/>
                        </a:stretch>
                      </pic:blipFill>
                      <pic:spPr bwMode="auto">
                        <a:xfrm>
                          <a:off x="0" y="0"/>
                          <a:ext cx="2133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Arial MT"/>
              <w:b w:val="0"/>
              <w:bCs w:val="0"/>
              <w:i w:val="0"/>
              <w:iCs w:val="0"/>
              <w:noProof/>
              <w:color w:val="4F81BC"/>
              <w:sz w:val="52"/>
              <w:szCs w:val="24"/>
              <w:lang w:val="es-CO" w:eastAsia="es-CO"/>
            </w:rPr>
            <w:drawing>
              <wp:anchor distT="0" distB="0" distL="114300" distR="114300" simplePos="0" relativeHeight="251697664" behindDoc="1" locked="0" layoutInCell="1" allowOverlap="1" wp14:anchorId="52AE6A87" wp14:editId="22EDAA8D">
                <wp:simplePos x="0" y="0"/>
                <wp:positionH relativeFrom="column">
                  <wp:posOffset>979170</wp:posOffset>
                </wp:positionH>
                <wp:positionV relativeFrom="paragraph">
                  <wp:posOffset>-5504815</wp:posOffset>
                </wp:positionV>
                <wp:extent cx="3840480" cy="1021080"/>
                <wp:effectExtent l="0" t="0" r="7620" b="7620"/>
                <wp:wrapNone/>
                <wp:docPr id="614091852" name="Imagen 2" descr="D:\DATOS\Desktop\doc PUBLICAR - REVISA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DATOS\Desktop\doc PUBLICAR - REVISAR\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0480"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EF9DEB" w14:textId="67A112E1" w:rsidR="00070B9A" w:rsidRDefault="00000000">
          <w:pPr>
            <w:rPr>
              <w:rFonts w:ascii="Arial" w:hAnsi="Arial" w:cs="Arial"/>
              <w:b/>
            </w:rPr>
          </w:pPr>
        </w:p>
      </w:sdtContent>
    </w:sdt>
    <w:bookmarkEnd w:id="0"/>
    <w:p w14:paraId="0D242751" w14:textId="36131C77" w:rsidR="00B73487" w:rsidRDefault="00B73487" w:rsidP="00E36AB8">
      <w:pPr>
        <w:pStyle w:val="Ttulo2"/>
      </w:pPr>
    </w:p>
    <w:p w14:paraId="3F04F444" w14:textId="77777777" w:rsidR="00B73487" w:rsidRDefault="00B73487" w:rsidP="006B3391">
      <w:pPr>
        <w:spacing w:after="0" w:line="240" w:lineRule="auto"/>
        <w:jc w:val="center"/>
        <w:rPr>
          <w:rFonts w:ascii="Arial" w:hAnsi="Arial" w:cs="Arial"/>
          <w:b/>
        </w:rPr>
      </w:pPr>
    </w:p>
    <w:p w14:paraId="3C1BA421" w14:textId="77777777" w:rsidR="00B73487" w:rsidRDefault="00B73487" w:rsidP="006B3391">
      <w:pPr>
        <w:spacing w:after="0" w:line="240" w:lineRule="auto"/>
        <w:jc w:val="center"/>
        <w:rPr>
          <w:rFonts w:ascii="Arial" w:hAnsi="Arial" w:cs="Arial"/>
          <w:b/>
        </w:rPr>
      </w:pPr>
    </w:p>
    <w:p w14:paraId="0B744E26" w14:textId="77777777" w:rsidR="00B73487" w:rsidRDefault="00B73487" w:rsidP="006B3391">
      <w:pPr>
        <w:spacing w:after="0" w:line="240" w:lineRule="auto"/>
        <w:jc w:val="center"/>
        <w:rPr>
          <w:rFonts w:ascii="Arial" w:hAnsi="Arial" w:cs="Arial"/>
          <w:b/>
        </w:rPr>
      </w:pPr>
    </w:p>
    <w:p w14:paraId="07E6B836" w14:textId="77777777" w:rsidR="00B73487" w:rsidRDefault="00B73487" w:rsidP="006B3391">
      <w:pPr>
        <w:spacing w:after="0" w:line="240" w:lineRule="auto"/>
        <w:jc w:val="center"/>
        <w:rPr>
          <w:rFonts w:ascii="Arial" w:hAnsi="Arial" w:cs="Arial"/>
          <w:b/>
        </w:rPr>
      </w:pPr>
    </w:p>
    <w:p w14:paraId="3935B022" w14:textId="77777777" w:rsidR="00B73487" w:rsidRDefault="00B73487" w:rsidP="006B3391">
      <w:pPr>
        <w:spacing w:after="0" w:line="240" w:lineRule="auto"/>
        <w:jc w:val="center"/>
        <w:rPr>
          <w:rFonts w:ascii="Arial" w:hAnsi="Arial" w:cs="Arial"/>
          <w:b/>
        </w:rPr>
      </w:pPr>
    </w:p>
    <w:p w14:paraId="5BB2CAE3" w14:textId="77777777" w:rsidR="00B73487" w:rsidRDefault="00B73487" w:rsidP="006B3391">
      <w:pPr>
        <w:spacing w:after="0" w:line="240" w:lineRule="auto"/>
        <w:jc w:val="center"/>
        <w:rPr>
          <w:rFonts w:ascii="Arial" w:hAnsi="Arial" w:cs="Arial"/>
          <w:b/>
        </w:rPr>
      </w:pPr>
    </w:p>
    <w:p w14:paraId="751E4BB1" w14:textId="77777777" w:rsidR="008331DB" w:rsidRDefault="008331DB" w:rsidP="006B3391">
      <w:pPr>
        <w:spacing w:after="0" w:line="240" w:lineRule="auto"/>
        <w:jc w:val="center"/>
        <w:rPr>
          <w:rFonts w:ascii="Arial" w:hAnsi="Arial" w:cs="Arial"/>
          <w:b/>
        </w:rPr>
      </w:pPr>
    </w:p>
    <w:p w14:paraId="09B4446A" w14:textId="77777777" w:rsidR="00070B9A" w:rsidRDefault="00070B9A" w:rsidP="00070B9A">
      <w:pPr>
        <w:spacing w:after="0" w:line="240" w:lineRule="auto"/>
        <w:rPr>
          <w:rFonts w:ascii="Arial" w:hAnsi="Arial" w:cs="Arial"/>
          <w:b/>
        </w:rPr>
      </w:pPr>
    </w:p>
    <w:p w14:paraId="568307ED" w14:textId="16FB0ED5" w:rsidR="00070B9A" w:rsidRDefault="00070B9A" w:rsidP="00070B9A">
      <w:pPr>
        <w:spacing w:after="0" w:line="240" w:lineRule="auto"/>
        <w:jc w:val="center"/>
        <w:rPr>
          <w:rFonts w:ascii="Arial" w:hAnsi="Arial" w:cs="Arial"/>
          <w:b/>
          <w:bCs/>
          <w:lang w:val="es-MX"/>
        </w:rPr>
      </w:pPr>
      <w:r w:rsidRPr="00B6708D">
        <w:rPr>
          <w:rFonts w:ascii="Arial" w:hAnsi="Arial" w:cs="Arial"/>
          <w:b/>
          <w:bCs/>
          <w:lang w:val="es-MX"/>
        </w:rPr>
        <w:lastRenderedPageBreak/>
        <w:t>CONTROL DE CAMBIOS</w:t>
      </w:r>
    </w:p>
    <w:p w14:paraId="720E52EC" w14:textId="77777777" w:rsidR="00070B9A" w:rsidRPr="00070B9A" w:rsidRDefault="00070B9A" w:rsidP="00070B9A">
      <w:pPr>
        <w:spacing w:after="0" w:line="240" w:lineRule="auto"/>
        <w:rPr>
          <w:rFonts w:ascii="Arial" w:hAnsi="Arial" w:cs="Arial"/>
          <w:b/>
        </w:rPr>
      </w:pPr>
    </w:p>
    <w:tbl>
      <w:tblPr>
        <w:tblW w:w="458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42"/>
        <w:gridCol w:w="1211"/>
        <w:gridCol w:w="6903"/>
      </w:tblGrid>
      <w:tr w:rsidR="00070B9A" w:rsidRPr="00B6708D" w14:paraId="662B9DA2" w14:textId="77777777" w:rsidTr="00334B5B">
        <w:trPr>
          <w:trHeight w:val="63"/>
        </w:trPr>
        <w:tc>
          <w:tcPr>
            <w:tcW w:w="664" w:type="pct"/>
            <w:vAlign w:val="center"/>
          </w:tcPr>
          <w:p w14:paraId="7BD3EAF5" w14:textId="77777777" w:rsidR="00070B9A" w:rsidRPr="00B6708D" w:rsidRDefault="00070B9A" w:rsidP="00070B9A">
            <w:pPr>
              <w:pStyle w:val="Textoindependiente2"/>
              <w:spacing w:after="0" w:line="240" w:lineRule="auto"/>
              <w:jc w:val="both"/>
              <w:rPr>
                <w:rFonts w:ascii="Arial" w:hAnsi="Arial" w:cs="Arial"/>
                <w:b/>
                <w:bCs/>
                <w:lang w:val="es-MX"/>
              </w:rPr>
            </w:pPr>
            <w:r w:rsidRPr="00B6708D">
              <w:rPr>
                <w:rFonts w:ascii="Arial" w:hAnsi="Arial" w:cs="Arial"/>
                <w:b/>
                <w:bCs/>
                <w:lang w:val="es-MX"/>
              </w:rPr>
              <w:t>FECHA</w:t>
            </w:r>
          </w:p>
        </w:tc>
        <w:tc>
          <w:tcPr>
            <w:tcW w:w="647" w:type="pct"/>
            <w:vAlign w:val="center"/>
          </w:tcPr>
          <w:p w14:paraId="0BE9AD5F" w14:textId="77777777" w:rsidR="00070B9A" w:rsidRPr="00B6708D" w:rsidRDefault="00070B9A" w:rsidP="00070B9A">
            <w:pPr>
              <w:pStyle w:val="Textoindependiente2"/>
              <w:spacing w:after="0" w:line="240" w:lineRule="auto"/>
              <w:jc w:val="both"/>
              <w:rPr>
                <w:rFonts w:ascii="Arial" w:hAnsi="Arial" w:cs="Arial"/>
                <w:b/>
                <w:bCs/>
                <w:lang w:val="es-MX"/>
              </w:rPr>
            </w:pPr>
            <w:r w:rsidRPr="00B6708D">
              <w:rPr>
                <w:rFonts w:ascii="Arial" w:hAnsi="Arial" w:cs="Arial"/>
                <w:b/>
                <w:bCs/>
                <w:lang w:val="es-MX"/>
              </w:rPr>
              <w:t>VERSIÓN</w:t>
            </w:r>
          </w:p>
        </w:tc>
        <w:tc>
          <w:tcPr>
            <w:tcW w:w="3689" w:type="pct"/>
            <w:vAlign w:val="center"/>
          </w:tcPr>
          <w:p w14:paraId="1EACCC70" w14:textId="77777777" w:rsidR="00070B9A" w:rsidRPr="00B6708D" w:rsidRDefault="00070B9A" w:rsidP="00070B9A">
            <w:pPr>
              <w:pStyle w:val="Textoindependiente2"/>
              <w:spacing w:after="0" w:line="240" w:lineRule="auto"/>
              <w:jc w:val="both"/>
              <w:rPr>
                <w:rFonts w:ascii="Arial" w:hAnsi="Arial" w:cs="Arial"/>
                <w:b/>
                <w:bCs/>
                <w:lang w:val="es-MX"/>
              </w:rPr>
            </w:pPr>
            <w:r w:rsidRPr="00B6708D">
              <w:rPr>
                <w:rFonts w:ascii="Arial" w:hAnsi="Arial" w:cs="Arial"/>
                <w:b/>
                <w:bCs/>
                <w:lang w:val="es-MX"/>
              </w:rPr>
              <w:t>RAZÓN DEL CAMBIO</w:t>
            </w:r>
          </w:p>
        </w:tc>
      </w:tr>
      <w:tr w:rsidR="00070B9A" w:rsidRPr="00B6708D" w14:paraId="0241D8ED" w14:textId="77777777" w:rsidTr="00334B5B">
        <w:trPr>
          <w:trHeight w:val="472"/>
        </w:trPr>
        <w:tc>
          <w:tcPr>
            <w:tcW w:w="664" w:type="pct"/>
            <w:vAlign w:val="center"/>
          </w:tcPr>
          <w:p w14:paraId="324B2B7D" w14:textId="77777777" w:rsidR="00070B9A" w:rsidRPr="003C5B01" w:rsidRDefault="00070B9A" w:rsidP="00070B9A">
            <w:pPr>
              <w:pStyle w:val="Textoindependiente2"/>
              <w:spacing w:after="0" w:line="240" w:lineRule="auto"/>
              <w:jc w:val="both"/>
              <w:rPr>
                <w:rFonts w:ascii="Arial" w:hAnsi="Arial" w:cs="Arial"/>
                <w:sz w:val="20"/>
                <w:szCs w:val="20"/>
                <w:lang w:val="es-MX"/>
              </w:rPr>
            </w:pPr>
            <w:r w:rsidRPr="003C5B01">
              <w:rPr>
                <w:rFonts w:ascii="Arial" w:hAnsi="Arial" w:cs="Arial"/>
                <w:bCs/>
                <w:sz w:val="20"/>
                <w:szCs w:val="20"/>
              </w:rPr>
              <w:t>22/03/2018</w:t>
            </w:r>
          </w:p>
        </w:tc>
        <w:tc>
          <w:tcPr>
            <w:tcW w:w="647" w:type="pct"/>
            <w:vAlign w:val="center"/>
          </w:tcPr>
          <w:p w14:paraId="08D039DF" w14:textId="77777777" w:rsidR="00070B9A" w:rsidRPr="003C5B01" w:rsidRDefault="00070B9A" w:rsidP="007370C5">
            <w:pPr>
              <w:pStyle w:val="Textoindependiente2"/>
              <w:spacing w:after="0" w:line="240" w:lineRule="auto"/>
              <w:jc w:val="center"/>
              <w:rPr>
                <w:rFonts w:ascii="Arial" w:hAnsi="Arial" w:cs="Arial"/>
                <w:sz w:val="20"/>
                <w:szCs w:val="20"/>
                <w:lang w:val="es-MX"/>
              </w:rPr>
            </w:pPr>
            <w:r w:rsidRPr="003C5B01">
              <w:rPr>
                <w:rFonts w:ascii="Arial" w:hAnsi="Arial" w:cs="Arial"/>
                <w:sz w:val="20"/>
                <w:szCs w:val="20"/>
                <w:lang w:val="es-MX"/>
              </w:rPr>
              <w:t>1</w:t>
            </w:r>
          </w:p>
        </w:tc>
        <w:tc>
          <w:tcPr>
            <w:tcW w:w="3689" w:type="pct"/>
            <w:vAlign w:val="center"/>
          </w:tcPr>
          <w:p w14:paraId="3748E339" w14:textId="77777777" w:rsidR="00070B9A" w:rsidRPr="003C5B01" w:rsidRDefault="00070B9A" w:rsidP="00070B9A">
            <w:pPr>
              <w:pStyle w:val="Textoindependiente2"/>
              <w:spacing w:after="0" w:line="240" w:lineRule="auto"/>
              <w:jc w:val="both"/>
              <w:rPr>
                <w:rFonts w:ascii="Arial" w:hAnsi="Arial" w:cs="Arial"/>
                <w:sz w:val="20"/>
                <w:szCs w:val="20"/>
                <w:lang w:val="es-MX"/>
              </w:rPr>
            </w:pPr>
            <w:r w:rsidRPr="003C5B01">
              <w:rPr>
                <w:rFonts w:ascii="Arial" w:hAnsi="Arial" w:cs="Arial"/>
                <w:sz w:val="20"/>
                <w:szCs w:val="20"/>
                <w:lang w:val="es-MX"/>
              </w:rPr>
              <w:t>Versión Original</w:t>
            </w:r>
          </w:p>
        </w:tc>
      </w:tr>
      <w:tr w:rsidR="00070B9A" w:rsidRPr="00B6708D" w14:paraId="6A62E660" w14:textId="77777777" w:rsidTr="00334B5B">
        <w:trPr>
          <w:trHeight w:val="472"/>
        </w:trPr>
        <w:tc>
          <w:tcPr>
            <w:tcW w:w="664" w:type="pct"/>
            <w:vAlign w:val="center"/>
          </w:tcPr>
          <w:p w14:paraId="332BC00F" w14:textId="77777777" w:rsidR="00070B9A" w:rsidRPr="003C5B01" w:rsidRDefault="00070B9A" w:rsidP="00070B9A">
            <w:pPr>
              <w:pStyle w:val="Textoindependiente2"/>
              <w:spacing w:after="0" w:line="240" w:lineRule="auto"/>
              <w:jc w:val="both"/>
              <w:rPr>
                <w:rFonts w:ascii="Arial" w:hAnsi="Arial" w:cs="Arial"/>
                <w:bCs/>
                <w:sz w:val="20"/>
                <w:szCs w:val="20"/>
              </w:rPr>
            </w:pPr>
            <w:r w:rsidRPr="003C5B01">
              <w:rPr>
                <w:rFonts w:ascii="Arial" w:hAnsi="Arial" w:cs="Arial"/>
                <w:bCs/>
                <w:sz w:val="20"/>
                <w:szCs w:val="20"/>
              </w:rPr>
              <w:t>30/01/2019</w:t>
            </w:r>
          </w:p>
        </w:tc>
        <w:tc>
          <w:tcPr>
            <w:tcW w:w="647" w:type="pct"/>
            <w:vAlign w:val="center"/>
          </w:tcPr>
          <w:p w14:paraId="3073CFA0" w14:textId="77777777" w:rsidR="00070B9A" w:rsidRPr="003C5B01" w:rsidRDefault="00070B9A" w:rsidP="007370C5">
            <w:pPr>
              <w:pStyle w:val="Textoindependiente2"/>
              <w:spacing w:after="0" w:line="240" w:lineRule="auto"/>
              <w:jc w:val="center"/>
              <w:rPr>
                <w:rFonts w:ascii="Arial" w:hAnsi="Arial" w:cs="Arial"/>
                <w:sz w:val="20"/>
                <w:szCs w:val="20"/>
                <w:lang w:val="es-MX"/>
              </w:rPr>
            </w:pPr>
            <w:r w:rsidRPr="003C5B01">
              <w:rPr>
                <w:rFonts w:ascii="Arial" w:hAnsi="Arial" w:cs="Arial"/>
                <w:sz w:val="20"/>
                <w:szCs w:val="20"/>
                <w:lang w:val="es-MX"/>
              </w:rPr>
              <w:t>2</w:t>
            </w:r>
          </w:p>
        </w:tc>
        <w:tc>
          <w:tcPr>
            <w:tcW w:w="3689" w:type="pct"/>
            <w:vAlign w:val="center"/>
          </w:tcPr>
          <w:p w14:paraId="65F1053D" w14:textId="77777777" w:rsidR="00070B9A" w:rsidRPr="003C5B01" w:rsidRDefault="00070B9A" w:rsidP="00070B9A">
            <w:pPr>
              <w:pStyle w:val="Textoindependiente2"/>
              <w:spacing w:after="0" w:line="240" w:lineRule="auto"/>
              <w:jc w:val="both"/>
              <w:rPr>
                <w:rFonts w:ascii="Arial" w:hAnsi="Arial" w:cs="Arial"/>
                <w:sz w:val="20"/>
                <w:szCs w:val="20"/>
                <w:lang w:val="es-MX"/>
              </w:rPr>
            </w:pPr>
            <w:r w:rsidRPr="003C5B01">
              <w:rPr>
                <w:rFonts w:ascii="Arial" w:hAnsi="Arial" w:cs="Arial"/>
                <w:sz w:val="20"/>
                <w:szCs w:val="20"/>
                <w:lang w:val="es-MX"/>
              </w:rPr>
              <w:t>Revisión y actualización del plan para la vigencia 2019</w:t>
            </w:r>
          </w:p>
        </w:tc>
      </w:tr>
      <w:tr w:rsidR="00070B9A" w:rsidRPr="00B6708D" w14:paraId="3051A8B2" w14:textId="77777777" w:rsidTr="00334B5B">
        <w:trPr>
          <w:trHeight w:val="472"/>
        </w:trPr>
        <w:tc>
          <w:tcPr>
            <w:tcW w:w="664" w:type="pct"/>
            <w:vAlign w:val="center"/>
          </w:tcPr>
          <w:p w14:paraId="6F2CDC52" w14:textId="77777777" w:rsidR="00070B9A" w:rsidRPr="003C5B01" w:rsidRDefault="00070B9A" w:rsidP="00070B9A">
            <w:pPr>
              <w:pStyle w:val="Textoindependiente2"/>
              <w:spacing w:after="0" w:line="240" w:lineRule="auto"/>
              <w:jc w:val="both"/>
              <w:rPr>
                <w:rFonts w:ascii="Arial" w:hAnsi="Arial" w:cs="Arial"/>
                <w:bCs/>
                <w:sz w:val="20"/>
                <w:szCs w:val="20"/>
              </w:rPr>
            </w:pPr>
            <w:r w:rsidRPr="003C5B01">
              <w:rPr>
                <w:rFonts w:ascii="Arial" w:hAnsi="Arial" w:cs="Arial"/>
                <w:bCs/>
                <w:sz w:val="20"/>
                <w:szCs w:val="20"/>
              </w:rPr>
              <w:t>29/01/2020</w:t>
            </w:r>
          </w:p>
        </w:tc>
        <w:tc>
          <w:tcPr>
            <w:tcW w:w="647" w:type="pct"/>
            <w:vAlign w:val="center"/>
          </w:tcPr>
          <w:p w14:paraId="270D21C3" w14:textId="77777777" w:rsidR="00070B9A" w:rsidRPr="003C5B01" w:rsidRDefault="00070B9A" w:rsidP="007370C5">
            <w:pPr>
              <w:pStyle w:val="Textoindependiente2"/>
              <w:spacing w:after="0" w:line="240" w:lineRule="auto"/>
              <w:jc w:val="center"/>
              <w:rPr>
                <w:rFonts w:ascii="Arial" w:hAnsi="Arial" w:cs="Arial"/>
                <w:sz w:val="20"/>
                <w:szCs w:val="20"/>
                <w:lang w:val="es-MX"/>
              </w:rPr>
            </w:pPr>
            <w:r w:rsidRPr="003C5B01">
              <w:rPr>
                <w:rFonts w:ascii="Arial" w:hAnsi="Arial" w:cs="Arial"/>
                <w:sz w:val="20"/>
                <w:szCs w:val="20"/>
                <w:lang w:val="es-MX"/>
              </w:rPr>
              <w:t>3</w:t>
            </w:r>
          </w:p>
        </w:tc>
        <w:tc>
          <w:tcPr>
            <w:tcW w:w="3689" w:type="pct"/>
            <w:vAlign w:val="center"/>
          </w:tcPr>
          <w:p w14:paraId="3DD505F0" w14:textId="77777777" w:rsidR="00070B9A" w:rsidRPr="003C5B01" w:rsidRDefault="00070B9A" w:rsidP="00070B9A">
            <w:pPr>
              <w:pStyle w:val="Textoindependiente2"/>
              <w:spacing w:after="0" w:line="240" w:lineRule="auto"/>
              <w:jc w:val="both"/>
              <w:rPr>
                <w:rFonts w:ascii="Arial" w:hAnsi="Arial" w:cs="Arial"/>
                <w:sz w:val="20"/>
                <w:szCs w:val="20"/>
                <w:lang w:val="es-MX"/>
              </w:rPr>
            </w:pPr>
            <w:r w:rsidRPr="003C5B01">
              <w:rPr>
                <w:rFonts w:ascii="Arial" w:hAnsi="Arial" w:cs="Arial"/>
                <w:sz w:val="20"/>
                <w:szCs w:val="20"/>
                <w:lang w:val="es-MX"/>
              </w:rPr>
              <w:t>Revisión y actualización del plan para la vigencia 2022. Actualización del marco normativo y formulación y actualización de planes y proyectos. Modificación del nombre del Comité de Archivo y del Comité Institucional de Gestión y Desempeño</w:t>
            </w:r>
          </w:p>
        </w:tc>
      </w:tr>
      <w:tr w:rsidR="00070B9A" w:rsidRPr="00B6708D" w14:paraId="25754741" w14:textId="77777777" w:rsidTr="00334B5B">
        <w:trPr>
          <w:trHeight w:val="472"/>
        </w:trPr>
        <w:tc>
          <w:tcPr>
            <w:tcW w:w="664" w:type="pct"/>
            <w:vAlign w:val="center"/>
          </w:tcPr>
          <w:p w14:paraId="47C18CB4" w14:textId="77777777" w:rsidR="00070B9A" w:rsidRPr="003C5B01" w:rsidRDefault="00070B9A" w:rsidP="00070B9A">
            <w:pPr>
              <w:pStyle w:val="Textoindependiente2"/>
              <w:spacing w:after="0" w:line="240" w:lineRule="auto"/>
              <w:jc w:val="both"/>
              <w:rPr>
                <w:rFonts w:ascii="Arial" w:hAnsi="Arial" w:cs="Arial"/>
                <w:bCs/>
                <w:sz w:val="20"/>
                <w:szCs w:val="20"/>
              </w:rPr>
            </w:pPr>
            <w:r w:rsidRPr="003C5B01">
              <w:rPr>
                <w:rFonts w:ascii="Arial" w:hAnsi="Arial" w:cs="Arial"/>
                <w:bCs/>
                <w:sz w:val="20"/>
                <w:szCs w:val="20"/>
              </w:rPr>
              <w:t>29/01/2021</w:t>
            </w:r>
          </w:p>
        </w:tc>
        <w:tc>
          <w:tcPr>
            <w:tcW w:w="647" w:type="pct"/>
            <w:vAlign w:val="center"/>
          </w:tcPr>
          <w:p w14:paraId="673FBFA3" w14:textId="77777777" w:rsidR="00070B9A" w:rsidRPr="003C5B01" w:rsidRDefault="00070B9A" w:rsidP="007370C5">
            <w:pPr>
              <w:pStyle w:val="Textoindependiente2"/>
              <w:spacing w:after="0" w:line="240" w:lineRule="auto"/>
              <w:jc w:val="center"/>
              <w:rPr>
                <w:rFonts w:ascii="Arial" w:hAnsi="Arial" w:cs="Arial"/>
                <w:sz w:val="20"/>
                <w:szCs w:val="20"/>
                <w:lang w:val="es-MX"/>
              </w:rPr>
            </w:pPr>
            <w:r w:rsidRPr="003C5B01">
              <w:rPr>
                <w:rFonts w:ascii="Arial" w:hAnsi="Arial" w:cs="Arial"/>
                <w:sz w:val="20"/>
                <w:szCs w:val="20"/>
                <w:lang w:val="es-MX"/>
              </w:rPr>
              <w:t>4</w:t>
            </w:r>
          </w:p>
        </w:tc>
        <w:tc>
          <w:tcPr>
            <w:tcW w:w="3689" w:type="pct"/>
            <w:vAlign w:val="center"/>
          </w:tcPr>
          <w:p w14:paraId="13A7BFC9" w14:textId="77777777" w:rsidR="00070B9A" w:rsidRPr="003C5B01" w:rsidRDefault="00070B9A" w:rsidP="00070B9A">
            <w:pPr>
              <w:pStyle w:val="Textoindependiente2"/>
              <w:spacing w:after="0" w:line="240" w:lineRule="auto"/>
              <w:jc w:val="both"/>
              <w:rPr>
                <w:rFonts w:ascii="Arial" w:hAnsi="Arial" w:cs="Arial"/>
                <w:sz w:val="20"/>
                <w:szCs w:val="20"/>
                <w:lang w:val="es-MX"/>
              </w:rPr>
            </w:pPr>
            <w:r w:rsidRPr="003C5B01">
              <w:rPr>
                <w:rFonts w:ascii="Arial" w:hAnsi="Arial" w:cs="Arial"/>
                <w:sz w:val="20"/>
                <w:szCs w:val="20"/>
                <w:lang w:val="es-MX"/>
              </w:rPr>
              <w:t>Actualización del contenido del documento para las vigencias 2021 y 2022.</w:t>
            </w:r>
          </w:p>
        </w:tc>
      </w:tr>
      <w:tr w:rsidR="00070B9A" w:rsidRPr="00B6708D" w14:paraId="57D276D5" w14:textId="77777777" w:rsidTr="00334B5B">
        <w:trPr>
          <w:trHeight w:val="472"/>
        </w:trPr>
        <w:tc>
          <w:tcPr>
            <w:tcW w:w="664" w:type="pct"/>
            <w:vAlign w:val="center"/>
          </w:tcPr>
          <w:p w14:paraId="1F3B5C29" w14:textId="77777777" w:rsidR="00070B9A" w:rsidRPr="003C5B01" w:rsidRDefault="00070B9A" w:rsidP="00070B9A">
            <w:pPr>
              <w:pStyle w:val="Textoindependiente2"/>
              <w:spacing w:after="0" w:line="240" w:lineRule="auto"/>
              <w:jc w:val="both"/>
              <w:rPr>
                <w:rFonts w:ascii="Arial" w:hAnsi="Arial" w:cs="Arial"/>
                <w:bCs/>
                <w:sz w:val="20"/>
                <w:szCs w:val="20"/>
              </w:rPr>
            </w:pPr>
            <w:r w:rsidRPr="003C5B01">
              <w:rPr>
                <w:rFonts w:ascii="Arial" w:hAnsi="Arial" w:cs="Arial"/>
                <w:bCs/>
                <w:sz w:val="20"/>
                <w:szCs w:val="20"/>
              </w:rPr>
              <w:t>29/01/2022</w:t>
            </w:r>
          </w:p>
        </w:tc>
        <w:tc>
          <w:tcPr>
            <w:tcW w:w="647" w:type="pct"/>
            <w:vAlign w:val="center"/>
          </w:tcPr>
          <w:p w14:paraId="434B58AD" w14:textId="77777777" w:rsidR="00070B9A" w:rsidRPr="003C5B01" w:rsidRDefault="00070B9A" w:rsidP="007370C5">
            <w:pPr>
              <w:pStyle w:val="Textoindependiente2"/>
              <w:spacing w:after="0" w:line="240" w:lineRule="auto"/>
              <w:jc w:val="center"/>
              <w:rPr>
                <w:rFonts w:ascii="Arial" w:hAnsi="Arial" w:cs="Arial"/>
                <w:sz w:val="20"/>
                <w:szCs w:val="20"/>
                <w:lang w:val="es-MX"/>
              </w:rPr>
            </w:pPr>
            <w:r w:rsidRPr="003C5B01">
              <w:rPr>
                <w:rFonts w:ascii="Arial" w:hAnsi="Arial" w:cs="Arial"/>
                <w:sz w:val="20"/>
                <w:szCs w:val="20"/>
                <w:lang w:val="es-MX"/>
              </w:rPr>
              <w:t>5</w:t>
            </w:r>
          </w:p>
        </w:tc>
        <w:tc>
          <w:tcPr>
            <w:tcW w:w="3689" w:type="pct"/>
            <w:vAlign w:val="center"/>
          </w:tcPr>
          <w:p w14:paraId="3C95BF23" w14:textId="77777777" w:rsidR="00070B9A" w:rsidRPr="003C5B01" w:rsidRDefault="00070B9A" w:rsidP="00070B9A">
            <w:pPr>
              <w:pStyle w:val="Textoindependiente2"/>
              <w:spacing w:after="0" w:line="240" w:lineRule="auto"/>
              <w:jc w:val="both"/>
              <w:rPr>
                <w:rFonts w:ascii="Arial" w:hAnsi="Arial" w:cs="Arial"/>
                <w:sz w:val="20"/>
                <w:szCs w:val="20"/>
                <w:lang w:val="es-MX"/>
              </w:rPr>
            </w:pPr>
            <w:r w:rsidRPr="003C5B01">
              <w:rPr>
                <w:rFonts w:ascii="Arial" w:hAnsi="Arial" w:cs="Arial"/>
                <w:sz w:val="20"/>
                <w:szCs w:val="20"/>
                <w:lang w:val="es-MX"/>
              </w:rPr>
              <w:t>Actualización del contenido del documento para las vigencias 2022 y 2023.</w:t>
            </w:r>
          </w:p>
        </w:tc>
      </w:tr>
      <w:tr w:rsidR="00070B9A" w:rsidRPr="00B6708D" w14:paraId="6A0C4F61" w14:textId="77777777" w:rsidTr="00334B5B">
        <w:trPr>
          <w:trHeight w:val="472"/>
        </w:trPr>
        <w:tc>
          <w:tcPr>
            <w:tcW w:w="664" w:type="pct"/>
            <w:vAlign w:val="center"/>
          </w:tcPr>
          <w:p w14:paraId="4025B068" w14:textId="77777777" w:rsidR="00070B9A" w:rsidRPr="003C5B01" w:rsidRDefault="00070B9A" w:rsidP="00070B9A">
            <w:pPr>
              <w:pStyle w:val="Textoindependiente2"/>
              <w:spacing w:after="0" w:line="240" w:lineRule="auto"/>
              <w:jc w:val="both"/>
              <w:rPr>
                <w:rFonts w:ascii="Arial" w:hAnsi="Arial" w:cs="Arial"/>
                <w:bCs/>
                <w:sz w:val="20"/>
                <w:szCs w:val="20"/>
              </w:rPr>
            </w:pPr>
            <w:r w:rsidRPr="003C5B01">
              <w:rPr>
                <w:rFonts w:ascii="Arial" w:hAnsi="Arial" w:cs="Arial"/>
                <w:bCs/>
                <w:sz w:val="20"/>
                <w:szCs w:val="20"/>
              </w:rPr>
              <w:t>25/01/2023</w:t>
            </w:r>
          </w:p>
        </w:tc>
        <w:tc>
          <w:tcPr>
            <w:tcW w:w="647" w:type="pct"/>
            <w:vAlign w:val="center"/>
          </w:tcPr>
          <w:p w14:paraId="00ED5642" w14:textId="77777777" w:rsidR="00070B9A" w:rsidRPr="003C5B01" w:rsidRDefault="00070B9A" w:rsidP="007370C5">
            <w:pPr>
              <w:pStyle w:val="Textoindependiente2"/>
              <w:spacing w:after="0" w:line="240" w:lineRule="auto"/>
              <w:jc w:val="center"/>
              <w:rPr>
                <w:rFonts w:ascii="Arial" w:hAnsi="Arial" w:cs="Arial"/>
                <w:sz w:val="20"/>
                <w:szCs w:val="20"/>
                <w:lang w:val="es-MX"/>
              </w:rPr>
            </w:pPr>
            <w:r w:rsidRPr="003C5B01">
              <w:rPr>
                <w:rFonts w:ascii="Arial" w:hAnsi="Arial" w:cs="Arial"/>
                <w:sz w:val="20"/>
                <w:szCs w:val="20"/>
                <w:lang w:val="es-MX"/>
              </w:rPr>
              <w:t>6</w:t>
            </w:r>
          </w:p>
        </w:tc>
        <w:tc>
          <w:tcPr>
            <w:tcW w:w="3689" w:type="pct"/>
            <w:vAlign w:val="center"/>
          </w:tcPr>
          <w:p w14:paraId="2C12D89A" w14:textId="77777777" w:rsidR="00070B9A" w:rsidRPr="003C5B01" w:rsidRDefault="00070B9A" w:rsidP="00070B9A">
            <w:pPr>
              <w:pStyle w:val="Textoindependiente2"/>
              <w:spacing w:after="0" w:line="240" w:lineRule="auto"/>
              <w:jc w:val="both"/>
              <w:rPr>
                <w:rFonts w:ascii="Arial" w:hAnsi="Arial" w:cs="Arial"/>
                <w:sz w:val="20"/>
                <w:szCs w:val="20"/>
                <w:lang w:val="es-MX"/>
              </w:rPr>
            </w:pPr>
            <w:r w:rsidRPr="003C5B01">
              <w:rPr>
                <w:rFonts w:ascii="Arial" w:hAnsi="Arial" w:cs="Arial"/>
                <w:sz w:val="20"/>
                <w:szCs w:val="20"/>
                <w:lang w:val="es-MX"/>
              </w:rPr>
              <w:t>Actualización del contenido del documento para la vigencia 2023.</w:t>
            </w:r>
          </w:p>
        </w:tc>
      </w:tr>
      <w:tr w:rsidR="00070B9A" w:rsidRPr="00B6708D" w14:paraId="5A96C747" w14:textId="77777777" w:rsidTr="00334B5B">
        <w:trPr>
          <w:trHeight w:val="472"/>
        </w:trPr>
        <w:tc>
          <w:tcPr>
            <w:tcW w:w="664" w:type="pct"/>
            <w:vAlign w:val="center"/>
          </w:tcPr>
          <w:p w14:paraId="754E33DC" w14:textId="77777777" w:rsidR="00070B9A" w:rsidRPr="003C5B01" w:rsidRDefault="00070B9A" w:rsidP="00070B9A">
            <w:pPr>
              <w:pStyle w:val="Textoindependiente2"/>
              <w:spacing w:after="0" w:line="240" w:lineRule="auto"/>
              <w:jc w:val="both"/>
              <w:rPr>
                <w:rFonts w:ascii="Arial" w:hAnsi="Arial" w:cs="Arial"/>
                <w:bCs/>
                <w:sz w:val="20"/>
                <w:szCs w:val="20"/>
              </w:rPr>
            </w:pPr>
            <w:r w:rsidRPr="003C5B01">
              <w:rPr>
                <w:rFonts w:ascii="Arial" w:hAnsi="Arial" w:cs="Arial"/>
                <w:bCs/>
                <w:sz w:val="20"/>
                <w:szCs w:val="20"/>
              </w:rPr>
              <w:t>30/01/2024</w:t>
            </w:r>
          </w:p>
        </w:tc>
        <w:tc>
          <w:tcPr>
            <w:tcW w:w="647" w:type="pct"/>
            <w:vAlign w:val="center"/>
          </w:tcPr>
          <w:p w14:paraId="54286B91" w14:textId="77777777" w:rsidR="00070B9A" w:rsidRPr="003C5B01" w:rsidRDefault="00070B9A" w:rsidP="007370C5">
            <w:pPr>
              <w:pStyle w:val="Textoindependiente2"/>
              <w:spacing w:after="0" w:line="240" w:lineRule="auto"/>
              <w:jc w:val="center"/>
              <w:rPr>
                <w:rFonts w:ascii="Arial" w:hAnsi="Arial" w:cs="Arial"/>
                <w:sz w:val="20"/>
                <w:szCs w:val="20"/>
                <w:lang w:val="es-MX"/>
              </w:rPr>
            </w:pPr>
            <w:r w:rsidRPr="003C5B01">
              <w:rPr>
                <w:rFonts w:ascii="Arial" w:hAnsi="Arial" w:cs="Arial"/>
                <w:sz w:val="20"/>
                <w:szCs w:val="20"/>
                <w:lang w:val="es-MX"/>
              </w:rPr>
              <w:t>7</w:t>
            </w:r>
          </w:p>
        </w:tc>
        <w:tc>
          <w:tcPr>
            <w:tcW w:w="3689" w:type="pct"/>
            <w:vAlign w:val="center"/>
          </w:tcPr>
          <w:p w14:paraId="2DB38234" w14:textId="77777777" w:rsidR="00070B9A" w:rsidRPr="003C5B01" w:rsidRDefault="00070B9A" w:rsidP="00070B9A">
            <w:pPr>
              <w:pStyle w:val="Textoindependiente2"/>
              <w:spacing w:after="0" w:line="240" w:lineRule="auto"/>
              <w:jc w:val="both"/>
              <w:rPr>
                <w:rFonts w:ascii="Arial" w:hAnsi="Arial" w:cs="Arial"/>
                <w:sz w:val="20"/>
                <w:szCs w:val="20"/>
                <w:lang w:val="es-MX"/>
              </w:rPr>
            </w:pPr>
            <w:r w:rsidRPr="003C5B01">
              <w:rPr>
                <w:rFonts w:ascii="Arial" w:hAnsi="Arial" w:cs="Arial"/>
                <w:sz w:val="20"/>
                <w:szCs w:val="20"/>
                <w:lang w:val="es-MX"/>
              </w:rPr>
              <w:t>Actualización del documento en lo relacionado al nuevo modelo de operación por procesos, y el contenido de los puntos 3.1 Riesgos relacionados a los aspectos críticos y 3.5 Formulación de planes y proyectos</w:t>
            </w:r>
          </w:p>
        </w:tc>
      </w:tr>
      <w:tr w:rsidR="00070B9A" w:rsidRPr="00B6708D" w14:paraId="6B560FDE" w14:textId="77777777" w:rsidTr="00334B5B">
        <w:trPr>
          <w:trHeight w:val="472"/>
        </w:trPr>
        <w:tc>
          <w:tcPr>
            <w:tcW w:w="664" w:type="pct"/>
            <w:vAlign w:val="center"/>
          </w:tcPr>
          <w:p w14:paraId="6567C615" w14:textId="3C152F82" w:rsidR="00070B9A" w:rsidRPr="007370C5" w:rsidRDefault="007370C5" w:rsidP="00070B9A">
            <w:pPr>
              <w:pStyle w:val="Textoindependiente2"/>
              <w:spacing w:after="0" w:line="240" w:lineRule="auto"/>
              <w:jc w:val="both"/>
              <w:rPr>
                <w:rFonts w:ascii="Arial" w:hAnsi="Arial" w:cs="Arial"/>
                <w:bCs/>
                <w:sz w:val="20"/>
                <w:szCs w:val="20"/>
              </w:rPr>
            </w:pPr>
            <w:r>
              <w:rPr>
                <w:rFonts w:ascii="Arial" w:hAnsi="Arial" w:cs="Arial"/>
                <w:bCs/>
                <w:sz w:val="20"/>
                <w:szCs w:val="20"/>
              </w:rPr>
              <w:t>24</w:t>
            </w:r>
            <w:r w:rsidR="00070B9A" w:rsidRPr="007370C5">
              <w:rPr>
                <w:rFonts w:ascii="Arial" w:hAnsi="Arial" w:cs="Arial"/>
                <w:bCs/>
                <w:sz w:val="20"/>
                <w:szCs w:val="20"/>
              </w:rPr>
              <w:t>/01/2025</w:t>
            </w:r>
          </w:p>
        </w:tc>
        <w:tc>
          <w:tcPr>
            <w:tcW w:w="647" w:type="pct"/>
            <w:vAlign w:val="center"/>
          </w:tcPr>
          <w:p w14:paraId="592704EB" w14:textId="77777777" w:rsidR="00070B9A" w:rsidRPr="007370C5" w:rsidRDefault="00070B9A" w:rsidP="007370C5">
            <w:pPr>
              <w:pStyle w:val="Textoindependiente2"/>
              <w:spacing w:after="0" w:line="240" w:lineRule="auto"/>
              <w:jc w:val="center"/>
              <w:rPr>
                <w:rFonts w:ascii="Arial" w:hAnsi="Arial" w:cs="Arial"/>
                <w:sz w:val="20"/>
                <w:szCs w:val="20"/>
                <w:lang w:val="es-MX"/>
              </w:rPr>
            </w:pPr>
            <w:r w:rsidRPr="007370C5">
              <w:rPr>
                <w:rFonts w:ascii="Arial" w:hAnsi="Arial" w:cs="Arial"/>
                <w:sz w:val="20"/>
                <w:szCs w:val="20"/>
                <w:lang w:val="es-MX"/>
              </w:rPr>
              <w:t>8</w:t>
            </w:r>
          </w:p>
        </w:tc>
        <w:tc>
          <w:tcPr>
            <w:tcW w:w="3689" w:type="pct"/>
            <w:vAlign w:val="center"/>
          </w:tcPr>
          <w:p w14:paraId="48F49DC9" w14:textId="77777777" w:rsidR="00070B9A" w:rsidRPr="007370C5" w:rsidRDefault="00070B9A" w:rsidP="00070B9A">
            <w:pPr>
              <w:pStyle w:val="Textoindependiente2"/>
              <w:spacing w:after="0" w:line="240" w:lineRule="auto"/>
              <w:jc w:val="both"/>
              <w:rPr>
                <w:rFonts w:ascii="Arial" w:hAnsi="Arial" w:cs="Arial"/>
                <w:sz w:val="20"/>
                <w:szCs w:val="20"/>
                <w:lang w:val="es-MX"/>
              </w:rPr>
            </w:pPr>
            <w:r w:rsidRPr="007370C5">
              <w:rPr>
                <w:rFonts w:ascii="Arial" w:hAnsi="Arial" w:cs="Arial"/>
                <w:sz w:val="20"/>
                <w:szCs w:val="20"/>
                <w:lang w:val="es-MX"/>
              </w:rPr>
              <w:t>Actualización del documento en lo relacionado al nuevo modelo de operación por procesos, y el contenido de los puntos 3.1 Riesgos relacionados a los aspectos críticos y 3.5 Formulación de planes y proyectos</w:t>
            </w:r>
          </w:p>
        </w:tc>
      </w:tr>
    </w:tbl>
    <w:p w14:paraId="5FABAE68" w14:textId="77777777" w:rsidR="00070B9A" w:rsidRPr="00B6708D" w:rsidRDefault="00070B9A" w:rsidP="00070B9A">
      <w:pPr>
        <w:spacing w:line="360" w:lineRule="auto"/>
        <w:jc w:val="both"/>
        <w:rPr>
          <w:rFonts w:ascii="Arial" w:hAnsi="Arial" w:cs="Arial"/>
          <w:b/>
          <w:bCs/>
          <w:lang w:val="es-MX"/>
        </w:rPr>
      </w:pPr>
    </w:p>
    <w:tbl>
      <w:tblPr>
        <w:tblpPr w:leftFromText="141" w:rightFromText="141" w:vertAnchor="text" w:horzAnchor="margin" w:tblpX="134" w:tblpY="-78"/>
        <w:tblW w:w="9356" w:type="dxa"/>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firstRow="0" w:lastRow="0" w:firstColumn="0" w:lastColumn="0" w:noHBand="0" w:noVBand="0"/>
      </w:tblPr>
      <w:tblGrid>
        <w:gridCol w:w="2977"/>
        <w:gridCol w:w="3402"/>
        <w:gridCol w:w="2977"/>
      </w:tblGrid>
      <w:tr w:rsidR="0072215E" w:rsidRPr="00B6708D" w14:paraId="3FBF0599" w14:textId="77777777" w:rsidTr="0072215E">
        <w:trPr>
          <w:trHeight w:val="269"/>
        </w:trPr>
        <w:tc>
          <w:tcPr>
            <w:tcW w:w="2977" w:type="dxa"/>
            <w:tcBorders>
              <w:top w:val="single" w:sz="6" w:space="0" w:color="000000"/>
              <w:left w:val="single" w:sz="6" w:space="0" w:color="000000"/>
              <w:bottom w:val="single" w:sz="6" w:space="0" w:color="000000"/>
              <w:right w:val="single" w:sz="6" w:space="0" w:color="000000"/>
            </w:tcBorders>
          </w:tcPr>
          <w:p w14:paraId="731A9466" w14:textId="6922975E" w:rsidR="0072215E" w:rsidRPr="003C5B01" w:rsidRDefault="0072215E" w:rsidP="007D7A79">
            <w:pPr>
              <w:pStyle w:val="Piedepgina"/>
              <w:jc w:val="center"/>
              <w:rPr>
                <w:rFonts w:ascii="Arial" w:hAnsi="Arial" w:cs="Arial"/>
                <w:b/>
                <w:sz w:val="20"/>
                <w:szCs w:val="20"/>
              </w:rPr>
            </w:pPr>
            <w:r w:rsidRPr="0072215E">
              <w:rPr>
                <w:rFonts w:ascii="Arial" w:hAnsi="Arial" w:cs="Arial"/>
                <w:b/>
                <w:sz w:val="20"/>
                <w:szCs w:val="20"/>
              </w:rPr>
              <w:t>ELABORACIÓN / ACTUALIZACIÓN:</w:t>
            </w:r>
          </w:p>
        </w:tc>
        <w:tc>
          <w:tcPr>
            <w:tcW w:w="3402" w:type="dxa"/>
            <w:tcBorders>
              <w:top w:val="single" w:sz="6" w:space="0" w:color="000000"/>
              <w:left w:val="single" w:sz="6" w:space="0" w:color="000000"/>
              <w:bottom w:val="single" w:sz="6" w:space="0" w:color="000000"/>
              <w:right w:val="single" w:sz="6" w:space="0" w:color="000000"/>
            </w:tcBorders>
          </w:tcPr>
          <w:p w14:paraId="5DBBFCB2" w14:textId="0C204470" w:rsidR="0072215E" w:rsidRPr="003C5B01" w:rsidRDefault="0072215E" w:rsidP="007D7A79">
            <w:pPr>
              <w:pStyle w:val="Piedepgina"/>
              <w:jc w:val="center"/>
              <w:rPr>
                <w:rFonts w:ascii="Arial" w:hAnsi="Arial" w:cs="Arial"/>
                <w:b/>
                <w:sz w:val="20"/>
                <w:szCs w:val="20"/>
              </w:rPr>
            </w:pPr>
            <w:r w:rsidRPr="0072215E">
              <w:rPr>
                <w:rFonts w:ascii="Arial" w:hAnsi="Arial" w:cs="Arial"/>
                <w:b/>
                <w:sz w:val="20"/>
                <w:szCs w:val="20"/>
              </w:rPr>
              <w:t>ADECUACIÓN Y CODIFICACIÓN DEL DOCUMENTO:</w:t>
            </w:r>
          </w:p>
        </w:tc>
        <w:tc>
          <w:tcPr>
            <w:tcW w:w="2977" w:type="dxa"/>
            <w:tcBorders>
              <w:top w:val="single" w:sz="6" w:space="0" w:color="000000"/>
              <w:left w:val="single" w:sz="6" w:space="0" w:color="000000"/>
              <w:bottom w:val="single" w:sz="6" w:space="0" w:color="000000"/>
              <w:right w:val="single" w:sz="6" w:space="0" w:color="000000"/>
            </w:tcBorders>
          </w:tcPr>
          <w:p w14:paraId="0FDA2B62" w14:textId="0B417855" w:rsidR="0072215E" w:rsidRPr="003C5B01" w:rsidRDefault="0072215E" w:rsidP="007D7A79">
            <w:pPr>
              <w:pStyle w:val="Piedepgina"/>
              <w:jc w:val="center"/>
              <w:rPr>
                <w:rFonts w:ascii="Arial" w:hAnsi="Arial" w:cs="Arial"/>
                <w:b/>
                <w:sz w:val="20"/>
                <w:szCs w:val="20"/>
              </w:rPr>
            </w:pPr>
            <w:r w:rsidRPr="0072215E">
              <w:rPr>
                <w:rFonts w:ascii="Arial" w:hAnsi="Arial" w:cs="Arial"/>
                <w:b/>
                <w:sz w:val="20"/>
                <w:szCs w:val="20"/>
              </w:rPr>
              <w:t>REVISIÓN Y APROBACIÓN:</w:t>
            </w:r>
          </w:p>
        </w:tc>
      </w:tr>
      <w:tr w:rsidR="00070B9A" w:rsidRPr="00B6708D" w14:paraId="0BDBBC6F" w14:textId="77777777" w:rsidTr="00334B5B">
        <w:trPr>
          <w:trHeight w:val="830"/>
        </w:trPr>
        <w:tc>
          <w:tcPr>
            <w:tcW w:w="2977" w:type="dxa"/>
            <w:tcBorders>
              <w:top w:val="single" w:sz="6" w:space="0" w:color="000000"/>
              <w:left w:val="single" w:sz="6" w:space="0" w:color="000000"/>
              <w:bottom w:val="single" w:sz="6" w:space="0" w:color="000000"/>
              <w:right w:val="single" w:sz="6" w:space="0" w:color="000000"/>
            </w:tcBorders>
          </w:tcPr>
          <w:p w14:paraId="6B8F1333" w14:textId="77777777" w:rsidR="00070B9A" w:rsidRPr="003C5B01" w:rsidRDefault="00070B9A" w:rsidP="007370C5">
            <w:pPr>
              <w:pStyle w:val="Piedepgina"/>
              <w:jc w:val="both"/>
              <w:rPr>
                <w:rFonts w:ascii="Arial" w:hAnsi="Arial" w:cs="Arial"/>
                <w:sz w:val="20"/>
                <w:szCs w:val="20"/>
              </w:rPr>
            </w:pPr>
            <w:r w:rsidRPr="003C5B01">
              <w:rPr>
                <w:rFonts w:ascii="Arial" w:hAnsi="Arial" w:cs="Arial"/>
                <w:sz w:val="20"/>
                <w:szCs w:val="20"/>
              </w:rPr>
              <w:t xml:space="preserve">Martha Luz Guevara Ortega – Técnico Administrativo – </w:t>
            </w:r>
            <w:proofErr w:type="gramStart"/>
            <w:r w:rsidRPr="003C5B01">
              <w:rPr>
                <w:rFonts w:ascii="Arial" w:hAnsi="Arial" w:cs="Arial"/>
                <w:sz w:val="20"/>
                <w:szCs w:val="20"/>
              </w:rPr>
              <w:t>Secretaria General</w:t>
            </w:r>
            <w:proofErr w:type="gramEnd"/>
          </w:p>
          <w:p w14:paraId="6AE06D62" w14:textId="77777777" w:rsidR="00070B9A" w:rsidRPr="003C5B01" w:rsidRDefault="00070B9A" w:rsidP="007370C5">
            <w:pPr>
              <w:pStyle w:val="Piedepgina"/>
              <w:jc w:val="both"/>
              <w:rPr>
                <w:rFonts w:ascii="Arial" w:hAnsi="Arial" w:cs="Arial"/>
                <w:sz w:val="20"/>
                <w:szCs w:val="20"/>
              </w:rPr>
            </w:pPr>
          </w:p>
        </w:tc>
        <w:tc>
          <w:tcPr>
            <w:tcW w:w="3402" w:type="dxa"/>
            <w:tcBorders>
              <w:top w:val="single" w:sz="6" w:space="0" w:color="000000"/>
              <w:left w:val="single" w:sz="6" w:space="0" w:color="000000"/>
              <w:bottom w:val="single" w:sz="6" w:space="0" w:color="000000"/>
              <w:right w:val="single" w:sz="6" w:space="0" w:color="000000"/>
            </w:tcBorders>
          </w:tcPr>
          <w:p w14:paraId="79708BCB" w14:textId="77777777" w:rsidR="00070B9A" w:rsidRPr="003C5B01" w:rsidRDefault="00070B9A" w:rsidP="007370C5">
            <w:pPr>
              <w:pStyle w:val="Piedepgina"/>
              <w:jc w:val="both"/>
              <w:rPr>
                <w:rFonts w:ascii="Arial" w:hAnsi="Arial" w:cs="Arial"/>
                <w:sz w:val="20"/>
                <w:szCs w:val="20"/>
              </w:rPr>
            </w:pPr>
            <w:r w:rsidRPr="003C5B01">
              <w:rPr>
                <w:rFonts w:ascii="Arial" w:hAnsi="Arial" w:cs="Arial"/>
                <w:sz w:val="20"/>
                <w:szCs w:val="20"/>
              </w:rPr>
              <w:t>Hilda Cristina Torres Castellanos</w:t>
            </w:r>
          </w:p>
          <w:p w14:paraId="6DAFDFC8" w14:textId="77777777" w:rsidR="00070B9A" w:rsidRPr="003C5B01" w:rsidRDefault="00070B9A" w:rsidP="007370C5">
            <w:pPr>
              <w:pStyle w:val="Piedepgina"/>
              <w:jc w:val="both"/>
              <w:rPr>
                <w:rFonts w:ascii="Arial" w:hAnsi="Arial" w:cs="Arial"/>
                <w:sz w:val="20"/>
                <w:szCs w:val="20"/>
              </w:rPr>
            </w:pPr>
            <w:r w:rsidRPr="003C5B01">
              <w:rPr>
                <w:rFonts w:ascii="Arial" w:hAnsi="Arial" w:cs="Arial"/>
                <w:sz w:val="20"/>
                <w:szCs w:val="20"/>
              </w:rPr>
              <w:t xml:space="preserve">Profesional Especializada – </w:t>
            </w:r>
            <w:proofErr w:type="spellStart"/>
            <w:r w:rsidRPr="003C5B01">
              <w:rPr>
                <w:rFonts w:ascii="Arial" w:hAnsi="Arial" w:cs="Arial"/>
                <w:sz w:val="20"/>
                <w:szCs w:val="20"/>
              </w:rPr>
              <w:t>Subd</w:t>
            </w:r>
            <w:proofErr w:type="spellEnd"/>
            <w:r w:rsidRPr="003C5B01">
              <w:rPr>
                <w:rFonts w:ascii="Arial" w:hAnsi="Arial" w:cs="Arial"/>
                <w:sz w:val="20"/>
                <w:szCs w:val="20"/>
              </w:rPr>
              <w:t xml:space="preserve">. Planeación y Fronteras </w:t>
            </w:r>
          </w:p>
          <w:p w14:paraId="797EF024" w14:textId="1BD1905D" w:rsidR="00070B9A" w:rsidRPr="003C5B01" w:rsidRDefault="00070B9A" w:rsidP="007370C5">
            <w:pPr>
              <w:pStyle w:val="Piedepgina"/>
              <w:jc w:val="both"/>
              <w:rPr>
                <w:rFonts w:ascii="Arial" w:hAnsi="Arial" w:cs="Arial"/>
                <w:sz w:val="20"/>
                <w:szCs w:val="20"/>
              </w:rPr>
            </w:pPr>
          </w:p>
        </w:tc>
        <w:tc>
          <w:tcPr>
            <w:tcW w:w="2977" w:type="dxa"/>
            <w:tcBorders>
              <w:top w:val="single" w:sz="6" w:space="0" w:color="000000"/>
              <w:left w:val="single" w:sz="6" w:space="0" w:color="000000"/>
              <w:bottom w:val="single" w:sz="6" w:space="0" w:color="000000"/>
              <w:right w:val="single" w:sz="6" w:space="0" w:color="000000"/>
            </w:tcBorders>
          </w:tcPr>
          <w:p w14:paraId="2B4B4EA5" w14:textId="77777777" w:rsidR="0072215E" w:rsidRPr="003C5B01" w:rsidRDefault="0072215E" w:rsidP="0072215E">
            <w:pPr>
              <w:pStyle w:val="Piedepgina"/>
              <w:jc w:val="both"/>
              <w:rPr>
                <w:rFonts w:ascii="Arial" w:hAnsi="Arial" w:cs="Arial"/>
                <w:sz w:val="20"/>
                <w:szCs w:val="20"/>
              </w:rPr>
            </w:pPr>
            <w:r w:rsidRPr="003C5B01">
              <w:rPr>
                <w:rFonts w:ascii="Arial" w:hAnsi="Arial" w:cs="Arial"/>
                <w:sz w:val="20"/>
                <w:szCs w:val="20"/>
              </w:rPr>
              <w:t>Jorge Enrique Pinzón Dueñas</w:t>
            </w:r>
          </w:p>
          <w:p w14:paraId="0314D002" w14:textId="77777777" w:rsidR="0072215E" w:rsidRPr="003C5B01" w:rsidRDefault="0072215E" w:rsidP="0072215E">
            <w:pPr>
              <w:pStyle w:val="Piedepgina"/>
              <w:jc w:val="both"/>
              <w:rPr>
                <w:rFonts w:ascii="Arial" w:hAnsi="Arial" w:cs="Arial"/>
                <w:sz w:val="20"/>
                <w:szCs w:val="20"/>
              </w:rPr>
            </w:pPr>
            <w:r w:rsidRPr="003C5B01">
              <w:rPr>
                <w:rFonts w:ascii="Arial" w:hAnsi="Arial" w:cs="Arial"/>
                <w:sz w:val="20"/>
                <w:szCs w:val="20"/>
              </w:rPr>
              <w:t>Secretario General</w:t>
            </w:r>
          </w:p>
          <w:p w14:paraId="57727885" w14:textId="77777777" w:rsidR="0072215E" w:rsidRDefault="0072215E" w:rsidP="0072215E">
            <w:pPr>
              <w:pStyle w:val="Piedepgina"/>
              <w:jc w:val="both"/>
              <w:rPr>
                <w:rFonts w:ascii="Arial" w:hAnsi="Arial" w:cs="Arial"/>
                <w:sz w:val="20"/>
                <w:szCs w:val="20"/>
              </w:rPr>
            </w:pPr>
          </w:p>
          <w:p w14:paraId="63D96510" w14:textId="5D865DC2" w:rsidR="0072215E" w:rsidRDefault="0072215E" w:rsidP="0072215E">
            <w:pPr>
              <w:pStyle w:val="Piedepgina"/>
              <w:jc w:val="both"/>
              <w:rPr>
                <w:rFonts w:ascii="Arial" w:hAnsi="Arial" w:cs="Arial"/>
                <w:sz w:val="20"/>
                <w:szCs w:val="20"/>
              </w:rPr>
            </w:pPr>
            <w:r>
              <w:rPr>
                <w:rFonts w:ascii="Arial" w:hAnsi="Arial" w:cs="Arial"/>
                <w:sz w:val="20"/>
                <w:szCs w:val="20"/>
              </w:rPr>
              <w:t xml:space="preserve">Comité Institucional de Gestión y Desempeño </w:t>
            </w:r>
          </w:p>
          <w:p w14:paraId="7D999C0C" w14:textId="77777777" w:rsidR="0072215E" w:rsidRDefault="0072215E" w:rsidP="0072215E">
            <w:pPr>
              <w:pStyle w:val="Piedepgina"/>
              <w:jc w:val="both"/>
              <w:rPr>
                <w:rFonts w:ascii="Arial" w:hAnsi="Arial" w:cs="Arial"/>
                <w:b/>
                <w:sz w:val="20"/>
                <w:szCs w:val="20"/>
              </w:rPr>
            </w:pPr>
          </w:p>
          <w:p w14:paraId="568AC951" w14:textId="77777777" w:rsidR="00070B9A" w:rsidRPr="003C5B01" w:rsidRDefault="00070B9A" w:rsidP="007370C5">
            <w:pPr>
              <w:pStyle w:val="Piedepgina"/>
              <w:jc w:val="both"/>
              <w:rPr>
                <w:rFonts w:ascii="Arial" w:hAnsi="Arial" w:cs="Arial"/>
                <w:sz w:val="20"/>
                <w:szCs w:val="20"/>
              </w:rPr>
            </w:pPr>
            <w:r w:rsidRPr="003C5B01">
              <w:rPr>
                <w:rFonts w:ascii="Arial" w:hAnsi="Arial" w:cs="Arial"/>
                <w:sz w:val="20"/>
                <w:szCs w:val="20"/>
              </w:rPr>
              <w:t>Rafael Humberto Camacho Carrillo</w:t>
            </w:r>
          </w:p>
          <w:p w14:paraId="255A14C6" w14:textId="77777777" w:rsidR="00070B9A" w:rsidRPr="003C5B01" w:rsidRDefault="00070B9A" w:rsidP="007370C5">
            <w:pPr>
              <w:pStyle w:val="Piedepgina"/>
              <w:jc w:val="both"/>
              <w:rPr>
                <w:rFonts w:ascii="Arial" w:hAnsi="Arial" w:cs="Arial"/>
                <w:sz w:val="20"/>
                <w:szCs w:val="20"/>
              </w:rPr>
            </w:pPr>
            <w:r w:rsidRPr="003C5B01">
              <w:rPr>
                <w:rFonts w:ascii="Arial" w:hAnsi="Arial" w:cs="Arial"/>
                <w:sz w:val="20"/>
                <w:szCs w:val="20"/>
              </w:rPr>
              <w:t>Director General</w:t>
            </w:r>
          </w:p>
        </w:tc>
      </w:tr>
    </w:tbl>
    <w:p w14:paraId="07D8B343" w14:textId="77777777" w:rsidR="00070B9A" w:rsidRPr="00B6708D" w:rsidRDefault="00070B9A" w:rsidP="00070B9A">
      <w:pPr>
        <w:spacing w:after="0" w:line="360" w:lineRule="auto"/>
        <w:jc w:val="both"/>
        <w:rPr>
          <w:rFonts w:ascii="Arial" w:hAnsi="Arial" w:cs="Arial"/>
          <w:b/>
          <w:color w:val="000000"/>
          <w:shd w:val="clear" w:color="auto" w:fill="FFFFFF"/>
        </w:rPr>
      </w:pPr>
    </w:p>
    <w:p w14:paraId="1F61C904" w14:textId="77777777" w:rsidR="00070B9A" w:rsidRPr="00B6708D" w:rsidRDefault="00070B9A" w:rsidP="00070B9A">
      <w:pPr>
        <w:spacing w:after="0" w:line="360" w:lineRule="auto"/>
        <w:jc w:val="both"/>
        <w:rPr>
          <w:rFonts w:ascii="Arial" w:hAnsi="Arial" w:cs="Arial"/>
          <w:b/>
          <w:color w:val="000000"/>
          <w:shd w:val="clear" w:color="auto" w:fill="FFFFFF"/>
        </w:rPr>
      </w:pPr>
    </w:p>
    <w:p w14:paraId="0569505C" w14:textId="77777777" w:rsidR="00070B9A" w:rsidRPr="00B6708D" w:rsidRDefault="00070B9A" w:rsidP="00070B9A">
      <w:pPr>
        <w:spacing w:after="0" w:line="360" w:lineRule="auto"/>
        <w:jc w:val="both"/>
        <w:rPr>
          <w:rFonts w:ascii="Arial" w:hAnsi="Arial" w:cs="Arial"/>
          <w:b/>
          <w:color w:val="000000"/>
          <w:shd w:val="clear" w:color="auto" w:fill="FFFFFF"/>
        </w:rPr>
      </w:pPr>
    </w:p>
    <w:p w14:paraId="343C8BDA" w14:textId="77777777" w:rsidR="00070B9A" w:rsidRPr="00B6708D" w:rsidRDefault="00070B9A" w:rsidP="00070B9A">
      <w:pPr>
        <w:spacing w:after="0" w:line="360" w:lineRule="auto"/>
        <w:jc w:val="both"/>
        <w:rPr>
          <w:rFonts w:ascii="Arial" w:hAnsi="Arial" w:cs="Arial"/>
          <w:b/>
          <w:color w:val="000000"/>
          <w:shd w:val="clear" w:color="auto" w:fill="FFFFFF"/>
        </w:rPr>
      </w:pPr>
    </w:p>
    <w:p w14:paraId="11CDE70A" w14:textId="77777777" w:rsidR="00070B9A" w:rsidRPr="00B6708D" w:rsidRDefault="00070B9A" w:rsidP="00070B9A">
      <w:pPr>
        <w:spacing w:line="360" w:lineRule="auto"/>
        <w:jc w:val="both"/>
        <w:rPr>
          <w:rFonts w:ascii="Arial" w:hAnsi="Arial" w:cs="Arial"/>
          <w:b/>
          <w:color w:val="000000"/>
          <w:shd w:val="clear" w:color="auto" w:fill="FFFFFF"/>
        </w:rPr>
      </w:pPr>
      <w:r w:rsidRPr="00B6708D">
        <w:rPr>
          <w:rFonts w:ascii="Arial" w:hAnsi="Arial" w:cs="Arial"/>
          <w:b/>
          <w:color w:val="000000"/>
          <w:shd w:val="clear" w:color="auto" w:fill="FFFFFF"/>
        </w:rPr>
        <w:br w:type="page"/>
      </w:r>
    </w:p>
    <w:p w14:paraId="232530FE" w14:textId="77777777" w:rsidR="00070B9A" w:rsidRPr="00B6708D" w:rsidRDefault="00070B9A" w:rsidP="00070B9A">
      <w:pPr>
        <w:pStyle w:val="Lista"/>
        <w:spacing w:line="360" w:lineRule="auto"/>
        <w:ind w:left="0" w:firstLine="0"/>
        <w:jc w:val="center"/>
        <w:rPr>
          <w:rFonts w:ascii="Arial" w:hAnsi="Arial" w:cs="Arial"/>
          <w:b/>
          <w:sz w:val="22"/>
          <w:szCs w:val="22"/>
          <w:lang w:eastAsia="es-CO"/>
        </w:rPr>
      </w:pPr>
      <w:r w:rsidRPr="00B6708D">
        <w:rPr>
          <w:rFonts w:ascii="Arial" w:hAnsi="Arial" w:cs="Arial"/>
          <w:b/>
          <w:sz w:val="22"/>
          <w:szCs w:val="22"/>
        </w:rPr>
        <w:lastRenderedPageBreak/>
        <w:t>TABLA DE CONTENIDO</w:t>
      </w:r>
    </w:p>
    <w:p w14:paraId="64D54940" w14:textId="77777777" w:rsidR="00070B9A" w:rsidRPr="00B6708D" w:rsidRDefault="00070B9A" w:rsidP="00070B9A">
      <w:pPr>
        <w:spacing w:line="360" w:lineRule="auto"/>
        <w:jc w:val="both"/>
        <w:rPr>
          <w:rFonts w:ascii="Arial" w:hAnsi="Arial" w:cs="Arial"/>
          <w:lang w:eastAsia="es-CO"/>
        </w:rPr>
      </w:pPr>
    </w:p>
    <w:p w14:paraId="4AEFC554" w14:textId="2A1A52AE" w:rsidR="00D35A2A" w:rsidRDefault="00070B9A">
      <w:pPr>
        <w:pStyle w:val="TDC1"/>
        <w:tabs>
          <w:tab w:val="right" w:leader="dot" w:pos="10196"/>
        </w:tabs>
        <w:rPr>
          <w:rFonts w:eastAsiaTheme="minorEastAsia"/>
          <w:noProof/>
          <w:kern w:val="2"/>
          <w:sz w:val="24"/>
          <w:szCs w:val="24"/>
          <w:lang w:eastAsia="es-CO"/>
          <w14:ligatures w14:val="standardContextual"/>
        </w:rPr>
      </w:pPr>
      <w:r w:rsidRPr="00B6708D">
        <w:rPr>
          <w:rFonts w:ascii="Arial" w:hAnsi="Arial" w:cs="Arial"/>
        </w:rPr>
        <w:fldChar w:fldCharType="begin"/>
      </w:r>
      <w:r w:rsidRPr="00B6708D">
        <w:rPr>
          <w:rFonts w:ascii="Arial" w:hAnsi="Arial" w:cs="Arial"/>
        </w:rPr>
        <w:instrText xml:space="preserve"> TOC \o "1-3" \h \z \u </w:instrText>
      </w:r>
      <w:r w:rsidRPr="00B6708D">
        <w:rPr>
          <w:rFonts w:ascii="Arial" w:hAnsi="Arial" w:cs="Arial"/>
        </w:rPr>
        <w:fldChar w:fldCharType="separate"/>
      </w:r>
      <w:hyperlink w:anchor="_Toc188970708" w:history="1">
        <w:r w:rsidR="00D35A2A" w:rsidRPr="00864FBD">
          <w:rPr>
            <w:rStyle w:val="Hipervnculo"/>
            <w:rFonts w:ascii="Arial" w:hAnsi="Arial" w:cs="Arial"/>
            <w:noProof/>
          </w:rPr>
          <w:t>INTRODUCCIÓN</w:t>
        </w:r>
        <w:r w:rsidR="00D35A2A">
          <w:rPr>
            <w:noProof/>
            <w:webHidden/>
          </w:rPr>
          <w:tab/>
        </w:r>
        <w:r w:rsidR="00D35A2A">
          <w:rPr>
            <w:noProof/>
            <w:webHidden/>
          </w:rPr>
          <w:fldChar w:fldCharType="begin"/>
        </w:r>
        <w:r w:rsidR="00D35A2A">
          <w:rPr>
            <w:noProof/>
            <w:webHidden/>
          </w:rPr>
          <w:instrText xml:space="preserve"> PAGEREF _Toc188970708 \h </w:instrText>
        </w:r>
        <w:r w:rsidR="00D35A2A">
          <w:rPr>
            <w:noProof/>
            <w:webHidden/>
          </w:rPr>
        </w:r>
        <w:r w:rsidR="00D35A2A">
          <w:rPr>
            <w:noProof/>
            <w:webHidden/>
          </w:rPr>
          <w:fldChar w:fldCharType="separate"/>
        </w:r>
        <w:r w:rsidR="00D35A2A">
          <w:rPr>
            <w:noProof/>
            <w:webHidden/>
          </w:rPr>
          <w:t>3</w:t>
        </w:r>
        <w:r w:rsidR="00D35A2A">
          <w:rPr>
            <w:noProof/>
            <w:webHidden/>
          </w:rPr>
          <w:fldChar w:fldCharType="end"/>
        </w:r>
      </w:hyperlink>
    </w:p>
    <w:p w14:paraId="6B71FB22" w14:textId="37F2A618" w:rsidR="00D35A2A" w:rsidRDefault="00D35A2A">
      <w:pPr>
        <w:pStyle w:val="TDC1"/>
        <w:tabs>
          <w:tab w:val="left" w:pos="440"/>
          <w:tab w:val="right" w:leader="dot" w:pos="10196"/>
        </w:tabs>
        <w:rPr>
          <w:rFonts w:eastAsiaTheme="minorEastAsia"/>
          <w:noProof/>
          <w:kern w:val="2"/>
          <w:sz w:val="24"/>
          <w:szCs w:val="24"/>
          <w:lang w:eastAsia="es-CO"/>
          <w14:ligatures w14:val="standardContextual"/>
        </w:rPr>
      </w:pPr>
      <w:hyperlink w:anchor="_Toc188970709" w:history="1">
        <w:r w:rsidRPr="00864FBD">
          <w:rPr>
            <w:rStyle w:val="Hipervnculo"/>
            <w:rFonts w:ascii="Arial" w:hAnsi="Arial" w:cs="Arial"/>
            <w:noProof/>
          </w:rPr>
          <w:t>1.</w:t>
        </w:r>
        <w:r>
          <w:rPr>
            <w:rFonts w:eastAsiaTheme="minorEastAsia"/>
            <w:noProof/>
            <w:kern w:val="2"/>
            <w:sz w:val="24"/>
            <w:szCs w:val="24"/>
            <w:lang w:eastAsia="es-CO"/>
            <w14:ligatures w14:val="standardContextual"/>
          </w:rPr>
          <w:tab/>
        </w:r>
        <w:r w:rsidRPr="00864FBD">
          <w:rPr>
            <w:rStyle w:val="Hipervnculo"/>
            <w:rFonts w:ascii="Arial" w:hAnsi="Arial" w:cs="Arial"/>
            <w:noProof/>
          </w:rPr>
          <w:t>CONTEXTO ESTRATÉGICO DE LA ENTIDAD</w:t>
        </w:r>
        <w:r>
          <w:rPr>
            <w:noProof/>
            <w:webHidden/>
          </w:rPr>
          <w:tab/>
        </w:r>
        <w:r>
          <w:rPr>
            <w:noProof/>
            <w:webHidden/>
          </w:rPr>
          <w:fldChar w:fldCharType="begin"/>
        </w:r>
        <w:r>
          <w:rPr>
            <w:noProof/>
            <w:webHidden/>
          </w:rPr>
          <w:instrText xml:space="preserve"> PAGEREF _Toc188970709 \h </w:instrText>
        </w:r>
        <w:r>
          <w:rPr>
            <w:noProof/>
            <w:webHidden/>
          </w:rPr>
        </w:r>
        <w:r>
          <w:rPr>
            <w:noProof/>
            <w:webHidden/>
          </w:rPr>
          <w:fldChar w:fldCharType="separate"/>
        </w:r>
        <w:r>
          <w:rPr>
            <w:noProof/>
            <w:webHidden/>
          </w:rPr>
          <w:t>4</w:t>
        </w:r>
        <w:r>
          <w:rPr>
            <w:noProof/>
            <w:webHidden/>
          </w:rPr>
          <w:fldChar w:fldCharType="end"/>
        </w:r>
      </w:hyperlink>
    </w:p>
    <w:p w14:paraId="0EBC3C78" w14:textId="73F9DE2C" w:rsidR="00D35A2A" w:rsidRDefault="00D35A2A">
      <w:pPr>
        <w:pStyle w:val="TDC2"/>
        <w:tabs>
          <w:tab w:val="right" w:leader="dot" w:pos="10196"/>
        </w:tabs>
        <w:rPr>
          <w:rFonts w:eastAsiaTheme="minorEastAsia"/>
          <w:noProof/>
          <w:kern w:val="2"/>
          <w:sz w:val="24"/>
          <w:szCs w:val="24"/>
          <w:lang w:eastAsia="es-CO"/>
          <w14:ligatures w14:val="standardContextual"/>
        </w:rPr>
      </w:pPr>
      <w:hyperlink w:anchor="_Toc188970710" w:history="1">
        <w:r w:rsidRPr="00864FBD">
          <w:rPr>
            <w:rStyle w:val="Hipervnculo"/>
            <w:rFonts w:eastAsia="Calibri"/>
            <w:b/>
            <w:bCs/>
            <w:noProof/>
          </w:rPr>
          <w:t>1.1 MISIÓN</w:t>
        </w:r>
        <w:r>
          <w:rPr>
            <w:noProof/>
            <w:webHidden/>
          </w:rPr>
          <w:tab/>
        </w:r>
        <w:r>
          <w:rPr>
            <w:noProof/>
            <w:webHidden/>
          </w:rPr>
          <w:fldChar w:fldCharType="begin"/>
        </w:r>
        <w:r>
          <w:rPr>
            <w:noProof/>
            <w:webHidden/>
          </w:rPr>
          <w:instrText xml:space="preserve"> PAGEREF _Toc188970710 \h </w:instrText>
        </w:r>
        <w:r>
          <w:rPr>
            <w:noProof/>
            <w:webHidden/>
          </w:rPr>
        </w:r>
        <w:r>
          <w:rPr>
            <w:noProof/>
            <w:webHidden/>
          </w:rPr>
          <w:fldChar w:fldCharType="separate"/>
        </w:r>
        <w:r>
          <w:rPr>
            <w:noProof/>
            <w:webHidden/>
          </w:rPr>
          <w:t>4</w:t>
        </w:r>
        <w:r>
          <w:rPr>
            <w:noProof/>
            <w:webHidden/>
          </w:rPr>
          <w:fldChar w:fldCharType="end"/>
        </w:r>
      </w:hyperlink>
    </w:p>
    <w:p w14:paraId="66687779" w14:textId="386EC967" w:rsidR="00D35A2A" w:rsidRDefault="00D35A2A">
      <w:pPr>
        <w:pStyle w:val="TDC2"/>
        <w:tabs>
          <w:tab w:val="right" w:leader="dot" w:pos="10196"/>
        </w:tabs>
        <w:rPr>
          <w:rFonts w:eastAsiaTheme="minorEastAsia"/>
          <w:noProof/>
          <w:kern w:val="2"/>
          <w:sz w:val="24"/>
          <w:szCs w:val="24"/>
          <w:lang w:eastAsia="es-CO"/>
          <w14:ligatures w14:val="standardContextual"/>
        </w:rPr>
      </w:pPr>
      <w:hyperlink w:anchor="_Toc188970711" w:history="1">
        <w:r w:rsidRPr="00864FBD">
          <w:rPr>
            <w:rStyle w:val="Hipervnculo"/>
            <w:rFonts w:eastAsia="Calibri"/>
            <w:b/>
            <w:bCs/>
            <w:noProof/>
          </w:rPr>
          <w:t>1.2 VISIÓN</w:t>
        </w:r>
        <w:r>
          <w:rPr>
            <w:noProof/>
            <w:webHidden/>
          </w:rPr>
          <w:tab/>
        </w:r>
        <w:r>
          <w:rPr>
            <w:noProof/>
            <w:webHidden/>
          </w:rPr>
          <w:fldChar w:fldCharType="begin"/>
        </w:r>
        <w:r>
          <w:rPr>
            <w:noProof/>
            <w:webHidden/>
          </w:rPr>
          <w:instrText xml:space="preserve"> PAGEREF _Toc188970711 \h </w:instrText>
        </w:r>
        <w:r>
          <w:rPr>
            <w:noProof/>
            <w:webHidden/>
          </w:rPr>
        </w:r>
        <w:r>
          <w:rPr>
            <w:noProof/>
            <w:webHidden/>
          </w:rPr>
          <w:fldChar w:fldCharType="separate"/>
        </w:r>
        <w:r>
          <w:rPr>
            <w:noProof/>
            <w:webHidden/>
          </w:rPr>
          <w:t>4</w:t>
        </w:r>
        <w:r>
          <w:rPr>
            <w:noProof/>
            <w:webHidden/>
          </w:rPr>
          <w:fldChar w:fldCharType="end"/>
        </w:r>
      </w:hyperlink>
    </w:p>
    <w:p w14:paraId="50BC396B" w14:textId="67D97861" w:rsidR="00D35A2A" w:rsidRDefault="00D35A2A">
      <w:pPr>
        <w:pStyle w:val="TDC2"/>
        <w:tabs>
          <w:tab w:val="right" w:leader="dot" w:pos="10196"/>
        </w:tabs>
        <w:rPr>
          <w:rFonts w:eastAsiaTheme="minorEastAsia"/>
          <w:noProof/>
          <w:kern w:val="2"/>
          <w:sz w:val="24"/>
          <w:szCs w:val="24"/>
          <w:lang w:eastAsia="es-CO"/>
          <w14:ligatures w14:val="standardContextual"/>
        </w:rPr>
      </w:pPr>
      <w:hyperlink w:anchor="_Toc188970712" w:history="1">
        <w:r w:rsidRPr="00864FBD">
          <w:rPr>
            <w:rStyle w:val="Hipervnculo"/>
            <w:rFonts w:eastAsia="Calibri"/>
            <w:b/>
            <w:bCs/>
            <w:noProof/>
          </w:rPr>
          <w:t>1.3 OBJETIVOS ESTRATÉGICOS</w:t>
        </w:r>
        <w:r>
          <w:rPr>
            <w:noProof/>
            <w:webHidden/>
          </w:rPr>
          <w:tab/>
        </w:r>
        <w:r>
          <w:rPr>
            <w:noProof/>
            <w:webHidden/>
          </w:rPr>
          <w:fldChar w:fldCharType="begin"/>
        </w:r>
        <w:r>
          <w:rPr>
            <w:noProof/>
            <w:webHidden/>
          </w:rPr>
          <w:instrText xml:space="preserve"> PAGEREF _Toc188970712 \h </w:instrText>
        </w:r>
        <w:r>
          <w:rPr>
            <w:noProof/>
            <w:webHidden/>
          </w:rPr>
        </w:r>
        <w:r>
          <w:rPr>
            <w:noProof/>
            <w:webHidden/>
          </w:rPr>
          <w:fldChar w:fldCharType="separate"/>
        </w:r>
        <w:r>
          <w:rPr>
            <w:noProof/>
            <w:webHidden/>
          </w:rPr>
          <w:t>4</w:t>
        </w:r>
        <w:r>
          <w:rPr>
            <w:noProof/>
            <w:webHidden/>
          </w:rPr>
          <w:fldChar w:fldCharType="end"/>
        </w:r>
      </w:hyperlink>
    </w:p>
    <w:p w14:paraId="5FF39D41" w14:textId="3F8C1C34" w:rsidR="00D35A2A" w:rsidRDefault="00D35A2A">
      <w:pPr>
        <w:pStyle w:val="TDC2"/>
        <w:tabs>
          <w:tab w:val="right" w:leader="dot" w:pos="10196"/>
        </w:tabs>
        <w:rPr>
          <w:rFonts w:eastAsiaTheme="minorEastAsia"/>
          <w:noProof/>
          <w:kern w:val="2"/>
          <w:sz w:val="24"/>
          <w:szCs w:val="24"/>
          <w:lang w:eastAsia="es-CO"/>
          <w14:ligatures w14:val="standardContextual"/>
        </w:rPr>
      </w:pPr>
      <w:hyperlink w:anchor="_Toc188970713" w:history="1">
        <w:r w:rsidRPr="00864FBD">
          <w:rPr>
            <w:rStyle w:val="Hipervnculo"/>
            <w:b/>
            <w:bCs/>
            <w:noProof/>
          </w:rPr>
          <w:t>1.4 ESTRUCTURA ORGANIZACIONAL</w:t>
        </w:r>
        <w:r>
          <w:rPr>
            <w:noProof/>
            <w:webHidden/>
          </w:rPr>
          <w:tab/>
        </w:r>
        <w:r>
          <w:rPr>
            <w:noProof/>
            <w:webHidden/>
          </w:rPr>
          <w:fldChar w:fldCharType="begin"/>
        </w:r>
        <w:r>
          <w:rPr>
            <w:noProof/>
            <w:webHidden/>
          </w:rPr>
          <w:instrText xml:space="preserve"> PAGEREF _Toc188970713 \h </w:instrText>
        </w:r>
        <w:r>
          <w:rPr>
            <w:noProof/>
            <w:webHidden/>
          </w:rPr>
        </w:r>
        <w:r>
          <w:rPr>
            <w:noProof/>
            <w:webHidden/>
          </w:rPr>
          <w:fldChar w:fldCharType="separate"/>
        </w:r>
        <w:r>
          <w:rPr>
            <w:noProof/>
            <w:webHidden/>
          </w:rPr>
          <w:t>6</w:t>
        </w:r>
        <w:r>
          <w:rPr>
            <w:noProof/>
            <w:webHidden/>
          </w:rPr>
          <w:fldChar w:fldCharType="end"/>
        </w:r>
      </w:hyperlink>
    </w:p>
    <w:p w14:paraId="1FE4A939" w14:textId="09948CD9" w:rsidR="00D35A2A" w:rsidRDefault="00D35A2A">
      <w:pPr>
        <w:pStyle w:val="TDC2"/>
        <w:tabs>
          <w:tab w:val="right" w:leader="dot" w:pos="10196"/>
        </w:tabs>
        <w:rPr>
          <w:rFonts w:eastAsiaTheme="minorEastAsia"/>
          <w:noProof/>
          <w:kern w:val="2"/>
          <w:sz w:val="24"/>
          <w:szCs w:val="24"/>
          <w:lang w:eastAsia="es-CO"/>
          <w14:ligatures w14:val="standardContextual"/>
        </w:rPr>
      </w:pPr>
      <w:hyperlink w:anchor="_Toc188970714" w:history="1">
        <w:r w:rsidRPr="00864FBD">
          <w:rPr>
            <w:rStyle w:val="Hipervnculo"/>
            <w:b/>
            <w:bCs/>
            <w:noProof/>
          </w:rPr>
          <w:t>1.5 MODELO DE OPERACIÓN POR PROCESOS</w:t>
        </w:r>
        <w:r>
          <w:rPr>
            <w:noProof/>
            <w:webHidden/>
          </w:rPr>
          <w:tab/>
        </w:r>
        <w:r>
          <w:rPr>
            <w:noProof/>
            <w:webHidden/>
          </w:rPr>
          <w:fldChar w:fldCharType="begin"/>
        </w:r>
        <w:r>
          <w:rPr>
            <w:noProof/>
            <w:webHidden/>
          </w:rPr>
          <w:instrText xml:space="preserve"> PAGEREF _Toc188970714 \h </w:instrText>
        </w:r>
        <w:r>
          <w:rPr>
            <w:noProof/>
            <w:webHidden/>
          </w:rPr>
        </w:r>
        <w:r>
          <w:rPr>
            <w:noProof/>
            <w:webHidden/>
          </w:rPr>
          <w:fldChar w:fldCharType="separate"/>
        </w:r>
        <w:r>
          <w:rPr>
            <w:noProof/>
            <w:webHidden/>
          </w:rPr>
          <w:t>7</w:t>
        </w:r>
        <w:r>
          <w:rPr>
            <w:noProof/>
            <w:webHidden/>
          </w:rPr>
          <w:fldChar w:fldCharType="end"/>
        </w:r>
      </w:hyperlink>
    </w:p>
    <w:p w14:paraId="223CA4AF" w14:textId="7571B281" w:rsidR="00D35A2A" w:rsidRDefault="00D35A2A">
      <w:pPr>
        <w:pStyle w:val="TDC2"/>
        <w:tabs>
          <w:tab w:val="right" w:leader="dot" w:pos="10196"/>
        </w:tabs>
        <w:rPr>
          <w:rFonts w:eastAsiaTheme="minorEastAsia"/>
          <w:noProof/>
          <w:kern w:val="2"/>
          <w:sz w:val="24"/>
          <w:szCs w:val="24"/>
          <w:lang w:eastAsia="es-CO"/>
          <w14:ligatures w14:val="standardContextual"/>
        </w:rPr>
      </w:pPr>
      <w:hyperlink w:anchor="_Toc188970715" w:history="1">
        <w:r w:rsidRPr="00864FBD">
          <w:rPr>
            <w:rStyle w:val="Hipervnculo"/>
            <w:rFonts w:eastAsia="Calibri"/>
            <w:b/>
            <w:bCs/>
            <w:noProof/>
          </w:rPr>
          <w:t>1.6 POLÍTICA DE GESTIÓN INTEGRAL HSEQ</w:t>
        </w:r>
        <w:r>
          <w:rPr>
            <w:noProof/>
            <w:webHidden/>
          </w:rPr>
          <w:tab/>
        </w:r>
        <w:r>
          <w:rPr>
            <w:noProof/>
            <w:webHidden/>
          </w:rPr>
          <w:fldChar w:fldCharType="begin"/>
        </w:r>
        <w:r>
          <w:rPr>
            <w:noProof/>
            <w:webHidden/>
          </w:rPr>
          <w:instrText xml:space="preserve"> PAGEREF _Toc188970715 \h </w:instrText>
        </w:r>
        <w:r>
          <w:rPr>
            <w:noProof/>
            <w:webHidden/>
          </w:rPr>
        </w:r>
        <w:r>
          <w:rPr>
            <w:noProof/>
            <w:webHidden/>
          </w:rPr>
          <w:fldChar w:fldCharType="separate"/>
        </w:r>
        <w:r>
          <w:rPr>
            <w:noProof/>
            <w:webHidden/>
          </w:rPr>
          <w:t>7</w:t>
        </w:r>
        <w:r>
          <w:rPr>
            <w:noProof/>
            <w:webHidden/>
          </w:rPr>
          <w:fldChar w:fldCharType="end"/>
        </w:r>
      </w:hyperlink>
    </w:p>
    <w:p w14:paraId="0B86912A" w14:textId="7ECA4C15" w:rsidR="00D35A2A" w:rsidRDefault="00D35A2A">
      <w:pPr>
        <w:pStyle w:val="TDC2"/>
        <w:tabs>
          <w:tab w:val="right" w:leader="dot" w:pos="10196"/>
        </w:tabs>
        <w:rPr>
          <w:rFonts w:eastAsiaTheme="minorEastAsia"/>
          <w:noProof/>
          <w:kern w:val="2"/>
          <w:sz w:val="24"/>
          <w:szCs w:val="24"/>
          <w:lang w:eastAsia="es-CO"/>
          <w14:ligatures w14:val="standardContextual"/>
        </w:rPr>
      </w:pPr>
      <w:hyperlink w:anchor="_Toc188970716" w:history="1">
        <w:r w:rsidRPr="00864FBD">
          <w:rPr>
            <w:rStyle w:val="Hipervnculo"/>
            <w:b/>
            <w:bCs/>
            <w:noProof/>
          </w:rPr>
          <w:t>1.7 MODELO INTEGRADO DE PLANEACIÓN Y GESTIÓN - MIPG</w:t>
        </w:r>
        <w:r>
          <w:rPr>
            <w:noProof/>
            <w:webHidden/>
          </w:rPr>
          <w:tab/>
        </w:r>
        <w:r>
          <w:rPr>
            <w:noProof/>
            <w:webHidden/>
          </w:rPr>
          <w:fldChar w:fldCharType="begin"/>
        </w:r>
        <w:r>
          <w:rPr>
            <w:noProof/>
            <w:webHidden/>
          </w:rPr>
          <w:instrText xml:space="preserve"> PAGEREF _Toc188970716 \h </w:instrText>
        </w:r>
        <w:r>
          <w:rPr>
            <w:noProof/>
            <w:webHidden/>
          </w:rPr>
        </w:r>
        <w:r>
          <w:rPr>
            <w:noProof/>
            <w:webHidden/>
          </w:rPr>
          <w:fldChar w:fldCharType="separate"/>
        </w:r>
        <w:r>
          <w:rPr>
            <w:noProof/>
            <w:webHidden/>
          </w:rPr>
          <w:t>8</w:t>
        </w:r>
        <w:r>
          <w:rPr>
            <w:noProof/>
            <w:webHidden/>
          </w:rPr>
          <w:fldChar w:fldCharType="end"/>
        </w:r>
      </w:hyperlink>
    </w:p>
    <w:p w14:paraId="447BA597" w14:textId="018DD6F6" w:rsidR="00D35A2A" w:rsidRDefault="00D35A2A">
      <w:pPr>
        <w:pStyle w:val="TDC1"/>
        <w:tabs>
          <w:tab w:val="left" w:pos="440"/>
          <w:tab w:val="right" w:leader="dot" w:pos="10196"/>
        </w:tabs>
        <w:rPr>
          <w:rFonts w:eastAsiaTheme="minorEastAsia"/>
          <w:noProof/>
          <w:kern w:val="2"/>
          <w:sz w:val="24"/>
          <w:szCs w:val="24"/>
          <w:lang w:eastAsia="es-CO"/>
          <w14:ligatures w14:val="standardContextual"/>
        </w:rPr>
      </w:pPr>
      <w:hyperlink w:anchor="_Toc188970717" w:history="1">
        <w:r w:rsidRPr="00864FBD">
          <w:rPr>
            <w:rStyle w:val="Hipervnculo"/>
            <w:rFonts w:ascii="Arial" w:hAnsi="Arial" w:cs="Arial"/>
            <w:noProof/>
          </w:rPr>
          <w:t>2.</w:t>
        </w:r>
        <w:r>
          <w:rPr>
            <w:rFonts w:eastAsiaTheme="minorEastAsia"/>
            <w:noProof/>
            <w:kern w:val="2"/>
            <w:sz w:val="24"/>
            <w:szCs w:val="24"/>
            <w:lang w:eastAsia="es-CO"/>
            <w14:ligatures w14:val="standardContextual"/>
          </w:rPr>
          <w:tab/>
        </w:r>
        <w:r w:rsidRPr="00864FBD">
          <w:rPr>
            <w:rStyle w:val="Hipervnculo"/>
            <w:rFonts w:ascii="Arial" w:hAnsi="Arial" w:cs="Arial"/>
            <w:noProof/>
          </w:rPr>
          <w:t>ANÁLISIS DE LA SITUACIÓN ACTUAL</w:t>
        </w:r>
        <w:r>
          <w:rPr>
            <w:noProof/>
            <w:webHidden/>
          </w:rPr>
          <w:tab/>
        </w:r>
        <w:r>
          <w:rPr>
            <w:noProof/>
            <w:webHidden/>
          </w:rPr>
          <w:fldChar w:fldCharType="begin"/>
        </w:r>
        <w:r>
          <w:rPr>
            <w:noProof/>
            <w:webHidden/>
          </w:rPr>
          <w:instrText xml:space="preserve"> PAGEREF _Toc188970717 \h </w:instrText>
        </w:r>
        <w:r>
          <w:rPr>
            <w:noProof/>
            <w:webHidden/>
          </w:rPr>
        </w:r>
        <w:r>
          <w:rPr>
            <w:noProof/>
            <w:webHidden/>
          </w:rPr>
          <w:fldChar w:fldCharType="separate"/>
        </w:r>
        <w:r>
          <w:rPr>
            <w:noProof/>
            <w:webHidden/>
          </w:rPr>
          <w:t>9</w:t>
        </w:r>
        <w:r>
          <w:rPr>
            <w:noProof/>
            <w:webHidden/>
          </w:rPr>
          <w:fldChar w:fldCharType="end"/>
        </w:r>
      </w:hyperlink>
    </w:p>
    <w:p w14:paraId="568C6793" w14:textId="0A812FC1" w:rsidR="00D35A2A" w:rsidRDefault="00D35A2A">
      <w:pPr>
        <w:pStyle w:val="TDC1"/>
        <w:tabs>
          <w:tab w:val="right" w:leader="dot" w:pos="10196"/>
        </w:tabs>
        <w:rPr>
          <w:rFonts w:eastAsiaTheme="minorEastAsia"/>
          <w:noProof/>
          <w:kern w:val="2"/>
          <w:sz w:val="24"/>
          <w:szCs w:val="24"/>
          <w:lang w:eastAsia="es-CO"/>
          <w14:ligatures w14:val="standardContextual"/>
        </w:rPr>
      </w:pPr>
      <w:hyperlink w:anchor="_Toc188970718" w:history="1">
        <w:r w:rsidRPr="00864FBD">
          <w:rPr>
            <w:rStyle w:val="Hipervnculo"/>
            <w:noProof/>
          </w:rPr>
          <w:t>3. ASPECTOS CRÍTICOS</w:t>
        </w:r>
        <w:r>
          <w:rPr>
            <w:noProof/>
            <w:webHidden/>
          </w:rPr>
          <w:tab/>
        </w:r>
        <w:r>
          <w:rPr>
            <w:noProof/>
            <w:webHidden/>
          </w:rPr>
          <w:fldChar w:fldCharType="begin"/>
        </w:r>
        <w:r>
          <w:rPr>
            <w:noProof/>
            <w:webHidden/>
          </w:rPr>
          <w:instrText xml:space="preserve"> PAGEREF _Toc188970718 \h </w:instrText>
        </w:r>
        <w:r>
          <w:rPr>
            <w:noProof/>
            <w:webHidden/>
          </w:rPr>
        </w:r>
        <w:r>
          <w:rPr>
            <w:noProof/>
            <w:webHidden/>
          </w:rPr>
          <w:fldChar w:fldCharType="separate"/>
        </w:r>
        <w:r>
          <w:rPr>
            <w:noProof/>
            <w:webHidden/>
          </w:rPr>
          <w:t>10</w:t>
        </w:r>
        <w:r>
          <w:rPr>
            <w:noProof/>
            <w:webHidden/>
          </w:rPr>
          <w:fldChar w:fldCharType="end"/>
        </w:r>
      </w:hyperlink>
    </w:p>
    <w:p w14:paraId="636E4472" w14:textId="7E6F03ED" w:rsidR="00D35A2A" w:rsidRDefault="00D35A2A">
      <w:pPr>
        <w:pStyle w:val="TDC2"/>
        <w:tabs>
          <w:tab w:val="right" w:leader="dot" w:pos="10196"/>
        </w:tabs>
        <w:rPr>
          <w:rFonts w:eastAsiaTheme="minorEastAsia"/>
          <w:noProof/>
          <w:kern w:val="2"/>
          <w:sz w:val="24"/>
          <w:szCs w:val="24"/>
          <w:lang w:eastAsia="es-CO"/>
          <w14:ligatures w14:val="standardContextual"/>
        </w:rPr>
      </w:pPr>
      <w:hyperlink w:anchor="_Toc188970719" w:history="1">
        <w:r w:rsidRPr="00864FBD">
          <w:rPr>
            <w:rStyle w:val="Hipervnculo"/>
            <w:b/>
            <w:bCs/>
            <w:noProof/>
          </w:rPr>
          <w:t>3.1 PRIORIZACIÓN DE ASPECTOS CRÍTICOS Y EJES ARTICULADORES</w:t>
        </w:r>
        <w:r>
          <w:rPr>
            <w:noProof/>
            <w:webHidden/>
          </w:rPr>
          <w:tab/>
        </w:r>
        <w:r>
          <w:rPr>
            <w:noProof/>
            <w:webHidden/>
          </w:rPr>
          <w:fldChar w:fldCharType="begin"/>
        </w:r>
        <w:r>
          <w:rPr>
            <w:noProof/>
            <w:webHidden/>
          </w:rPr>
          <w:instrText xml:space="preserve"> PAGEREF _Toc188970719 \h </w:instrText>
        </w:r>
        <w:r>
          <w:rPr>
            <w:noProof/>
            <w:webHidden/>
          </w:rPr>
        </w:r>
        <w:r>
          <w:rPr>
            <w:noProof/>
            <w:webHidden/>
          </w:rPr>
          <w:fldChar w:fldCharType="separate"/>
        </w:r>
        <w:r>
          <w:rPr>
            <w:noProof/>
            <w:webHidden/>
          </w:rPr>
          <w:t>12</w:t>
        </w:r>
        <w:r>
          <w:rPr>
            <w:noProof/>
            <w:webHidden/>
          </w:rPr>
          <w:fldChar w:fldCharType="end"/>
        </w:r>
      </w:hyperlink>
    </w:p>
    <w:p w14:paraId="1844C5A6" w14:textId="3EBED1CB" w:rsidR="00D35A2A" w:rsidRDefault="00D35A2A">
      <w:pPr>
        <w:pStyle w:val="TDC1"/>
        <w:tabs>
          <w:tab w:val="right" w:leader="dot" w:pos="10196"/>
        </w:tabs>
        <w:rPr>
          <w:rFonts w:eastAsiaTheme="minorEastAsia"/>
          <w:noProof/>
          <w:kern w:val="2"/>
          <w:sz w:val="24"/>
          <w:szCs w:val="24"/>
          <w:lang w:eastAsia="es-CO"/>
          <w14:ligatures w14:val="standardContextual"/>
        </w:rPr>
      </w:pPr>
      <w:hyperlink w:anchor="_Toc188970720" w:history="1">
        <w:r w:rsidRPr="00864FBD">
          <w:rPr>
            <w:rStyle w:val="Hipervnculo"/>
            <w:rFonts w:eastAsia="Calibri"/>
            <w:noProof/>
          </w:rPr>
          <w:t>4 VISIÓN ESTRATÉGICA</w:t>
        </w:r>
        <w:r>
          <w:rPr>
            <w:noProof/>
            <w:webHidden/>
          </w:rPr>
          <w:tab/>
        </w:r>
        <w:r>
          <w:rPr>
            <w:noProof/>
            <w:webHidden/>
          </w:rPr>
          <w:fldChar w:fldCharType="begin"/>
        </w:r>
        <w:r>
          <w:rPr>
            <w:noProof/>
            <w:webHidden/>
          </w:rPr>
          <w:instrText xml:space="preserve"> PAGEREF _Toc188970720 \h </w:instrText>
        </w:r>
        <w:r>
          <w:rPr>
            <w:noProof/>
            <w:webHidden/>
          </w:rPr>
        </w:r>
        <w:r>
          <w:rPr>
            <w:noProof/>
            <w:webHidden/>
          </w:rPr>
          <w:fldChar w:fldCharType="separate"/>
        </w:r>
        <w:r>
          <w:rPr>
            <w:noProof/>
            <w:webHidden/>
          </w:rPr>
          <w:t>15</w:t>
        </w:r>
        <w:r>
          <w:rPr>
            <w:noProof/>
            <w:webHidden/>
          </w:rPr>
          <w:fldChar w:fldCharType="end"/>
        </w:r>
      </w:hyperlink>
    </w:p>
    <w:p w14:paraId="215F2AED" w14:textId="74BDC3DB" w:rsidR="00D35A2A" w:rsidRDefault="00D35A2A">
      <w:pPr>
        <w:pStyle w:val="TDC2"/>
        <w:tabs>
          <w:tab w:val="right" w:leader="dot" w:pos="10196"/>
        </w:tabs>
        <w:rPr>
          <w:rFonts w:eastAsiaTheme="minorEastAsia"/>
          <w:noProof/>
          <w:kern w:val="2"/>
          <w:sz w:val="24"/>
          <w:szCs w:val="24"/>
          <w:lang w:eastAsia="es-CO"/>
          <w14:ligatures w14:val="standardContextual"/>
        </w:rPr>
      </w:pPr>
      <w:hyperlink w:anchor="_Toc188970721" w:history="1">
        <w:r w:rsidRPr="00864FBD">
          <w:rPr>
            <w:rStyle w:val="Hipervnculo"/>
            <w:b/>
            <w:bCs/>
            <w:noProof/>
          </w:rPr>
          <w:t>4.1FORMULACIÓN DE OBJETIVOS</w:t>
        </w:r>
        <w:r>
          <w:rPr>
            <w:noProof/>
            <w:webHidden/>
          </w:rPr>
          <w:tab/>
        </w:r>
        <w:r>
          <w:rPr>
            <w:noProof/>
            <w:webHidden/>
          </w:rPr>
          <w:fldChar w:fldCharType="begin"/>
        </w:r>
        <w:r>
          <w:rPr>
            <w:noProof/>
            <w:webHidden/>
          </w:rPr>
          <w:instrText xml:space="preserve"> PAGEREF _Toc188970721 \h </w:instrText>
        </w:r>
        <w:r>
          <w:rPr>
            <w:noProof/>
            <w:webHidden/>
          </w:rPr>
        </w:r>
        <w:r>
          <w:rPr>
            <w:noProof/>
            <w:webHidden/>
          </w:rPr>
          <w:fldChar w:fldCharType="separate"/>
        </w:r>
        <w:r>
          <w:rPr>
            <w:noProof/>
            <w:webHidden/>
          </w:rPr>
          <w:t>15</w:t>
        </w:r>
        <w:r>
          <w:rPr>
            <w:noProof/>
            <w:webHidden/>
          </w:rPr>
          <w:fldChar w:fldCharType="end"/>
        </w:r>
      </w:hyperlink>
    </w:p>
    <w:p w14:paraId="5AFE93B9" w14:textId="7DB687C8" w:rsidR="00D35A2A" w:rsidRDefault="00D35A2A">
      <w:pPr>
        <w:pStyle w:val="TDC1"/>
        <w:tabs>
          <w:tab w:val="right" w:leader="dot" w:pos="10196"/>
        </w:tabs>
        <w:rPr>
          <w:rFonts w:eastAsiaTheme="minorEastAsia"/>
          <w:noProof/>
          <w:kern w:val="2"/>
          <w:sz w:val="24"/>
          <w:szCs w:val="24"/>
          <w:lang w:eastAsia="es-CO"/>
          <w14:ligatures w14:val="standardContextual"/>
        </w:rPr>
      </w:pPr>
      <w:hyperlink w:anchor="_Toc188970722" w:history="1">
        <w:r w:rsidRPr="00864FBD">
          <w:rPr>
            <w:rStyle w:val="Hipervnculo"/>
            <w:rFonts w:eastAsia="Calibri"/>
            <w:noProof/>
          </w:rPr>
          <w:t>5. FORMULACIÓN DE PLANES Y PROYECTOS</w:t>
        </w:r>
        <w:r>
          <w:rPr>
            <w:noProof/>
            <w:webHidden/>
          </w:rPr>
          <w:tab/>
        </w:r>
        <w:r>
          <w:rPr>
            <w:noProof/>
            <w:webHidden/>
          </w:rPr>
          <w:fldChar w:fldCharType="begin"/>
        </w:r>
        <w:r>
          <w:rPr>
            <w:noProof/>
            <w:webHidden/>
          </w:rPr>
          <w:instrText xml:space="preserve"> PAGEREF _Toc188970722 \h </w:instrText>
        </w:r>
        <w:r>
          <w:rPr>
            <w:noProof/>
            <w:webHidden/>
          </w:rPr>
        </w:r>
        <w:r>
          <w:rPr>
            <w:noProof/>
            <w:webHidden/>
          </w:rPr>
          <w:fldChar w:fldCharType="separate"/>
        </w:r>
        <w:r>
          <w:rPr>
            <w:noProof/>
            <w:webHidden/>
          </w:rPr>
          <w:t>17</w:t>
        </w:r>
        <w:r>
          <w:rPr>
            <w:noProof/>
            <w:webHidden/>
          </w:rPr>
          <w:fldChar w:fldCharType="end"/>
        </w:r>
      </w:hyperlink>
    </w:p>
    <w:p w14:paraId="737600F0" w14:textId="6505FA20" w:rsidR="00D35A2A" w:rsidRDefault="00D35A2A">
      <w:pPr>
        <w:pStyle w:val="TDC2"/>
        <w:tabs>
          <w:tab w:val="right" w:leader="dot" w:pos="10196"/>
        </w:tabs>
        <w:rPr>
          <w:rFonts w:eastAsiaTheme="minorEastAsia"/>
          <w:noProof/>
          <w:kern w:val="2"/>
          <w:sz w:val="24"/>
          <w:szCs w:val="24"/>
          <w:lang w:eastAsia="es-CO"/>
          <w14:ligatures w14:val="standardContextual"/>
        </w:rPr>
      </w:pPr>
      <w:hyperlink w:anchor="_Toc188970723" w:history="1">
        <w:r w:rsidRPr="00864FBD">
          <w:rPr>
            <w:rStyle w:val="Hipervnculo"/>
            <w:b/>
            <w:bCs/>
            <w:noProof/>
          </w:rPr>
          <w:t>5.1 PROYECTO 1: ACTUALIZACIÓN DE LAS TABLAS DE RETENCIÓN DOCUMENTAL</w:t>
        </w:r>
        <w:r>
          <w:rPr>
            <w:noProof/>
            <w:webHidden/>
          </w:rPr>
          <w:tab/>
        </w:r>
        <w:r>
          <w:rPr>
            <w:noProof/>
            <w:webHidden/>
          </w:rPr>
          <w:fldChar w:fldCharType="begin"/>
        </w:r>
        <w:r>
          <w:rPr>
            <w:noProof/>
            <w:webHidden/>
          </w:rPr>
          <w:instrText xml:space="preserve"> PAGEREF _Toc188970723 \h </w:instrText>
        </w:r>
        <w:r>
          <w:rPr>
            <w:noProof/>
            <w:webHidden/>
          </w:rPr>
        </w:r>
        <w:r>
          <w:rPr>
            <w:noProof/>
            <w:webHidden/>
          </w:rPr>
          <w:fldChar w:fldCharType="separate"/>
        </w:r>
        <w:r>
          <w:rPr>
            <w:noProof/>
            <w:webHidden/>
          </w:rPr>
          <w:t>17</w:t>
        </w:r>
        <w:r>
          <w:rPr>
            <w:noProof/>
            <w:webHidden/>
          </w:rPr>
          <w:fldChar w:fldCharType="end"/>
        </w:r>
      </w:hyperlink>
    </w:p>
    <w:p w14:paraId="110EE423" w14:textId="537A2F92" w:rsidR="00D35A2A" w:rsidRDefault="00D35A2A">
      <w:pPr>
        <w:pStyle w:val="TDC2"/>
        <w:tabs>
          <w:tab w:val="right" w:leader="dot" w:pos="10196"/>
        </w:tabs>
        <w:rPr>
          <w:rFonts w:eastAsiaTheme="minorEastAsia"/>
          <w:noProof/>
          <w:kern w:val="2"/>
          <w:sz w:val="24"/>
          <w:szCs w:val="24"/>
          <w:lang w:eastAsia="es-CO"/>
          <w14:ligatures w14:val="standardContextual"/>
        </w:rPr>
      </w:pPr>
      <w:hyperlink w:anchor="_Toc188970724" w:history="1">
        <w:r w:rsidRPr="00864FBD">
          <w:rPr>
            <w:rStyle w:val="Hipervnculo"/>
            <w:rFonts w:ascii="Arial" w:hAnsi="Arial" w:cs="Arial"/>
            <w:b/>
            <w:noProof/>
          </w:rPr>
          <w:t>5.2 PROYECTO 2:</w:t>
        </w:r>
        <w:r w:rsidRPr="00864FBD">
          <w:rPr>
            <w:rStyle w:val="Hipervnculo"/>
            <w:rFonts w:ascii="Arial" w:hAnsi="Arial" w:cs="Arial"/>
            <w:bCs/>
            <w:noProof/>
          </w:rPr>
          <w:t xml:space="preserve"> </w:t>
        </w:r>
        <w:r w:rsidRPr="00864FBD">
          <w:rPr>
            <w:rStyle w:val="Hipervnculo"/>
            <w:b/>
            <w:noProof/>
          </w:rPr>
          <w:t>ORGANIZACIÓN DE ARCHIVOS Y ELABORACIÓN DE INVENTARIOS DOCUMENTALES</w:t>
        </w:r>
        <w:r>
          <w:rPr>
            <w:noProof/>
            <w:webHidden/>
          </w:rPr>
          <w:tab/>
        </w:r>
        <w:r>
          <w:rPr>
            <w:noProof/>
            <w:webHidden/>
          </w:rPr>
          <w:fldChar w:fldCharType="begin"/>
        </w:r>
        <w:r>
          <w:rPr>
            <w:noProof/>
            <w:webHidden/>
          </w:rPr>
          <w:instrText xml:space="preserve"> PAGEREF _Toc188970724 \h </w:instrText>
        </w:r>
        <w:r>
          <w:rPr>
            <w:noProof/>
            <w:webHidden/>
          </w:rPr>
        </w:r>
        <w:r>
          <w:rPr>
            <w:noProof/>
            <w:webHidden/>
          </w:rPr>
          <w:fldChar w:fldCharType="separate"/>
        </w:r>
        <w:r>
          <w:rPr>
            <w:noProof/>
            <w:webHidden/>
          </w:rPr>
          <w:t>19</w:t>
        </w:r>
        <w:r>
          <w:rPr>
            <w:noProof/>
            <w:webHidden/>
          </w:rPr>
          <w:fldChar w:fldCharType="end"/>
        </w:r>
      </w:hyperlink>
    </w:p>
    <w:p w14:paraId="0352CA64" w14:textId="3104C2BD" w:rsidR="00D35A2A" w:rsidRDefault="00D35A2A">
      <w:pPr>
        <w:pStyle w:val="TDC2"/>
        <w:tabs>
          <w:tab w:val="right" w:leader="dot" w:pos="10196"/>
        </w:tabs>
        <w:rPr>
          <w:rFonts w:eastAsiaTheme="minorEastAsia"/>
          <w:noProof/>
          <w:kern w:val="2"/>
          <w:sz w:val="24"/>
          <w:szCs w:val="24"/>
          <w:lang w:eastAsia="es-CO"/>
          <w14:ligatures w14:val="standardContextual"/>
        </w:rPr>
      </w:pPr>
      <w:hyperlink w:anchor="_Toc188970725" w:history="1">
        <w:r w:rsidRPr="00864FBD">
          <w:rPr>
            <w:rStyle w:val="Hipervnculo"/>
            <w:rFonts w:ascii="Arial" w:hAnsi="Arial" w:cs="Arial"/>
            <w:b/>
            <w:bCs/>
            <w:noProof/>
          </w:rPr>
          <w:t>5.3 PROYECTO 3: ACTUALIZACIÓN DEL PROGRAMA DE GESTIÓN DOCUMENTAL</w:t>
        </w:r>
        <w:r>
          <w:rPr>
            <w:noProof/>
            <w:webHidden/>
          </w:rPr>
          <w:tab/>
        </w:r>
        <w:r>
          <w:rPr>
            <w:noProof/>
            <w:webHidden/>
          </w:rPr>
          <w:fldChar w:fldCharType="begin"/>
        </w:r>
        <w:r>
          <w:rPr>
            <w:noProof/>
            <w:webHidden/>
          </w:rPr>
          <w:instrText xml:space="preserve"> PAGEREF _Toc188970725 \h </w:instrText>
        </w:r>
        <w:r>
          <w:rPr>
            <w:noProof/>
            <w:webHidden/>
          </w:rPr>
        </w:r>
        <w:r>
          <w:rPr>
            <w:noProof/>
            <w:webHidden/>
          </w:rPr>
          <w:fldChar w:fldCharType="separate"/>
        </w:r>
        <w:r>
          <w:rPr>
            <w:noProof/>
            <w:webHidden/>
          </w:rPr>
          <w:t>21</w:t>
        </w:r>
        <w:r>
          <w:rPr>
            <w:noProof/>
            <w:webHidden/>
          </w:rPr>
          <w:fldChar w:fldCharType="end"/>
        </w:r>
      </w:hyperlink>
    </w:p>
    <w:p w14:paraId="1A2B103C" w14:textId="3BF4BE1E" w:rsidR="00D35A2A" w:rsidRDefault="00D35A2A">
      <w:pPr>
        <w:pStyle w:val="TDC2"/>
        <w:tabs>
          <w:tab w:val="right" w:leader="dot" w:pos="10196"/>
        </w:tabs>
        <w:rPr>
          <w:rFonts w:eastAsiaTheme="minorEastAsia"/>
          <w:noProof/>
          <w:kern w:val="2"/>
          <w:sz w:val="24"/>
          <w:szCs w:val="24"/>
          <w:lang w:eastAsia="es-CO"/>
          <w14:ligatures w14:val="standardContextual"/>
        </w:rPr>
      </w:pPr>
      <w:hyperlink w:anchor="_Toc188970726" w:history="1">
        <w:r w:rsidRPr="00864FBD">
          <w:rPr>
            <w:rStyle w:val="Hipervnculo"/>
            <w:rFonts w:ascii="Arial" w:hAnsi="Arial" w:cs="Arial"/>
            <w:b/>
            <w:noProof/>
          </w:rPr>
          <w:t>5.4 PROYECTO 4:</w:t>
        </w:r>
        <w:r w:rsidRPr="00864FBD">
          <w:rPr>
            <w:rStyle w:val="Hipervnculo"/>
            <w:rFonts w:ascii="Arial" w:hAnsi="Arial" w:cs="Arial"/>
            <w:bCs/>
            <w:noProof/>
          </w:rPr>
          <w:t xml:space="preserve"> </w:t>
        </w:r>
        <w:r w:rsidRPr="00864FBD">
          <w:rPr>
            <w:rStyle w:val="Hipervnculo"/>
            <w:b/>
            <w:noProof/>
          </w:rPr>
          <w:t>MODELO DE REQUISITOS PARA LA GESTIÓN DE DOCUMENTOS ELECTRÓNICOS MOREQ</w:t>
        </w:r>
        <w:r>
          <w:rPr>
            <w:noProof/>
            <w:webHidden/>
          </w:rPr>
          <w:tab/>
        </w:r>
        <w:r>
          <w:rPr>
            <w:noProof/>
            <w:webHidden/>
          </w:rPr>
          <w:fldChar w:fldCharType="begin"/>
        </w:r>
        <w:r>
          <w:rPr>
            <w:noProof/>
            <w:webHidden/>
          </w:rPr>
          <w:instrText xml:space="preserve"> PAGEREF _Toc188970726 \h </w:instrText>
        </w:r>
        <w:r>
          <w:rPr>
            <w:noProof/>
            <w:webHidden/>
          </w:rPr>
        </w:r>
        <w:r>
          <w:rPr>
            <w:noProof/>
            <w:webHidden/>
          </w:rPr>
          <w:fldChar w:fldCharType="separate"/>
        </w:r>
        <w:r>
          <w:rPr>
            <w:noProof/>
            <w:webHidden/>
          </w:rPr>
          <w:t>24</w:t>
        </w:r>
        <w:r>
          <w:rPr>
            <w:noProof/>
            <w:webHidden/>
          </w:rPr>
          <w:fldChar w:fldCharType="end"/>
        </w:r>
      </w:hyperlink>
    </w:p>
    <w:p w14:paraId="011A803B" w14:textId="1C28BCF8" w:rsidR="00D35A2A" w:rsidRDefault="00D35A2A">
      <w:pPr>
        <w:pStyle w:val="TDC2"/>
        <w:tabs>
          <w:tab w:val="right" w:leader="dot" w:pos="10196"/>
        </w:tabs>
        <w:rPr>
          <w:rFonts w:eastAsiaTheme="minorEastAsia"/>
          <w:noProof/>
          <w:kern w:val="2"/>
          <w:sz w:val="24"/>
          <w:szCs w:val="24"/>
          <w:lang w:eastAsia="es-CO"/>
          <w14:ligatures w14:val="standardContextual"/>
        </w:rPr>
      </w:pPr>
      <w:hyperlink w:anchor="_Toc188970727" w:history="1">
        <w:r w:rsidRPr="00864FBD">
          <w:rPr>
            <w:rStyle w:val="Hipervnculo"/>
            <w:rFonts w:ascii="Arial" w:hAnsi="Arial" w:cs="Arial"/>
            <w:bCs/>
            <w:noProof/>
          </w:rPr>
          <w:t xml:space="preserve">5.5 PROYECTO 5: </w:t>
        </w:r>
        <w:r w:rsidRPr="00864FBD">
          <w:rPr>
            <w:rStyle w:val="Hipervnculo"/>
            <w:b/>
            <w:noProof/>
          </w:rPr>
          <w:t>ELABORACIÓN Y ACTUALIZACIÓN DE LOS PROCEDIMIENTOS DE LA GESTIÓN DOCUMENTAL</w:t>
        </w:r>
        <w:r>
          <w:rPr>
            <w:noProof/>
            <w:webHidden/>
          </w:rPr>
          <w:tab/>
        </w:r>
        <w:r>
          <w:rPr>
            <w:noProof/>
            <w:webHidden/>
          </w:rPr>
          <w:fldChar w:fldCharType="begin"/>
        </w:r>
        <w:r>
          <w:rPr>
            <w:noProof/>
            <w:webHidden/>
          </w:rPr>
          <w:instrText xml:space="preserve"> PAGEREF _Toc188970727 \h </w:instrText>
        </w:r>
        <w:r>
          <w:rPr>
            <w:noProof/>
            <w:webHidden/>
          </w:rPr>
        </w:r>
        <w:r>
          <w:rPr>
            <w:noProof/>
            <w:webHidden/>
          </w:rPr>
          <w:fldChar w:fldCharType="separate"/>
        </w:r>
        <w:r>
          <w:rPr>
            <w:noProof/>
            <w:webHidden/>
          </w:rPr>
          <w:t>25</w:t>
        </w:r>
        <w:r>
          <w:rPr>
            <w:noProof/>
            <w:webHidden/>
          </w:rPr>
          <w:fldChar w:fldCharType="end"/>
        </w:r>
      </w:hyperlink>
    </w:p>
    <w:p w14:paraId="70B604EA" w14:textId="0603C4FB" w:rsidR="00D35A2A" w:rsidRDefault="00D35A2A">
      <w:pPr>
        <w:pStyle w:val="TDC2"/>
        <w:tabs>
          <w:tab w:val="right" w:leader="dot" w:pos="10196"/>
        </w:tabs>
        <w:rPr>
          <w:rFonts w:eastAsiaTheme="minorEastAsia"/>
          <w:noProof/>
          <w:kern w:val="2"/>
          <w:sz w:val="24"/>
          <w:szCs w:val="24"/>
          <w:lang w:eastAsia="es-CO"/>
          <w14:ligatures w14:val="standardContextual"/>
        </w:rPr>
      </w:pPr>
      <w:hyperlink w:anchor="_Toc188970728" w:history="1">
        <w:r w:rsidRPr="00864FBD">
          <w:rPr>
            <w:rStyle w:val="Hipervnculo"/>
            <w:rFonts w:ascii="Arial" w:hAnsi="Arial" w:cs="Arial"/>
            <w:b/>
            <w:noProof/>
          </w:rPr>
          <w:t>5.6 PROYECTO 6:</w:t>
        </w:r>
        <w:r w:rsidRPr="00864FBD">
          <w:rPr>
            <w:rStyle w:val="Hipervnculo"/>
            <w:rFonts w:ascii="Arial" w:hAnsi="Arial" w:cs="Arial"/>
            <w:bCs/>
            <w:noProof/>
          </w:rPr>
          <w:t xml:space="preserve"> </w:t>
        </w:r>
        <w:r w:rsidRPr="00864FBD">
          <w:rPr>
            <w:rStyle w:val="Hipervnculo"/>
            <w:b/>
            <w:noProof/>
          </w:rPr>
          <w:t>SISTEMA INTEGRADO DE CONSERVACIÓN SIC</w:t>
        </w:r>
        <w:r>
          <w:rPr>
            <w:noProof/>
            <w:webHidden/>
          </w:rPr>
          <w:tab/>
        </w:r>
        <w:r>
          <w:rPr>
            <w:noProof/>
            <w:webHidden/>
          </w:rPr>
          <w:fldChar w:fldCharType="begin"/>
        </w:r>
        <w:r>
          <w:rPr>
            <w:noProof/>
            <w:webHidden/>
          </w:rPr>
          <w:instrText xml:space="preserve"> PAGEREF _Toc188970728 \h </w:instrText>
        </w:r>
        <w:r>
          <w:rPr>
            <w:noProof/>
            <w:webHidden/>
          </w:rPr>
        </w:r>
        <w:r>
          <w:rPr>
            <w:noProof/>
            <w:webHidden/>
          </w:rPr>
          <w:fldChar w:fldCharType="separate"/>
        </w:r>
        <w:r>
          <w:rPr>
            <w:noProof/>
            <w:webHidden/>
          </w:rPr>
          <w:t>27</w:t>
        </w:r>
        <w:r>
          <w:rPr>
            <w:noProof/>
            <w:webHidden/>
          </w:rPr>
          <w:fldChar w:fldCharType="end"/>
        </w:r>
      </w:hyperlink>
    </w:p>
    <w:p w14:paraId="11E768AB" w14:textId="4ECB51DC" w:rsidR="00D35A2A" w:rsidRDefault="00D35A2A">
      <w:pPr>
        <w:pStyle w:val="TDC2"/>
        <w:tabs>
          <w:tab w:val="right" w:leader="dot" w:pos="10196"/>
        </w:tabs>
        <w:rPr>
          <w:rFonts w:eastAsiaTheme="minorEastAsia"/>
          <w:noProof/>
          <w:kern w:val="2"/>
          <w:sz w:val="24"/>
          <w:szCs w:val="24"/>
          <w:lang w:eastAsia="es-CO"/>
          <w14:ligatures w14:val="standardContextual"/>
        </w:rPr>
      </w:pPr>
      <w:hyperlink w:anchor="_Toc188970729" w:history="1">
        <w:r w:rsidRPr="00864FBD">
          <w:rPr>
            <w:rStyle w:val="Hipervnculo"/>
            <w:rFonts w:ascii="Arial" w:hAnsi="Arial" w:cs="Arial"/>
            <w:b/>
            <w:bCs/>
            <w:noProof/>
          </w:rPr>
          <w:t>5.7 PROYECTO 7:  ELABORACIÓN DE LA TABLA DE VALORACIÓN DOCUMENTAL</w:t>
        </w:r>
        <w:r>
          <w:rPr>
            <w:noProof/>
            <w:webHidden/>
          </w:rPr>
          <w:tab/>
        </w:r>
        <w:r>
          <w:rPr>
            <w:noProof/>
            <w:webHidden/>
          </w:rPr>
          <w:fldChar w:fldCharType="begin"/>
        </w:r>
        <w:r>
          <w:rPr>
            <w:noProof/>
            <w:webHidden/>
          </w:rPr>
          <w:instrText xml:space="preserve"> PAGEREF _Toc188970729 \h </w:instrText>
        </w:r>
        <w:r>
          <w:rPr>
            <w:noProof/>
            <w:webHidden/>
          </w:rPr>
        </w:r>
        <w:r>
          <w:rPr>
            <w:noProof/>
            <w:webHidden/>
          </w:rPr>
          <w:fldChar w:fldCharType="separate"/>
        </w:r>
        <w:r>
          <w:rPr>
            <w:noProof/>
            <w:webHidden/>
          </w:rPr>
          <w:t>29</w:t>
        </w:r>
        <w:r>
          <w:rPr>
            <w:noProof/>
            <w:webHidden/>
          </w:rPr>
          <w:fldChar w:fldCharType="end"/>
        </w:r>
      </w:hyperlink>
    </w:p>
    <w:p w14:paraId="75A71719" w14:textId="29B4AA6A" w:rsidR="00D35A2A" w:rsidRDefault="00D35A2A">
      <w:pPr>
        <w:pStyle w:val="TDC1"/>
        <w:tabs>
          <w:tab w:val="right" w:leader="dot" w:pos="10196"/>
        </w:tabs>
        <w:rPr>
          <w:rFonts w:eastAsiaTheme="minorEastAsia"/>
          <w:noProof/>
          <w:kern w:val="2"/>
          <w:sz w:val="24"/>
          <w:szCs w:val="24"/>
          <w:lang w:eastAsia="es-CO"/>
          <w14:ligatures w14:val="standardContextual"/>
        </w:rPr>
      </w:pPr>
      <w:hyperlink w:anchor="_Toc188970730" w:history="1">
        <w:r w:rsidRPr="00864FBD">
          <w:rPr>
            <w:rStyle w:val="Hipervnculo"/>
            <w:rFonts w:eastAsia="Calibri"/>
            <w:noProof/>
          </w:rPr>
          <w:t>6. CONSTRUCCIÓN MAPA DE RUTA</w:t>
        </w:r>
        <w:r>
          <w:rPr>
            <w:noProof/>
            <w:webHidden/>
          </w:rPr>
          <w:tab/>
        </w:r>
        <w:r>
          <w:rPr>
            <w:noProof/>
            <w:webHidden/>
          </w:rPr>
          <w:fldChar w:fldCharType="begin"/>
        </w:r>
        <w:r>
          <w:rPr>
            <w:noProof/>
            <w:webHidden/>
          </w:rPr>
          <w:instrText xml:space="preserve"> PAGEREF _Toc188970730 \h </w:instrText>
        </w:r>
        <w:r>
          <w:rPr>
            <w:noProof/>
            <w:webHidden/>
          </w:rPr>
        </w:r>
        <w:r>
          <w:rPr>
            <w:noProof/>
            <w:webHidden/>
          </w:rPr>
          <w:fldChar w:fldCharType="separate"/>
        </w:r>
        <w:r>
          <w:rPr>
            <w:noProof/>
            <w:webHidden/>
          </w:rPr>
          <w:t>31</w:t>
        </w:r>
        <w:r>
          <w:rPr>
            <w:noProof/>
            <w:webHidden/>
          </w:rPr>
          <w:fldChar w:fldCharType="end"/>
        </w:r>
      </w:hyperlink>
    </w:p>
    <w:p w14:paraId="262E1604" w14:textId="7FDD7DE4" w:rsidR="00D35A2A" w:rsidRDefault="00D35A2A">
      <w:pPr>
        <w:pStyle w:val="TDC1"/>
        <w:tabs>
          <w:tab w:val="right" w:leader="dot" w:pos="10196"/>
        </w:tabs>
        <w:rPr>
          <w:rFonts w:eastAsiaTheme="minorEastAsia"/>
          <w:noProof/>
          <w:kern w:val="2"/>
          <w:sz w:val="24"/>
          <w:szCs w:val="24"/>
          <w:lang w:eastAsia="es-CO"/>
          <w14:ligatures w14:val="standardContextual"/>
        </w:rPr>
      </w:pPr>
      <w:hyperlink w:anchor="_Toc188970731" w:history="1">
        <w:r w:rsidRPr="00864FBD">
          <w:rPr>
            <w:rStyle w:val="Hipervnculo"/>
            <w:rFonts w:eastAsia="Calibri"/>
            <w:noProof/>
          </w:rPr>
          <w:t>7. SEGUIMIENTO Y CONTROL</w:t>
        </w:r>
        <w:r>
          <w:rPr>
            <w:noProof/>
            <w:webHidden/>
          </w:rPr>
          <w:tab/>
        </w:r>
        <w:r>
          <w:rPr>
            <w:noProof/>
            <w:webHidden/>
          </w:rPr>
          <w:fldChar w:fldCharType="begin"/>
        </w:r>
        <w:r>
          <w:rPr>
            <w:noProof/>
            <w:webHidden/>
          </w:rPr>
          <w:instrText xml:space="preserve"> PAGEREF _Toc188970731 \h </w:instrText>
        </w:r>
        <w:r>
          <w:rPr>
            <w:noProof/>
            <w:webHidden/>
          </w:rPr>
        </w:r>
        <w:r>
          <w:rPr>
            <w:noProof/>
            <w:webHidden/>
          </w:rPr>
          <w:fldChar w:fldCharType="separate"/>
        </w:r>
        <w:r>
          <w:rPr>
            <w:noProof/>
            <w:webHidden/>
          </w:rPr>
          <w:t>33</w:t>
        </w:r>
        <w:r>
          <w:rPr>
            <w:noProof/>
            <w:webHidden/>
          </w:rPr>
          <w:fldChar w:fldCharType="end"/>
        </w:r>
      </w:hyperlink>
    </w:p>
    <w:p w14:paraId="46AE313E" w14:textId="510F5BB6" w:rsidR="00070B9A" w:rsidRPr="00B6708D" w:rsidRDefault="00070B9A" w:rsidP="00070B9A">
      <w:pPr>
        <w:pStyle w:val="TDC1"/>
        <w:tabs>
          <w:tab w:val="left" w:pos="440"/>
          <w:tab w:val="right" w:leader="dot" w:pos="9394"/>
        </w:tabs>
        <w:spacing w:line="360" w:lineRule="auto"/>
        <w:jc w:val="both"/>
        <w:rPr>
          <w:rFonts w:ascii="Arial" w:hAnsi="Arial" w:cs="Arial"/>
          <w:b/>
          <w:bCs/>
        </w:rPr>
      </w:pPr>
      <w:r w:rsidRPr="00B6708D">
        <w:rPr>
          <w:rFonts w:ascii="Arial" w:hAnsi="Arial" w:cs="Arial"/>
          <w:b/>
          <w:bCs/>
        </w:rPr>
        <w:fldChar w:fldCharType="end"/>
      </w:r>
    </w:p>
    <w:p w14:paraId="23A3EAC5" w14:textId="77777777" w:rsidR="00070B9A" w:rsidRPr="00B6708D" w:rsidRDefault="00070B9A" w:rsidP="00070B9A">
      <w:pPr>
        <w:spacing w:line="360" w:lineRule="auto"/>
        <w:jc w:val="both"/>
        <w:rPr>
          <w:rFonts w:ascii="Arial" w:hAnsi="Arial" w:cs="Arial"/>
          <w:b/>
        </w:rPr>
      </w:pPr>
      <w:r w:rsidRPr="00B6708D">
        <w:rPr>
          <w:rFonts w:ascii="Arial" w:hAnsi="Arial" w:cs="Arial"/>
        </w:rPr>
        <w:br w:type="page"/>
      </w:r>
    </w:p>
    <w:p w14:paraId="627259D6" w14:textId="77777777" w:rsidR="00070B9A" w:rsidRPr="00B6708D" w:rsidRDefault="00070B9A" w:rsidP="007370C5">
      <w:pPr>
        <w:pStyle w:val="Ttulo1"/>
        <w:spacing w:line="360" w:lineRule="auto"/>
        <w:ind w:right="708"/>
        <w:rPr>
          <w:rFonts w:ascii="Arial" w:hAnsi="Arial" w:cs="Arial"/>
          <w:sz w:val="22"/>
          <w:szCs w:val="22"/>
        </w:rPr>
      </w:pPr>
      <w:bookmarkStart w:id="1" w:name="_Toc161676115"/>
      <w:bookmarkStart w:id="2" w:name="_Toc188970708"/>
      <w:r w:rsidRPr="00B6708D">
        <w:rPr>
          <w:rFonts w:ascii="Arial" w:hAnsi="Arial" w:cs="Arial"/>
          <w:sz w:val="22"/>
          <w:szCs w:val="22"/>
        </w:rPr>
        <w:lastRenderedPageBreak/>
        <w:t>INTRODUCCIÓN</w:t>
      </w:r>
      <w:bookmarkEnd w:id="1"/>
      <w:bookmarkEnd w:id="2"/>
    </w:p>
    <w:p w14:paraId="57ED5184" w14:textId="77777777" w:rsidR="00070B9A" w:rsidRPr="00B6708D" w:rsidRDefault="00070B9A" w:rsidP="00070B9A">
      <w:pPr>
        <w:spacing w:line="360" w:lineRule="auto"/>
        <w:ind w:right="708"/>
        <w:jc w:val="both"/>
        <w:rPr>
          <w:rFonts w:ascii="Arial" w:hAnsi="Arial" w:cs="Arial"/>
          <w:lang w:val="es-ES" w:eastAsia="es-ES"/>
        </w:rPr>
      </w:pPr>
    </w:p>
    <w:p w14:paraId="465D0893" w14:textId="77777777" w:rsidR="00070B9A" w:rsidRPr="00B6708D" w:rsidRDefault="00070B9A" w:rsidP="00070B9A">
      <w:pPr>
        <w:spacing w:line="360" w:lineRule="auto"/>
        <w:ind w:right="708"/>
        <w:jc w:val="both"/>
        <w:rPr>
          <w:rFonts w:ascii="Arial" w:hAnsi="Arial" w:cs="Arial"/>
        </w:rPr>
      </w:pPr>
      <w:r w:rsidRPr="00B6708D">
        <w:rPr>
          <w:rFonts w:ascii="Arial" w:hAnsi="Arial" w:cs="Arial"/>
        </w:rPr>
        <w:t xml:space="preserve">El Plan Institucional de Archivos-PINAR es un instrumento archivístico de planeación y seguimiento que orienta la función archivística de CORPONOR, identifica aspectos críticos de los procesos de la Gestión Documental y Administración de </w:t>
      </w:r>
      <w:r>
        <w:rPr>
          <w:rFonts w:ascii="Arial" w:hAnsi="Arial" w:cs="Arial"/>
        </w:rPr>
        <w:t>A</w:t>
      </w:r>
      <w:r w:rsidRPr="00B6708D">
        <w:rPr>
          <w:rFonts w:ascii="Arial" w:hAnsi="Arial" w:cs="Arial"/>
        </w:rPr>
        <w:t xml:space="preserve">rchivos en cumplimiento de la normatividad archivística. </w:t>
      </w:r>
    </w:p>
    <w:p w14:paraId="7A1EBE26" w14:textId="77777777" w:rsidR="00070B9A" w:rsidRPr="00B6708D" w:rsidRDefault="00070B9A" w:rsidP="00070B9A">
      <w:pPr>
        <w:spacing w:line="360" w:lineRule="auto"/>
        <w:ind w:right="708"/>
        <w:jc w:val="both"/>
        <w:rPr>
          <w:rFonts w:ascii="Arial" w:hAnsi="Arial" w:cs="Arial"/>
        </w:rPr>
      </w:pPr>
      <w:r w:rsidRPr="00B6708D">
        <w:rPr>
          <w:rFonts w:ascii="Arial" w:hAnsi="Arial" w:cs="Arial"/>
        </w:rPr>
        <w:t xml:space="preserve">El PINAR ha sido apoyado por el Comité Institucional de Gestión y Desempeño, </w:t>
      </w:r>
      <w:r>
        <w:rPr>
          <w:rFonts w:ascii="Arial" w:hAnsi="Arial" w:cs="Arial"/>
        </w:rPr>
        <w:t>liderado por</w:t>
      </w:r>
      <w:r w:rsidRPr="00B6708D">
        <w:rPr>
          <w:rFonts w:ascii="Arial" w:hAnsi="Arial" w:cs="Arial"/>
        </w:rPr>
        <w:t xml:space="preserve"> la Secretaría General en Coordinación con el Grupo Interno de Trabajo de Gestión Documental como Oficina encargada del Proceso de Gestión Documental</w:t>
      </w:r>
    </w:p>
    <w:p w14:paraId="0871B457" w14:textId="77777777" w:rsidR="00070B9A" w:rsidRPr="00B6708D" w:rsidRDefault="00070B9A" w:rsidP="00070B9A">
      <w:pPr>
        <w:spacing w:line="360" w:lineRule="auto"/>
        <w:ind w:right="708"/>
        <w:jc w:val="both"/>
        <w:rPr>
          <w:rFonts w:ascii="Arial" w:hAnsi="Arial" w:cs="Arial"/>
        </w:rPr>
      </w:pPr>
      <w:r w:rsidRPr="00B6708D">
        <w:rPr>
          <w:rFonts w:ascii="Arial" w:hAnsi="Arial" w:cs="Arial"/>
        </w:rPr>
        <w:t>Para identificar los aspectos críticos que afectan la función archivística de la entidad, se ha tenido en cuenta el resultado obtenido en el PMA del AGN, el diagnóstico Integral de archivos, el Plan de Acción Integral, el Formulario Único Reporte de Avances de la Gestión – FURAG, Resultados de auditorías internas y de entes de control</w:t>
      </w:r>
      <w:r>
        <w:rPr>
          <w:rFonts w:ascii="Arial" w:hAnsi="Arial" w:cs="Arial"/>
        </w:rPr>
        <w:t>.</w:t>
      </w:r>
    </w:p>
    <w:p w14:paraId="0D201CE3" w14:textId="77777777" w:rsidR="00070B9A" w:rsidRDefault="00070B9A" w:rsidP="00070B9A">
      <w:pPr>
        <w:spacing w:line="360" w:lineRule="auto"/>
        <w:ind w:right="708"/>
        <w:jc w:val="both"/>
        <w:rPr>
          <w:rFonts w:ascii="Arial" w:hAnsi="Arial" w:cs="Arial"/>
        </w:rPr>
      </w:pPr>
      <w:r w:rsidRPr="00B6708D">
        <w:rPr>
          <w:rFonts w:ascii="Arial" w:hAnsi="Arial" w:cs="Arial"/>
        </w:rPr>
        <w:t>La metodología utilizada se encuentra en marcada en el Manual – Formulación del Plan Institucional de Archivos – PINAR, publicado por el Archivo General de la Nación en el año 2014; la Planeación del PINAR se proyectará para una ejecución de dos años; es decir las vigencias 2025- 2026</w:t>
      </w:r>
      <w:r>
        <w:rPr>
          <w:rFonts w:ascii="Arial" w:hAnsi="Arial" w:cs="Arial"/>
        </w:rPr>
        <w:t>.</w:t>
      </w:r>
    </w:p>
    <w:p w14:paraId="2400FB8C" w14:textId="77777777" w:rsidR="00070B9A" w:rsidRDefault="00070B9A" w:rsidP="00070B9A">
      <w:pPr>
        <w:spacing w:line="360" w:lineRule="auto"/>
        <w:ind w:right="708"/>
        <w:jc w:val="both"/>
        <w:rPr>
          <w:rFonts w:ascii="Arial" w:hAnsi="Arial" w:cs="Arial"/>
        </w:rPr>
      </w:pPr>
    </w:p>
    <w:p w14:paraId="54BEDD7C" w14:textId="77777777" w:rsidR="00070B9A" w:rsidRDefault="00070B9A" w:rsidP="00070B9A">
      <w:pPr>
        <w:spacing w:line="360" w:lineRule="auto"/>
        <w:ind w:right="708"/>
        <w:jc w:val="both"/>
        <w:rPr>
          <w:rFonts w:ascii="Arial" w:hAnsi="Arial" w:cs="Arial"/>
        </w:rPr>
      </w:pPr>
    </w:p>
    <w:p w14:paraId="3943BDA8" w14:textId="77777777" w:rsidR="00070B9A" w:rsidRDefault="00070B9A" w:rsidP="00070B9A">
      <w:pPr>
        <w:spacing w:line="360" w:lineRule="auto"/>
        <w:ind w:right="708"/>
        <w:jc w:val="both"/>
        <w:rPr>
          <w:rFonts w:ascii="Arial" w:hAnsi="Arial" w:cs="Arial"/>
        </w:rPr>
      </w:pPr>
    </w:p>
    <w:p w14:paraId="76CFA72D" w14:textId="77777777" w:rsidR="00070B9A" w:rsidRDefault="00070B9A" w:rsidP="00070B9A">
      <w:pPr>
        <w:spacing w:line="360" w:lineRule="auto"/>
        <w:ind w:right="708"/>
        <w:jc w:val="both"/>
        <w:rPr>
          <w:rFonts w:ascii="Arial" w:hAnsi="Arial" w:cs="Arial"/>
        </w:rPr>
      </w:pPr>
    </w:p>
    <w:p w14:paraId="174D5EB0" w14:textId="77777777" w:rsidR="00070B9A" w:rsidRDefault="00070B9A" w:rsidP="00070B9A">
      <w:pPr>
        <w:spacing w:line="360" w:lineRule="auto"/>
        <w:ind w:right="708"/>
        <w:jc w:val="both"/>
        <w:rPr>
          <w:rFonts w:ascii="Arial" w:hAnsi="Arial" w:cs="Arial"/>
        </w:rPr>
      </w:pPr>
    </w:p>
    <w:p w14:paraId="0E364ACD" w14:textId="77777777" w:rsidR="00070B9A" w:rsidRDefault="00070B9A" w:rsidP="00070B9A">
      <w:pPr>
        <w:spacing w:line="360" w:lineRule="auto"/>
        <w:ind w:right="708"/>
        <w:jc w:val="both"/>
        <w:rPr>
          <w:rFonts w:ascii="Arial" w:hAnsi="Arial" w:cs="Arial"/>
        </w:rPr>
      </w:pPr>
    </w:p>
    <w:p w14:paraId="53E04B2D" w14:textId="77777777" w:rsidR="00070B9A" w:rsidRDefault="00070B9A" w:rsidP="00070B9A">
      <w:pPr>
        <w:spacing w:line="360" w:lineRule="auto"/>
        <w:ind w:right="708"/>
        <w:jc w:val="both"/>
        <w:rPr>
          <w:rFonts w:ascii="Arial" w:hAnsi="Arial" w:cs="Arial"/>
        </w:rPr>
      </w:pPr>
    </w:p>
    <w:p w14:paraId="5EB0D9BC" w14:textId="77777777" w:rsidR="00070B9A" w:rsidRPr="00B6708D" w:rsidRDefault="00070B9A" w:rsidP="00070B9A">
      <w:pPr>
        <w:spacing w:line="360" w:lineRule="auto"/>
        <w:ind w:right="708"/>
        <w:jc w:val="both"/>
        <w:rPr>
          <w:rFonts w:ascii="Arial" w:hAnsi="Arial" w:cs="Arial"/>
        </w:rPr>
      </w:pPr>
    </w:p>
    <w:p w14:paraId="419DD9B6" w14:textId="77777777" w:rsidR="00070B9A" w:rsidRPr="00B6708D" w:rsidRDefault="00070B9A" w:rsidP="004A610A">
      <w:pPr>
        <w:pStyle w:val="Ttulo1"/>
        <w:numPr>
          <w:ilvl w:val="0"/>
          <w:numId w:val="17"/>
        </w:numPr>
        <w:spacing w:line="360" w:lineRule="auto"/>
        <w:ind w:left="426" w:right="708" w:hanging="426"/>
        <w:rPr>
          <w:rFonts w:ascii="Arial" w:hAnsi="Arial" w:cs="Arial"/>
          <w:bCs w:val="0"/>
          <w:sz w:val="22"/>
          <w:szCs w:val="22"/>
        </w:rPr>
      </w:pPr>
      <w:bookmarkStart w:id="3" w:name="_Toc161676116"/>
      <w:bookmarkStart w:id="4" w:name="_Toc188970709"/>
      <w:r w:rsidRPr="00B6708D">
        <w:rPr>
          <w:rFonts w:ascii="Arial" w:hAnsi="Arial" w:cs="Arial"/>
          <w:bCs w:val="0"/>
          <w:sz w:val="22"/>
          <w:szCs w:val="22"/>
        </w:rPr>
        <w:lastRenderedPageBreak/>
        <w:t>CONTEXTO ESTRATÉGICO DE LA ENTIDAD</w:t>
      </w:r>
      <w:bookmarkEnd w:id="3"/>
      <w:bookmarkEnd w:id="4"/>
    </w:p>
    <w:p w14:paraId="5FB601D8" w14:textId="77777777" w:rsidR="00070B9A" w:rsidRPr="00B6708D" w:rsidRDefault="00070B9A" w:rsidP="00070B9A">
      <w:pPr>
        <w:pStyle w:val="Prrafodelista"/>
        <w:spacing w:after="0" w:line="360" w:lineRule="auto"/>
        <w:ind w:right="708"/>
        <w:jc w:val="both"/>
        <w:rPr>
          <w:rFonts w:ascii="Arial" w:hAnsi="Arial" w:cs="Arial"/>
          <w:b/>
          <w:bCs/>
        </w:rPr>
      </w:pPr>
    </w:p>
    <w:p w14:paraId="74A4E76E" w14:textId="77777777" w:rsidR="00070B9A" w:rsidRPr="00B6708D" w:rsidRDefault="00070B9A" w:rsidP="00070B9A">
      <w:pPr>
        <w:spacing w:after="0" w:line="360" w:lineRule="auto"/>
        <w:ind w:right="708"/>
        <w:jc w:val="both"/>
        <w:rPr>
          <w:rFonts w:ascii="Arial" w:hAnsi="Arial" w:cs="Arial"/>
        </w:rPr>
      </w:pPr>
      <w:r w:rsidRPr="00B6708D">
        <w:rPr>
          <w:rFonts w:ascii="Arial" w:hAnsi="Arial" w:cs="Arial"/>
        </w:rPr>
        <w:t>La Corporación Autónoma Regional de la Frontera Nororiental CORPONOR es un ente corporativo de carácter público, su jurisdicción es el Departamento Norte de Santander y cuya función principal es la de ejercer como máxima autoridad ambiental del departamento, de acuerdo con las normas y directrices trazadas por el Ministerio de Ambiente, Vivienda y Desarrollo Territorial hoy en día Ministerio de Ambiente y Desarrollo Sostenible</w:t>
      </w:r>
    </w:p>
    <w:p w14:paraId="7EA0912E" w14:textId="77777777" w:rsidR="00070B9A" w:rsidRPr="00B6708D" w:rsidRDefault="00070B9A" w:rsidP="00070B9A">
      <w:pPr>
        <w:pStyle w:val="Prrafodelista"/>
        <w:spacing w:after="0" w:line="360" w:lineRule="auto"/>
        <w:ind w:right="708"/>
        <w:jc w:val="both"/>
        <w:rPr>
          <w:rFonts w:ascii="Arial" w:hAnsi="Arial" w:cs="Arial"/>
        </w:rPr>
      </w:pPr>
    </w:p>
    <w:p w14:paraId="70EE9BCD" w14:textId="77777777" w:rsidR="00070B9A" w:rsidRPr="00AB61B1" w:rsidRDefault="00070B9A" w:rsidP="004A610A">
      <w:pPr>
        <w:pStyle w:val="Ttulo2"/>
        <w:rPr>
          <w:rFonts w:eastAsia="Calibri"/>
          <w:b/>
          <w:bCs/>
        </w:rPr>
      </w:pPr>
      <w:bookmarkStart w:id="5" w:name="_Toc188970710"/>
      <w:r w:rsidRPr="00AB61B1">
        <w:rPr>
          <w:rFonts w:eastAsia="Calibri"/>
          <w:b/>
          <w:bCs/>
        </w:rPr>
        <w:t>1.1 MISIÓN</w:t>
      </w:r>
      <w:bookmarkEnd w:id="5"/>
      <w:r w:rsidRPr="00AB61B1">
        <w:rPr>
          <w:rFonts w:eastAsia="Calibri"/>
          <w:b/>
          <w:bCs/>
        </w:rPr>
        <w:t xml:space="preserve"> </w:t>
      </w:r>
    </w:p>
    <w:p w14:paraId="0CDBFEB0" w14:textId="77777777" w:rsidR="00070B9A" w:rsidRPr="00B6708D" w:rsidRDefault="00070B9A" w:rsidP="00070B9A">
      <w:pPr>
        <w:spacing w:after="0" w:line="360" w:lineRule="auto"/>
        <w:ind w:right="708"/>
        <w:jc w:val="both"/>
        <w:rPr>
          <w:rFonts w:ascii="Arial" w:eastAsiaTheme="majorEastAsia" w:hAnsi="Arial" w:cs="Arial"/>
          <w:bCs/>
          <w:color w:val="000000"/>
        </w:rPr>
      </w:pPr>
    </w:p>
    <w:p w14:paraId="6EC6591C" w14:textId="77777777" w:rsidR="00070B9A" w:rsidRPr="00B6708D" w:rsidRDefault="00070B9A" w:rsidP="00070B9A">
      <w:pPr>
        <w:spacing w:after="0" w:line="360" w:lineRule="auto"/>
        <w:ind w:right="708"/>
        <w:jc w:val="both"/>
        <w:rPr>
          <w:rFonts w:ascii="Arial" w:eastAsiaTheme="majorEastAsia" w:hAnsi="Arial" w:cs="Arial"/>
          <w:bCs/>
          <w:color w:val="000000"/>
        </w:rPr>
      </w:pPr>
      <w:r w:rsidRPr="00B6708D">
        <w:rPr>
          <w:rFonts w:ascii="Arial" w:eastAsiaTheme="majorEastAsia" w:hAnsi="Arial" w:cs="Arial"/>
          <w:bCs/>
          <w:color w:val="000000"/>
        </w:rPr>
        <w:t>La Corporación Autónoma Regional de la Frontera Nororiental – CORPONOR como máxima autoridad ambiental en el departamento Norte de Santander administra los recursos naturales renovables y propende por un desarrollo sostenible mediante un trabajo incluyente y participativo con los actores del Sistema Nacional Ambiental.</w:t>
      </w:r>
    </w:p>
    <w:p w14:paraId="4E905BB0" w14:textId="77777777" w:rsidR="00070B9A" w:rsidRPr="00B6708D" w:rsidRDefault="00070B9A" w:rsidP="00070B9A">
      <w:pPr>
        <w:spacing w:after="0" w:line="360" w:lineRule="auto"/>
        <w:ind w:right="708"/>
        <w:jc w:val="both"/>
        <w:rPr>
          <w:rFonts w:ascii="Arial" w:eastAsia="Calibri" w:hAnsi="Arial" w:cs="Arial"/>
          <w:b/>
        </w:rPr>
      </w:pPr>
    </w:p>
    <w:p w14:paraId="131A499B" w14:textId="77777777" w:rsidR="00070B9A" w:rsidRPr="00AB61B1" w:rsidRDefault="00070B9A" w:rsidP="004A610A">
      <w:pPr>
        <w:pStyle w:val="Ttulo2"/>
        <w:rPr>
          <w:rFonts w:eastAsia="Calibri"/>
          <w:b/>
          <w:bCs/>
        </w:rPr>
      </w:pPr>
      <w:bookmarkStart w:id="6" w:name="_Toc188970711"/>
      <w:r w:rsidRPr="00AB61B1">
        <w:rPr>
          <w:rFonts w:eastAsia="Calibri"/>
          <w:b/>
          <w:bCs/>
        </w:rPr>
        <w:t>1.2 VISIÓN</w:t>
      </w:r>
      <w:bookmarkEnd w:id="6"/>
    </w:p>
    <w:p w14:paraId="72866A8A" w14:textId="77777777" w:rsidR="00070B9A" w:rsidRPr="00B6708D" w:rsidRDefault="00070B9A" w:rsidP="00070B9A">
      <w:pPr>
        <w:pStyle w:val="Ttulo5"/>
        <w:shd w:val="clear" w:color="auto" w:fill="FFFFFF"/>
        <w:spacing w:before="0" w:line="360" w:lineRule="auto"/>
        <w:ind w:right="708"/>
        <w:jc w:val="both"/>
        <w:rPr>
          <w:rFonts w:ascii="Arial" w:eastAsia="Calibri" w:hAnsi="Arial" w:cs="Arial"/>
          <w:b/>
          <w:color w:val="auto"/>
        </w:rPr>
      </w:pPr>
    </w:p>
    <w:p w14:paraId="29B228EB" w14:textId="77777777" w:rsidR="00070B9A" w:rsidRPr="00B6708D" w:rsidRDefault="00070B9A" w:rsidP="00070B9A">
      <w:pPr>
        <w:pStyle w:val="Ttulo5"/>
        <w:shd w:val="clear" w:color="auto" w:fill="FFFFFF"/>
        <w:spacing w:before="0" w:line="360" w:lineRule="auto"/>
        <w:ind w:right="708"/>
        <w:jc w:val="both"/>
        <w:rPr>
          <w:rFonts w:ascii="Arial" w:hAnsi="Arial" w:cs="Arial"/>
          <w:color w:val="000000"/>
        </w:rPr>
      </w:pPr>
      <w:r w:rsidRPr="00B6708D">
        <w:rPr>
          <w:rFonts w:ascii="Arial" w:hAnsi="Arial" w:cs="Arial"/>
          <w:color w:val="000000"/>
        </w:rPr>
        <w:t>A 2025 CORPONOR, en articulación con el Sistema Nacional Ambiental, logrará un departamento ambientalmente sostenible y educado para la mitigación y adaptación del cambio climático en todos los sectores de la población, teniéndose como prioridad entre los recursos naturales renovables, el uso racional y eficiente del agua, para la sostenibilidad ambiental de las futuras generaciones.</w:t>
      </w:r>
    </w:p>
    <w:p w14:paraId="32D891B8" w14:textId="77777777" w:rsidR="00070B9A" w:rsidRDefault="00070B9A" w:rsidP="00070B9A">
      <w:pPr>
        <w:shd w:val="clear" w:color="auto" w:fill="FFFFFF"/>
        <w:spacing w:after="0" w:line="360" w:lineRule="auto"/>
        <w:ind w:right="708"/>
        <w:jc w:val="both"/>
        <w:rPr>
          <w:rFonts w:ascii="Arial" w:eastAsia="Calibri" w:hAnsi="Arial" w:cs="Arial"/>
          <w:b/>
        </w:rPr>
      </w:pPr>
    </w:p>
    <w:p w14:paraId="658FCA3D" w14:textId="53589CCC" w:rsidR="004A610A" w:rsidRPr="00AB61B1" w:rsidRDefault="004A610A" w:rsidP="004A610A">
      <w:pPr>
        <w:pStyle w:val="Ttulo2"/>
        <w:rPr>
          <w:rFonts w:eastAsia="Calibri"/>
          <w:b/>
          <w:bCs/>
        </w:rPr>
      </w:pPr>
      <w:bookmarkStart w:id="7" w:name="_Toc188970712"/>
      <w:r w:rsidRPr="00AB61B1">
        <w:rPr>
          <w:rFonts w:eastAsia="Calibri"/>
          <w:b/>
          <w:bCs/>
        </w:rPr>
        <w:t>1.3 OBJETIVOS ESTRATÉGICOS</w:t>
      </w:r>
      <w:bookmarkEnd w:id="7"/>
    </w:p>
    <w:p w14:paraId="6305440B" w14:textId="77777777" w:rsidR="004A610A" w:rsidRDefault="004A610A" w:rsidP="00070B9A">
      <w:pPr>
        <w:shd w:val="clear" w:color="auto" w:fill="FFFFFF"/>
        <w:spacing w:after="0" w:line="360" w:lineRule="auto"/>
        <w:ind w:right="708"/>
        <w:jc w:val="both"/>
        <w:rPr>
          <w:rFonts w:ascii="Arial" w:eastAsia="Calibri" w:hAnsi="Arial" w:cs="Arial"/>
        </w:rPr>
      </w:pPr>
    </w:p>
    <w:p w14:paraId="77CBD7AC" w14:textId="77777777" w:rsidR="004A610A" w:rsidRDefault="004A610A" w:rsidP="00070B9A">
      <w:pPr>
        <w:shd w:val="clear" w:color="auto" w:fill="FFFFFF"/>
        <w:spacing w:after="0" w:line="360" w:lineRule="auto"/>
        <w:ind w:right="708"/>
        <w:jc w:val="both"/>
        <w:rPr>
          <w:rFonts w:ascii="Arial" w:eastAsia="Calibri" w:hAnsi="Arial" w:cs="Arial"/>
        </w:rPr>
      </w:pPr>
      <w:r>
        <w:rPr>
          <w:rFonts w:ascii="Arial" w:eastAsia="Calibri" w:hAnsi="Arial" w:cs="Arial"/>
        </w:rPr>
        <w:t>L</w:t>
      </w:r>
      <w:r w:rsidRPr="004A610A">
        <w:rPr>
          <w:rFonts w:ascii="Arial" w:eastAsia="Calibri" w:hAnsi="Arial" w:cs="Arial"/>
        </w:rPr>
        <w:t>os objetivos estratégicos que permitirán orientar la gestión de la corporación para el desarrollo del Plan de Acción Cuatrienal 2024- 2027</w:t>
      </w:r>
      <w:r>
        <w:rPr>
          <w:rFonts w:ascii="Arial" w:eastAsia="Calibri" w:hAnsi="Arial" w:cs="Arial"/>
        </w:rPr>
        <w:t>, son los siguientes:</w:t>
      </w:r>
    </w:p>
    <w:p w14:paraId="21972BD8" w14:textId="77777777" w:rsidR="004A610A" w:rsidRDefault="004A610A" w:rsidP="00070B9A">
      <w:pPr>
        <w:shd w:val="clear" w:color="auto" w:fill="FFFFFF"/>
        <w:spacing w:after="0" w:line="360" w:lineRule="auto"/>
        <w:ind w:right="708"/>
        <w:jc w:val="both"/>
        <w:rPr>
          <w:rFonts w:ascii="Arial" w:eastAsia="Calibri" w:hAnsi="Arial" w:cs="Arial"/>
        </w:rPr>
      </w:pPr>
    </w:p>
    <w:p w14:paraId="3E8284EA" w14:textId="14BA5C12" w:rsidR="004A610A" w:rsidRPr="004A610A" w:rsidRDefault="004A610A" w:rsidP="004A610A">
      <w:pPr>
        <w:pStyle w:val="Prrafodelista"/>
        <w:numPr>
          <w:ilvl w:val="0"/>
          <w:numId w:val="33"/>
        </w:numPr>
        <w:shd w:val="clear" w:color="auto" w:fill="FFFFFF"/>
        <w:spacing w:after="0" w:line="360" w:lineRule="auto"/>
        <w:ind w:right="708"/>
        <w:jc w:val="both"/>
        <w:rPr>
          <w:rFonts w:ascii="Arial" w:eastAsia="Calibri" w:hAnsi="Arial" w:cs="Arial"/>
        </w:rPr>
      </w:pPr>
      <w:r w:rsidRPr="004A610A">
        <w:rPr>
          <w:rFonts w:ascii="Arial" w:eastAsia="Calibri" w:hAnsi="Arial" w:cs="Arial"/>
          <w:b/>
          <w:bCs/>
        </w:rPr>
        <w:t>Conservación de la biodiversidad y sus servicios ecosistémicos:</w:t>
      </w:r>
      <w:r w:rsidRPr="004A610A">
        <w:rPr>
          <w:rFonts w:ascii="Arial" w:eastAsia="Calibri" w:hAnsi="Arial" w:cs="Arial"/>
        </w:rPr>
        <w:t xml:space="preserve"> Proteger y conservar los ecosistemas estratégicos, la biodiversidad y sus servicios ecosistémicos como soporte para el desarrollo sostenible, mediante la apropiación del conocimiento, uso sostenible, restauración y valoración de los servicios ecosistémicos. </w:t>
      </w:r>
    </w:p>
    <w:p w14:paraId="67BC8E66" w14:textId="77777777" w:rsidR="004A610A" w:rsidRDefault="004A610A" w:rsidP="004A610A">
      <w:pPr>
        <w:shd w:val="clear" w:color="auto" w:fill="FFFFFF"/>
        <w:spacing w:after="0" w:line="360" w:lineRule="auto"/>
        <w:ind w:right="708"/>
        <w:jc w:val="both"/>
        <w:rPr>
          <w:rFonts w:ascii="Arial" w:eastAsia="Calibri" w:hAnsi="Arial" w:cs="Arial"/>
        </w:rPr>
      </w:pPr>
    </w:p>
    <w:p w14:paraId="3DF2BCBB" w14:textId="31257A77" w:rsidR="004A610A" w:rsidRPr="004A610A" w:rsidRDefault="004A610A" w:rsidP="00B56D8C">
      <w:pPr>
        <w:pStyle w:val="Prrafodelista"/>
        <w:numPr>
          <w:ilvl w:val="0"/>
          <w:numId w:val="33"/>
        </w:numPr>
        <w:shd w:val="clear" w:color="auto" w:fill="FFFFFF"/>
        <w:spacing w:after="0" w:line="360" w:lineRule="auto"/>
        <w:ind w:right="708"/>
        <w:jc w:val="both"/>
        <w:rPr>
          <w:rFonts w:ascii="Arial" w:eastAsia="Calibri" w:hAnsi="Arial" w:cs="Arial"/>
        </w:rPr>
      </w:pPr>
      <w:r w:rsidRPr="004A610A">
        <w:rPr>
          <w:rFonts w:ascii="Arial" w:eastAsia="Calibri" w:hAnsi="Arial" w:cs="Arial"/>
          <w:b/>
          <w:bCs/>
        </w:rPr>
        <w:lastRenderedPageBreak/>
        <w:t>Gestión Integral del Recurso Hídrico:</w:t>
      </w:r>
      <w:r w:rsidRPr="004A610A">
        <w:rPr>
          <w:rFonts w:ascii="Arial" w:eastAsia="Calibri" w:hAnsi="Arial" w:cs="Arial"/>
        </w:rPr>
        <w:t xml:space="preserve"> Administrar de manera integral y eficiente el recurso hídrico, articulado con el ordenamiento territorial, para promover un desarrollo económico y social sostenible, asegurando la participación ciudadana inclusiva y equitativa (considerando etnias y género). </w:t>
      </w:r>
    </w:p>
    <w:p w14:paraId="2642BF52" w14:textId="77777777" w:rsidR="004A610A" w:rsidRDefault="004A610A" w:rsidP="004A610A">
      <w:pPr>
        <w:shd w:val="clear" w:color="auto" w:fill="FFFFFF"/>
        <w:spacing w:after="0" w:line="360" w:lineRule="auto"/>
        <w:ind w:right="708"/>
        <w:jc w:val="both"/>
        <w:rPr>
          <w:rFonts w:ascii="Arial" w:eastAsia="Calibri" w:hAnsi="Arial" w:cs="Arial"/>
        </w:rPr>
      </w:pPr>
    </w:p>
    <w:p w14:paraId="7C8B3235" w14:textId="57F3FCFE" w:rsidR="004A610A" w:rsidRPr="004A610A" w:rsidRDefault="004A610A" w:rsidP="000C493F">
      <w:pPr>
        <w:pStyle w:val="Prrafodelista"/>
        <w:numPr>
          <w:ilvl w:val="0"/>
          <w:numId w:val="33"/>
        </w:numPr>
        <w:shd w:val="clear" w:color="auto" w:fill="FFFFFF"/>
        <w:spacing w:after="0" w:line="360" w:lineRule="auto"/>
        <w:ind w:right="708"/>
        <w:jc w:val="both"/>
        <w:rPr>
          <w:rFonts w:ascii="Arial" w:eastAsia="Calibri" w:hAnsi="Arial" w:cs="Arial"/>
        </w:rPr>
      </w:pPr>
      <w:r w:rsidRPr="004A610A">
        <w:rPr>
          <w:rFonts w:ascii="Arial" w:eastAsia="Calibri" w:hAnsi="Arial" w:cs="Arial"/>
          <w:b/>
          <w:bCs/>
        </w:rPr>
        <w:t>Fortalecimiento del desempeño ambiental de los sectores productivos:</w:t>
      </w:r>
      <w:r w:rsidRPr="004A610A">
        <w:rPr>
          <w:rFonts w:ascii="Arial" w:eastAsia="Calibri" w:hAnsi="Arial" w:cs="Arial"/>
        </w:rPr>
        <w:t xml:space="preserve"> Promover el cambio hacia patrones de producción y consumo sostenibles en los sectores productivos, reduciendo la contaminación, conservando los recursos y fomentando el uso sostenible de los servicios ecosistémicos, para mejorar la competitividad empresarial y la calidad de vida, en consonancia con el fortalecimiento institucional. </w:t>
      </w:r>
    </w:p>
    <w:p w14:paraId="662D666C" w14:textId="77777777" w:rsidR="004A610A" w:rsidRDefault="004A610A" w:rsidP="004A610A">
      <w:pPr>
        <w:shd w:val="clear" w:color="auto" w:fill="FFFFFF"/>
        <w:spacing w:after="0" w:line="360" w:lineRule="auto"/>
        <w:ind w:right="708"/>
        <w:jc w:val="both"/>
        <w:rPr>
          <w:rFonts w:ascii="Arial" w:eastAsia="Calibri" w:hAnsi="Arial" w:cs="Arial"/>
        </w:rPr>
      </w:pPr>
    </w:p>
    <w:p w14:paraId="1EE49A0D" w14:textId="7E991A47" w:rsidR="004A610A" w:rsidRPr="004A610A" w:rsidRDefault="004A610A" w:rsidP="009526E7">
      <w:pPr>
        <w:pStyle w:val="Prrafodelista"/>
        <w:numPr>
          <w:ilvl w:val="0"/>
          <w:numId w:val="33"/>
        </w:numPr>
        <w:shd w:val="clear" w:color="auto" w:fill="FFFFFF"/>
        <w:spacing w:after="0" w:line="360" w:lineRule="auto"/>
        <w:ind w:right="708"/>
        <w:jc w:val="both"/>
        <w:rPr>
          <w:rFonts w:ascii="Arial" w:eastAsia="Calibri" w:hAnsi="Arial" w:cs="Arial"/>
        </w:rPr>
      </w:pPr>
      <w:r w:rsidRPr="004A610A">
        <w:rPr>
          <w:rFonts w:ascii="Arial" w:eastAsia="Calibri" w:hAnsi="Arial" w:cs="Arial"/>
          <w:b/>
          <w:bCs/>
        </w:rPr>
        <w:t>Gestión de la información y el conocimiento ambiental:</w:t>
      </w:r>
      <w:r w:rsidRPr="004A610A">
        <w:rPr>
          <w:rFonts w:ascii="Arial" w:eastAsia="Calibri" w:hAnsi="Arial" w:cs="Arial"/>
        </w:rPr>
        <w:t xml:space="preserve"> Generar y gestionar información ambiental y territorial pertinente, articulada con el Sistema de Información Ambiental de Colombia (SIAC), para la toma de decisiones en protección ambiental y gestión de riesgos, contribuyendo a la competitividad regional. </w:t>
      </w:r>
    </w:p>
    <w:p w14:paraId="09A1298C" w14:textId="77777777" w:rsidR="004A610A" w:rsidRDefault="004A610A" w:rsidP="004A610A">
      <w:pPr>
        <w:shd w:val="clear" w:color="auto" w:fill="FFFFFF"/>
        <w:spacing w:after="0" w:line="360" w:lineRule="auto"/>
        <w:ind w:right="708"/>
        <w:jc w:val="both"/>
        <w:rPr>
          <w:rFonts w:ascii="Arial" w:eastAsia="Calibri" w:hAnsi="Arial" w:cs="Arial"/>
        </w:rPr>
      </w:pPr>
    </w:p>
    <w:p w14:paraId="18AA53E6" w14:textId="1D2A26A1" w:rsidR="004A610A" w:rsidRPr="004A610A" w:rsidRDefault="004A610A" w:rsidP="009F6B57">
      <w:pPr>
        <w:pStyle w:val="Prrafodelista"/>
        <w:numPr>
          <w:ilvl w:val="0"/>
          <w:numId w:val="33"/>
        </w:numPr>
        <w:shd w:val="clear" w:color="auto" w:fill="FFFFFF"/>
        <w:spacing w:after="0" w:line="360" w:lineRule="auto"/>
        <w:ind w:right="708"/>
        <w:jc w:val="both"/>
        <w:rPr>
          <w:rFonts w:ascii="Arial" w:eastAsia="Calibri" w:hAnsi="Arial" w:cs="Arial"/>
        </w:rPr>
      </w:pPr>
      <w:r w:rsidRPr="004A610A">
        <w:rPr>
          <w:rFonts w:ascii="Arial" w:eastAsia="Calibri" w:hAnsi="Arial" w:cs="Arial"/>
          <w:b/>
          <w:bCs/>
        </w:rPr>
        <w:t>Gestión del cambio climático para un desarrollo bajo en carbono y resiliente al clima:</w:t>
      </w:r>
      <w:r w:rsidRPr="004A610A">
        <w:rPr>
          <w:rFonts w:ascii="Arial" w:eastAsia="Calibri" w:hAnsi="Arial" w:cs="Arial"/>
        </w:rPr>
        <w:t xml:space="preserve"> Implementar acciones de adaptación y mitigación frente al cambio climático, reduciendo la vulnerabilidad y promoviendo un desarrollo bajo en carbono y resiliente, considerando el enfoque diferencial de etnias y género. </w:t>
      </w:r>
    </w:p>
    <w:p w14:paraId="0777B8DB" w14:textId="77777777" w:rsidR="004A610A" w:rsidRDefault="004A610A" w:rsidP="004A610A">
      <w:pPr>
        <w:shd w:val="clear" w:color="auto" w:fill="FFFFFF"/>
        <w:spacing w:after="0" w:line="360" w:lineRule="auto"/>
        <w:ind w:right="708"/>
        <w:jc w:val="both"/>
        <w:rPr>
          <w:rFonts w:ascii="Arial" w:eastAsia="Calibri" w:hAnsi="Arial" w:cs="Arial"/>
        </w:rPr>
      </w:pPr>
    </w:p>
    <w:p w14:paraId="43D6B7D2" w14:textId="183515BC" w:rsidR="004A610A" w:rsidRPr="004A610A" w:rsidRDefault="004A610A" w:rsidP="004A610A">
      <w:pPr>
        <w:pStyle w:val="Prrafodelista"/>
        <w:numPr>
          <w:ilvl w:val="0"/>
          <w:numId w:val="33"/>
        </w:numPr>
        <w:shd w:val="clear" w:color="auto" w:fill="FFFFFF"/>
        <w:spacing w:after="0" w:line="360" w:lineRule="auto"/>
        <w:ind w:right="708"/>
        <w:jc w:val="both"/>
        <w:rPr>
          <w:rFonts w:ascii="Arial" w:eastAsia="Calibri" w:hAnsi="Arial" w:cs="Arial"/>
          <w:b/>
          <w:bCs/>
        </w:rPr>
      </w:pPr>
      <w:r w:rsidRPr="004A610A">
        <w:rPr>
          <w:rFonts w:ascii="Arial" w:eastAsia="Calibri" w:hAnsi="Arial" w:cs="Arial"/>
          <w:b/>
          <w:bCs/>
        </w:rPr>
        <w:t>Ordenamiento ambiental territorial</w:t>
      </w:r>
      <w:r w:rsidRPr="004A610A">
        <w:rPr>
          <w:rFonts w:ascii="Arial" w:eastAsia="Calibri" w:hAnsi="Arial" w:cs="Arial"/>
        </w:rPr>
        <w:t xml:space="preserve">: Promover un ordenamiento territorial sostenible que integre criterios de conservación y uso sostenible de los recursos naturales, garantizando el equilibrio ecológico y el desarrollo social y económico equitativo del territorio. </w:t>
      </w:r>
    </w:p>
    <w:p w14:paraId="613EAEB1" w14:textId="77777777" w:rsidR="004A610A" w:rsidRDefault="004A610A" w:rsidP="004A610A">
      <w:pPr>
        <w:shd w:val="clear" w:color="auto" w:fill="FFFFFF"/>
        <w:spacing w:after="0" w:line="360" w:lineRule="auto"/>
        <w:ind w:right="708"/>
        <w:jc w:val="both"/>
        <w:rPr>
          <w:rFonts w:ascii="Arial" w:eastAsia="Calibri" w:hAnsi="Arial" w:cs="Arial"/>
        </w:rPr>
      </w:pPr>
    </w:p>
    <w:p w14:paraId="03AF5C7F" w14:textId="77777777" w:rsidR="004A610A" w:rsidRDefault="004A610A" w:rsidP="004A610A">
      <w:pPr>
        <w:pStyle w:val="Prrafodelista"/>
        <w:numPr>
          <w:ilvl w:val="0"/>
          <w:numId w:val="33"/>
        </w:numPr>
        <w:shd w:val="clear" w:color="auto" w:fill="FFFFFF"/>
        <w:spacing w:after="0" w:line="360" w:lineRule="auto"/>
        <w:ind w:right="708"/>
        <w:jc w:val="both"/>
        <w:rPr>
          <w:rFonts w:ascii="Arial" w:eastAsia="Calibri" w:hAnsi="Arial" w:cs="Arial"/>
        </w:rPr>
      </w:pPr>
      <w:r w:rsidRPr="004A610A">
        <w:rPr>
          <w:rFonts w:ascii="Arial" w:eastAsia="Calibri" w:hAnsi="Arial" w:cs="Arial"/>
          <w:b/>
          <w:bCs/>
        </w:rPr>
        <w:t>Educación ambiental:</w:t>
      </w:r>
      <w:r>
        <w:rPr>
          <w:rFonts w:ascii="Arial" w:eastAsia="Calibri" w:hAnsi="Arial" w:cs="Arial"/>
        </w:rPr>
        <w:t xml:space="preserve"> </w:t>
      </w:r>
      <w:r w:rsidRPr="004A610A">
        <w:rPr>
          <w:rFonts w:ascii="Arial" w:eastAsia="Calibri" w:hAnsi="Arial" w:cs="Arial"/>
        </w:rPr>
        <w:t xml:space="preserve">Fortalecer la formación integral de los ciudadanos en el uso y manejo sostenible de los servicios ecosistémicos, desarrollando capacidades en el talento humano de la institucionalidad regional para transformar conflictos socioambientales en espacios de participación ciudadana, incorporando el enfoque diferencial de etnias y género. </w:t>
      </w:r>
    </w:p>
    <w:p w14:paraId="797C273C" w14:textId="77777777" w:rsidR="004A610A" w:rsidRPr="004A610A" w:rsidRDefault="004A610A" w:rsidP="004A610A">
      <w:pPr>
        <w:pStyle w:val="Prrafodelista"/>
        <w:rPr>
          <w:rFonts w:ascii="Arial" w:eastAsia="Calibri" w:hAnsi="Arial" w:cs="Arial"/>
        </w:rPr>
      </w:pPr>
    </w:p>
    <w:p w14:paraId="2799962C" w14:textId="60656954" w:rsidR="00070B9A" w:rsidRPr="004A610A" w:rsidRDefault="004A610A" w:rsidP="004A610A">
      <w:pPr>
        <w:pStyle w:val="Prrafodelista"/>
        <w:numPr>
          <w:ilvl w:val="0"/>
          <w:numId w:val="33"/>
        </w:numPr>
        <w:shd w:val="clear" w:color="auto" w:fill="FFFFFF"/>
        <w:spacing w:after="0" w:line="360" w:lineRule="auto"/>
        <w:ind w:right="708"/>
        <w:jc w:val="both"/>
        <w:rPr>
          <w:rFonts w:ascii="Arial" w:eastAsia="Calibri" w:hAnsi="Arial" w:cs="Arial"/>
        </w:rPr>
      </w:pPr>
      <w:r w:rsidRPr="004A610A">
        <w:rPr>
          <w:rFonts w:ascii="Arial" w:eastAsia="Calibri" w:hAnsi="Arial" w:cs="Arial"/>
          <w:b/>
          <w:bCs/>
        </w:rPr>
        <w:t xml:space="preserve">Fortalecimiento de la gestión y dirección del Sector Ambiente y Desarrollo Sostenible: </w:t>
      </w:r>
      <w:r w:rsidRPr="004A610A">
        <w:rPr>
          <w:rFonts w:ascii="Arial" w:eastAsia="Calibri" w:hAnsi="Arial" w:cs="Arial"/>
        </w:rPr>
        <w:t xml:space="preserve">Mejorar la capacidad institucional del sector ambiente y desarrollo sostenible </w:t>
      </w:r>
      <w:r w:rsidRPr="004A610A">
        <w:rPr>
          <w:rFonts w:ascii="Arial" w:eastAsia="Calibri" w:hAnsi="Arial" w:cs="Arial"/>
        </w:rPr>
        <w:lastRenderedPageBreak/>
        <w:t>mediante la modernización de su estructura organizativa y la capacitación continua de su personal, asegurando una gestión eficiente y efectiva de los recursos naturales y el cumplimiento de las políticas ambientales.</w:t>
      </w:r>
    </w:p>
    <w:p w14:paraId="4A22DC31" w14:textId="77777777" w:rsidR="00070B9A" w:rsidRPr="00B6708D" w:rsidRDefault="00070B9A" w:rsidP="00070B9A">
      <w:pPr>
        <w:shd w:val="clear" w:color="auto" w:fill="FFFFFF"/>
        <w:spacing w:after="0" w:line="360" w:lineRule="auto"/>
        <w:ind w:right="708"/>
        <w:jc w:val="both"/>
        <w:rPr>
          <w:rFonts w:ascii="Arial" w:eastAsia="Calibri" w:hAnsi="Arial" w:cs="Arial"/>
        </w:rPr>
      </w:pPr>
    </w:p>
    <w:p w14:paraId="36662535" w14:textId="77777777" w:rsidR="00070B9A" w:rsidRPr="00AB61B1" w:rsidRDefault="00070B9A" w:rsidP="004A610A">
      <w:pPr>
        <w:pStyle w:val="Ttulo2"/>
        <w:rPr>
          <w:b/>
          <w:bCs/>
          <w:noProof/>
        </w:rPr>
      </w:pPr>
      <w:bookmarkStart w:id="8" w:name="_Toc188970713"/>
      <w:r w:rsidRPr="00AB61B1">
        <w:rPr>
          <w:b/>
          <w:bCs/>
          <w:noProof/>
        </w:rPr>
        <w:t>1.4 ESTRUCTURA ORGANIZACIONAL</w:t>
      </w:r>
      <w:bookmarkEnd w:id="8"/>
    </w:p>
    <w:p w14:paraId="19C9869D" w14:textId="77777777" w:rsidR="004A610A" w:rsidRDefault="004A610A" w:rsidP="00070B9A">
      <w:pPr>
        <w:spacing w:after="160" w:line="360" w:lineRule="auto"/>
        <w:ind w:right="708"/>
        <w:jc w:val="both"/>
        <w:rPr>
          <w:rFonts w:ascii="Arial" w:hAnsi="Arial" w:cs="Arial"/>
          <w:lang w:val="es-ES"/>
        </w:rPr>
      </w:pPr>
    </w:p>
    <w:p w14:paraId="07AE4131" w14:textId="5CB7FF49" w:rsidR="00070B9A" w:rsidRPr="00B6708D" w:rsidRDefault="00070B9A" w:rsidP="00070B9A">
      <w:pPr>
        <w:spacing w:after="160" w:line="360" w:lineRule="auto"/>
        <w:ind w:right="708"/>
        <w:jc w:val="both"/>
        <w:rPr>
          <w:rFonts w:ascii="Arial" w:hAnsi="Arial" w:cs="Arial"/>
          <w:lang w:val="es-ES"/>
        </w:rPr>
      </w:pPr>
      <w:r w:rsidRPr="00B6708D">
        <w:rPr>
          <w:rFonts w:ascii="Arial" w:hAnsi="Arial" w:cs="Arial"/>
          <w:lang w:val="es-ES"/>
        </w:rPr>
        <w:t>Estructura organizacional actualizada mediante acuerdo No 020 del 26/09/2022.</w:t>
      </w:r>
    </w:p>
    <w:p w14:paraId="4307AD99" w14:textId="77777777" w:rsidR="00070B9A" w:rsidRPr="00B6708D" w:rsidRDefault="00070B9A" w:rsidP="00070B9A">
      <w:pPr>
        <w:spacing w:after="160" w:line="360" w:lineRule="auto"/>
        <w:ind w:right="708"/>
        <w:jc w:val="both"/>
        <w:rPr>
          <w:rFonts w:ascii="Arial" w:hAnsi="Arial" w:cs="Arial"/>
          <w:b/>
          <w:bCs/>
          <w:noProof/>
        </w:rPr>
      </w:pPr>
    </w:p>
    <w:p w14:paraId="189B9449" w14:textId="77777777" w:rsidR="00070B9A" w:rsidRPr="00B6708D" w:rsidRDefault="00070B9A" w:rsidP="00070B9A">
      <w:pPr>
        <w:shd w:val="clear" w:color="auto" w:fill="FFFFFF"/>
        <w:spacing w:after="0" w:line="360" w:lineRule="auto"/>
        <w:ind w:right="708"/>
        <w:jc w:val="both"/>
        <w:rPr>
          <w:rFonts w:ascii="Arial" w:eastAsia="Calibri" w:hAnsi="Arial" w:cs="Arial"/>
        </w:rPr>
      </w:pPr>
      <w:r w:rsidRPr="00B6708D">
        <w:rPr>
          <w:rFonts w:ascii="Arial" w:eastAsia="Calibri" w:hAnsi="Arial" w:cs="Arial"/>
          <w:noProof/>
          <w:lang w:val="en-US"/>
        </w:rPr>
        <w:drawing>
          <wp:inline distT="0" distB="0" distL="0" distR="0" wp14:anchorId="3A60509A" wp14:editId="1C010222">
            <wp:extent cx="6085490" cy="415681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6454" cy="4177963"/>
                    </a:xfrm>
                    <a:prstGeom prst="rect">
                      <a:avLst/>
                    </a:prstGeom>
                    <a:noFill/>
                  </pic:spPr>
                </pic:pic>
              </a:graphicData>
            </a:graphic>
          </wp:inline>
        </w:drawing>
      </w:r>
    </w:p>
    <w:p w14:paraId="239475DC" w14:textId="77777777" w:rsidR="00070B9A" w:rsidRPr="00B6708D" w:rsidRDefault="00070B9A" w:rsidP="00070B9A">
      <w:pPr>
        <w:shd w:val="clear" w:color="auto" w:fill="FFFFFF"/>
        <w:spacing w:after="0" w:line="360" w:lineRule="auto"/>
        <w:ind w:right="708"/>
        <w:jc w:val="both"/>
        <w:rPr>
          <w:rFonts w:ascii="Arial" w:eastAsia="Calibri" w:hAnsi="Arial" w:cs="Arial"/>
        </w:rPr>
      </w:pPr>
    </w:p>
    <w:p w14:paraId="117A3B63" w14:textId="77777777" w:rsidR="00070B9A" w:rsidRDefault="00070B9A" w:rsidP="00070B9A">
      <w:pPr>
        <w:spacing w:after="160" w:line="360" w:lineRule="auto"/>
        <w:ind w:right="708"/>
        <w:jc w:val="both"/>
        <w:rPr>
          <w:rFonts w:ascii="Arial" w:hAnsi="Arial" w:cs="Arial"/>
          <w:b/>
          <w:bCs/>
          <w:noProof/>
        </w:rPr>
      </w:pPr>
    </w:p>
    <w:p w14:paraId="1944FCDD" w14:textId="77777777" w:rsidR="00070B9A" w:rsidRDefault="00070B9A" w:rsidP="00070B9A">
      <w:pPr>
        <w:spacing w:after="160" w:line="360" w:lineRule="auto"/>
        <w:ind w:right="708"/>
        <w:jc w:val="both"/>
        <w:rPr>
          <w:rFonts w:ascii="Arial" w:hAnsi="Arial" w:cs="Arial"/>
          <w:b/>
          <w:bCs/>
          <w:noProof/>
        </w:rPr>
      </w:pPr>
    </w:p>
    <w:p w14:paraId="06A57119" w14:textId="77777777" w:rsidR="00070B9A" w:rsidRDefault="00070B9A" w:rsidP="00070B9A">
      <w:pPr>
        <w:spacing w:after="160" w:line="360" w:lineRule="auto"/>
        <w:ind w:right="708"/>
        <w:jc w:val="both"/>
        <w:rPr>
          <w:rFonts w:ascii="Arial" w:hAnsi="Arial" w:cs="Arial"/>
          <w:b/>
          <w:bCs/>
          <w:noProof/>
        </w:rPr>
      </w:pPr>
    </w:p>
    <w:p w14:paraId="29E86465" w14:textId="77777777" w:rsidR="00070B9A" w:rsidRPr="00AB61B1" w:rsidRDefault="00070B9A" w:rsidP="004A610A">
      <w:pPr>
        <w:pStyle w:val="Ttulo2"/>
        <w:rPr>
          <w:b/>
          <w:bCs/>
          <w:noProof/>
        </w:rPr>
      </w:pPr>
      <w:bookmarkStart w:id="9" w:name="_Toc188970714"/>
      <w:r w:rsidRPr="00AB61B1">
        <w:rPr>
          <w:b/>
          <w:bCs/>
          <w:noProof/>
        </w:rPr>
        <w:lastRenderedPageBreak/>
        <w:t>1.5 MODELO DE OPERACIÓN POR PROCESOS</w:t>
      </w:r>
      <w:bookmarkEnd w:id="9"/>
    </w:p>
    <w:p w14:paraId="53604823" w14:textId="77777777" w:rsidR="00070B9A" w:rsidRDefault="00070B9A" w:rsidP="00070B9A">
      <w:pPr>
        <w:spacing w:after="160" w:line="360" w:lineRule="auto"/>
        <w:ind w:right="708"/>
        <w:jc w:val="both"/>
        <w:rPr>
          <w:rFonts w:ascii="Arial" w:hAnsi="Arial" w:cs="Arial"/>
          <w:bCs/>
          <w:noProof/>
        </w:rPr>
      </w:pPr>
    </w:p>
    <w:p w14:paraId="2FBC5190" w14:textId="77777777" w:rsidR="00070B9A" w:rsidRPr="00B6708D" w:rsidRDefault="00070B9A" w:rsidP="00070B9A">
      <w:pPr>
        <w:spacing w:after="160" w:line="360" w:lineRule="auto"/>
        <w:ind w:right="708"/>
        <w:jc w:val="both"/>
        <w:rPr>
          <w:rFonts w:ascii="Arial" w:hAnsi="Arial" w:cs="Arial"/>
          <w:bCs/>
          <w:noProof/>
        </w:rPr>
      </w:pPr>
      <w:r w:rsidRPr="00B6708D">
        <w:rPr>
          <w:rFonts w:ascii="Arial" w:hAnsi="Arial" w:cs="Arial"/>
          <w:bCs/>
          <w:noProof/>
        </w:rPr>
        <w:t>Modelo de operación por procesos actualizado mediante Resolución No 025 del 23/01/2024.</w:t>
      </w:r>
    </w:p>
    <w:p w14:paraId="6691DBE6" w14:textId="77777777" w:rsidR="00070B9A" w:rsidRPr="00B6708D" w:rsidRDefault="00070B9A" w:rsidP="00070B9A">
      <w:pPr>
        <w:spacing w:after="160" w:line="360" w:lineRule="auto"/>
        <w:ind w:right="708"/>
        <w:jc w:val="both"/>
        <w:rPr>
          <w:rFonts w:ascii="Arial" w:eastAsia="Calibri" w:hAnsi="Arial" w:cs="Arial"/>
          <w:b/>
        </w:rPr>
      </w:pPr>
      <w:r w:rsidRPr="00B6708D">
        <w:rPr>
          <w:rFonts w:ascii="Arial" w:eastAsia="Calibri" w:hAnsi="Arial" w:cs="Arial"/>
          <w:b/>
          <w:noProof/>
          <w:lang w:val="en-US"/>
        </w:rPr>
        <w:drawing>
          <wp:inline distT="0" distB="0" distL="0" distR="0" wp14:anchorId="6DBB9230" wp14:editId="4FE43259">
            <wp:extent cx="6084762" cy="4607626"/>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02896" cy="4621357"/>
                    </a:xfrm>
                    <a:prstGeom prst="rect">
                      <a:avLst/>
                    </a:prstGeom>
                    <a:noFill/>
                  </pic:spPr>
                </pic:pic>
              </a:graphicData>
            </a:graphic>
          </wp:inline>
        </w:drawing>
      </w:r>
    </w:p>
    <w:p w14:paraId="04ADF78D" w14:textId="77777777" w:rsidR="00070B9A" w:rsidRPr="00B6708D" w:rsidRDefault="00070B9A" w:rsidP="00070B9A">
      <w:pPr>
        <w:spacing w:after="160" w:line="360" w:lineRule="auto"/>
        <w:ind w:right="708"/>
        <w:jc w:val="both"/>
        <w:rPr>
          <w:rFonts w:ascii="Arial" w:eastAsia="Calibri" w:hAnsi="Arial" w:cs="Arial"/>
          <w:b/>
        </w:rPr>
      </w:pPr>
    </w:p>
    <w:p w14:paraId="20FE8C67" w14:textId="77777777" w:rsidR="00070B9A" w:rsidRPr="00AB61B1" w:rsidRDefault="00070B9A" w:rsidP="004A610A">
      <w:pPr>
        <w:pStyle w:val="Ttulo2"/>
        <w:rPr>
          <w:rFonts w:eastAsia="Calibri"/>
          <w:b/>
          <w:bCs/>
        </w:rPr>
      </w:pPr>
      <w:bookmarkStart w:id="10" w:name="_Toc188970715"/>
      <w:r w:rsidRPr="00AB61B1">
        <w:rPr>
          <w:rFonts w:eastAsia="Calibri"/>
          <w:b/>
          <w:bCs/>
        </w:rPr>
        <w:t>1.6 POLÍTICA DE GESTIÓN INTEGRAL HSEQ</w:t>
      </w:r>
      <w:bookmarkEnd w:id="10"/>
    </w:p>
    <w:p w14:paraId="605D1D63" w14:textId="77777777" w:rsidR="00070B9A" w:rsidRPr="00B6708D" w:rsidRDefault="00070B9A" w:rsidP="00070B9A">
      <w:pPr>
        <w:shd w:val="clear" w:color="auto" w:fill="FFFFFF"/>
        <w:spacing w:after="0" w:line="360" w:lineRule="auto"/>
        <w:ind w:right="708"/>
        <w:jc w:val="both"/>
        <w:rPr>
          <w:rFonts w:ascii="Arial" w:hAnsi="Arial" w:cs="Arial"/>
        </w:rPr>
      </w:pPr>
    </w:p>
    <w:p w14:paraId="6F3D543A" w14:textId="77777777" w:rsidR="00070B9A" w:rsidRPr="00B6708D" w:rsidRDefault="00070B9A" w:rsidP="00070B9A">
      <w:pPr>
        <w:shd w:val="clear" w:color="auto" w:fill="FFFFFF"/>
        <w:spacing w:after="0" w:line="360" w:lineRule="auto"/>
        <w:ind w:right="708"/>
        <w:jc w:val="both"/>
        <w:rPr>
          <w:rFonts w:ascii="Arial" w:hAnsi="Arial" w:cs="Arial"/>
        </w:rPr>
      </w:pPr>
      <w:r w:rsidRPr="00B6708D">
        <w:rPr>
          <w:rFonts w:ascii="Arial" w:hAnsi="Arial" w:cs="Arial"/>
        </w:rPr>
        <w:t>La CORPORACIÓN AUTÓNOMA REGIONAL DE LA FRONTERA NORORIENTAL – CORPONOR gestiona integralmente los sistemas de la calidad ambiental, ambiental, seguridad y salud en el trabajo, medición de los laboratorios de ensayo y calibración y el Modelo Integrado de Planeación y Gestión- MIPG, con un talento humano competente y comprometido a:</w:t>
      </w:r>
    </w:p>
    <w:p w14:paraId="1ED5192D" w14:textId="77777777" w:rsidR="00070B9A" w:rsidRPr="00B6708D" w:rsidRDefault="00070B9A" w:rsidP="00070B9A">
      <w:pPr>
        <w:shd w:val="clear" w:color="auto" w:fill="FFFFFF"/>
        <w:spacing w:after="0" w:line="360" w:lineRule="auto"/>
        <w:ind w:right="708"/>
        <w:jc w:val="both"/>
        <w:rPr>
          <w:rFonts w:ascii="Arial" w:hAnsi="Arial" w:cs="Arial"/>
        </w:rPr>
      </w:pPr>
    </w:p>
    <w:p w14:paraId="7033A099" w14:textId="77777777" w:rsidR="00070B9A" w:rsidRPr="00B6708D" w:rsidRDefault="00070B9A" w:rsidP="00070B9A">
      <w:pPr>
        <w:numPr>
          <w:ilvl w:val="0"/>
          <w:numId w:val="5"/>
        </w:numPr>
        <w:shd w:val="clear" w:color="auto" w:fill="FFFFFF"/>
        <w:spacing w:after="0" w:line="360" w:lineRule="auto"/>
        <w:ind w:left="360" w:right="708"/>
        <w:jc w:val="both"/>
        <w:rPr>
          <w:rFonts w:ascii="Arial" w:hAnsi="Arial" w:cs="Arial"/>
        </w:rPr>
      </w:pPr>
      <w:r w:rsidRPr="00B6708D">
        <w:rPr>
          <w:rFonts w:ascii="Arial" w:hAnsi="Arial" w:cs="Arial"/>
        </w:rPr>
        <w:lastRenderedPageBreak/>
        <w:t>Ejercer la Autoridad Ambiental con integridad, transparencia y promoviendo la articulación de los actores SINA, con el fin de satisfacer las necesidades y expectativas de las partes interesadas, enmarcado en la eficiencia, eficacia y efectividad.</w:t>
      </w:r>
    </w:p>
    <w:p w14:paraId="07A4F1D7" w14:textId="77777777" w:rsidR="00070B9A" w:rsidRPr="00B6708D" w:rsidRDefault="00070B9A" w:rsidP="00070B9A">
      <w:pPr>
        <w:numPr>
          <w:ilvl w:val="0"/>
          <w:numId w:val="5"/>
        </w:numPr>
        <w:shd w:val="clear" w:color="auto" w:fill="FFFFFF"/>
        <w:spacing w:after="0" w:line="360" w:lineRule="auto"/>
        <w:ind w:left="360" w:right="708"/>
        <w:jc w:val="both"/>
        <w:rPr>
          <w:rFonts w:ascii="Arial" w:hAnsi="Arial" w:cs="Arial"/>
        </w:rPr>
      </w:pPr>
      <w:r w:rsidRPr="00B6708D">
        <w:rPr>
          <w:rFonts w:ascii="Arial" w:hAnsi="Arial" w:cs="Arial"/>
        </w:rPr>
        <w:t>Prevenir y mitigar el impacto ambiental negativo generado en el desarrollo de nuestras actividades, productos y servicios.</w:t>
      </w:r>
    </w:p>
    <w:p w14:paraId="5DDE7A14" w14:textId="77777777" w:rsidR="00070B9A" w:rsidRPr="00B6708D" w:rsidRDefault="00070B9A" w:rsidP="00070B9A">
      <w:pPr>
        <w:numPr>
          <w:ilvl w:val="0"/>
          <w:numId w:val="5"/>
        </w:numPr>
        <w:shd w:val="clear" w:color="auto" w:fill="FFFFFF"/>
        <w:spacing w:after="0" w:line="360" w:lineRule="auto"/>
        <w:ind w:left="360" w:right="708"/>
        <w:jc w:val="both"/>
        <w:rPr>
          <w:rFonts w:ascii="Arial" w:hAnsi="Arial" w:cs="Arial"/>
        </w:rPr>
      </w:pPr>
      <w:r w:rsidRPr="00B6708D">
        <w:rPr>
          <w:rFonts w:ascii="Arial" w:hAnsi="Arial" w:cs="Arial"/>
        </w:rPr>
        <w:t>Gestionar los riesgos laborares e implementar actividades de promoción y prevención en salud dirigidas a nuestros funcionarios y contratistas y de seguridad para nuestros colaboradores y visitantes, con la efectiva participación de los trabajadores y partes interesadas.</w:t>
      </w:r>
    </w:p>
    <w:p w14:paraId="3AFE3B37" w14:textId="77777777" w:rsidR="00070B9A" w:rsidRPr="00B6708D" w:rsidRDefault="00070B9A" w:rsidP="00070B9A">
      <w:pPr>
        <w:numPr>
          <w:ilvl w:val="0"/>
          <w:numId w:val="5"/>
        </w:numPr>
        <w:shd w:val="clear" w:color="auto" w:fill="FFFFFF"/>
        <w:spacing w:after="0" w:line="360" w:lineRule="auto"/>
        <w:ind w:left="360" w:right="708"/>
        <w:jc w:val="both"/>
        <w:rPr>
          <w:rFonts w:ascii="Arial" w:hAnsi="Arial" w:cs="Arial"/>
        </w:rPr>
      </w:pPr>
      <w:r w:rsidRPr="00B6708D">
        <w:rPr>
          <w:rFonts w:ascii="Arial" w:hAnsi="Arial" w:cs="Arial"/>
        </w:rPr>
        <w:t>Caracterizar las aguas, dando cumplimiento a los estándares de calidad.</w:t>
      </w:r>
    </w:p>
    <w:p w14:paraId="463280AD" w14:textId="77777777" w:rsidR="00070B9A" w:rsidRPr="00B6708D" w:rsidRDefault="00070B9A" w:rsidP="00070B9A">
      <w:pPr>
        <w:numPr>
          <w:ilvl w:val="0"/>
          <w:numId w:val="5"/>
        </w:numPr>
        <w:shd w:val="clear" w:color="auto" w:fill="FFFFFF"/>
        <w:spacing w:after="0" w:line="360" w:lineRule="auto"/>
        <w:ind w:left="360" w:right="708"/>
        <w:jc w:val="both"/>
        <w:rPr>
          <w:rFonts w:ascii="Arial" w:hAnsi="Arial" w:cs="Arial"/>
        </w:rPr>
      </w:pPr>
      <w:r w:rsidRPr="00B6708D">
        <w:rPr>
          <w:rFonts w:ascii="Arial" w:hAnsi="Arial" w:cs="Arial"/>
        </w:rPr>
        <w:t>Cumplir con la legislación aplicable y los acuerdos suscritos por la Entidad.</w:t>
      </w:r>
    </w:p>
    <w:p w14:paraId="1A7F4291" w14:textId="77777777" w:rsidR="00070B9A" w:rsidRPr="00B6708D" w:rsidRDefault="00070B9A" w:rsidP="00070B9A">
      <w:pPr>
        <w:numPr>
          <w:ilvl w:val="0"/>
          <w:numId w:val="5"/>
        </w:numPr>
        <w:shd w:val="clear" w:color="auto" w:fill="FFFFFF"/>
        <w:spacing w:after="0" w:line="360" w:lineRule="auto"/>
        <w:ind w:left="360" w:right="708"/>
        <w:jc w:val="both"/>
        <w:rPr>
          <w:rFonts w:ascii="Arial" w:hAnsi="Arial" w:cs="Arial"/>
        </w:rPr>
      </w:pPr>
      <w:r w:rsidRPr="00B6708D">
        <w:rPr>
          <w:rFonts w:ascii="Arial" w:hAnsi="Arial" w:cs="Arial"/>
        </w:rPr>
        <w:t>Mejorar continuamente el sistema de gestión integral conforme a los parámetros, recursos y documentación establecida en cumplimiento de los fines esenciales del estado.</w:t>
      </w:r>
    </w:p>
    <w:p w14:paraId="1F2986B9" w14:textId="77777777" w:rsidR="00070B9A" w:rsidRPr="00B6708D" w:rsidRDefault="00070B9A" w:rsidP="00070B9A">
      <w:pPr>
        <w:numPr>
          <w:ilvl w:val="0"/>
          <w:numId w:val="5"/>
        </w:numPr>
        <w:shd w:val="clear" w:color="auto" w:fill="FFFFFF"/>
        <w:spacing w:after="0" w:line="360" w:lineRule="auto"/>
        <w:ind w:left="360" w:right="708"/>
        <w:jc w:val="both"/>
        <w:rPr>
          <w:rFonts w:ascii="Arial" w:hAnsi="Arial" w:cs="Arial"/>
        </w:rPr>
      </w:pPr>
      <w:r w:rsidRPr="00B6708D">
        <w:rPr>
          <w:rFonts w:ascii="Arial" w:hAnsi="Arial" w:cs="Arial"/>
        </w:rPr>
        <w:t>A través de estos compromisos nos consolidaremos como la Institución garante de la conservación y uso sostenible de los recursos naturales renovables y sus servicios ecosistémicos en relación con las consecuencias económicas y sociales del cambio climático, en el Departamento Norte de Santander.</w:t>
      </w:r>
    </w:p>
    <w:p w14:paraId="17223D14" w14:textId="77777777" w:rsidR="00070B9A" w:rsidRPr="00B6708D" w:rsidRDefault="00070B9A" w:rsidP="00070B9A">
      <w:pPr>
        <w:spacing w:after="160" w:line="360" w:lineRule="auto"/>
        <w:ind w:right="708"/>
        <w:jc w:val="both"/>
        <w:rPr>
          <w:rFonts w:ascii="Arial" w:eastAsia="Calibri" w:hAnsi="Arial" w:cs="Arial"/>
          <w:b/>
        </w:rPr>
      </w:pPr>
    </w:p>
    <w:p w14:paraId="178DE1E3" w14:textId="77777777" w:rsidR="00070B9A" w:rsidRPr="00AB61B1" w:rsidRDefault="00070B9A" w:rsidP="004A610A">
      <w:pPr>
        <w:pStyle w:val="Ttulo2"/>
        <w:rPr>
          <w:b/>
          <w:bCs/>
        </w:rPr>
      </w:pPr>
      <w:bookmarkStart w:id="11" w:name="_Toc188970716"/>
      <w:r w:rsidRPr="00AB61B1">
        <w:rPr>
          <w:b/>
          <w:bCs/>
        </w:rPr>
        <w:t>1.7 MODELO INTEGRADO DE PLANEACIÓN Y GESTIÓN - MIPG</w:t>
      </w:r>
      <w:bookmarkEnd w:id="11"/>
      <w:r w:rsidRPr="00AB61B1">
        <w:rPr>
          <w:b/>
          <w:bCs/>
        </w:rPr>
        <w:t xml:space="preserve"> </w:t>
      </w:r>
    </w:p>
    <w:p w14:paraId="4009DD46" w14:textId="77777777" w:rsidR="004A610A" w:rsidRDefault="004A610A" w:rsidP="00070B9A">
      <w:pPr>
        <w:spacing w:after="160" w:line="360" w:lineRule="auto"/>
        <w:ind w:right="708"/>
        <w:jc w:val="both"/>
        <w:rPr>
          <w:rFonts w:ascii="Arial" w:hAnsi="Arial" w:cs="Arial"/>
        </w:rPr>
      </w:pPr>
    </w:p>
    <w:p w14:paraId="0AC14617" w14:textId="557A8CC9" w:rsidR="00070B9A" w:rsidRDefault="00070B9A" w:rsidP="00070B9A">
      <w:pPr>
        <w:spacing w:after="160" w:line="360" w:lineRule="auto"/>
        <w:ind w:right="708"/>
        <w:jc w:val="both"/>
        <w:rPr>
          <w:rFonts w:ascii="Arial" w:hAnsi="Arial" w:cs="Arial"/>
        </w:rPr>
      </w:pPr>
      <w:r w:rsidRPr="00B6708D">
        <w:rPr>
          <w:rFonts w:ascii="Arial" w:hAnsi="Arial" w:cs="Arial"/>
        </w:rPr>
        <w:t xml:space="preserve">Conformado por siete ( 7) dimensiones operativas que operan mediante diecinueve políticas de gestión y desempeño Institucional, dentro de las cuales se encuentra la dimensión cinco (5) Información y Comunicación que incluye la política  de  Administración de archivos y  Gestión Documental, la cual se realiza para </w:t>
      </w:r>
      <w:r w:rsidRPr="00B6708D">
        <w:rPr>
          <w:rFonts w:ascii="Arial" w:eastAsia="Calibri" w:hAnsi="Arial" w:cs="Arial"/>
          <w:lang w:val="es-ES"/>
        </w:rPr>
        <w:t xml:space="preserve">desarrollar una cultura organizacional fundamentada en la información, el control y la evaluación, para la toma de decisiones y la mejora continua, </w:t>
      </w:r>
      <w:r w:rsidRPr="00B6708D">
        <w:rPr>
          <w:rFonts w:ascii="Arial" w:hAnsi="Arial" w:cs="Arial"/>
        </w:rPr>
        <w:t xml:space="preserve"> mediante el cumplimiento del Programa de Gestión Documental, Manual de Gestión Documental, Sistema Integrado de Conservación, cumplimiento a la normatividad archivística y a todos los procesos y procedimientos publicados en SIGESCOR, que conlleven a un buen funcionamiento y desempeño de la Entidad</w:t>
      </w:r>
      <w:r w:rsidR="004A610A">
        <w:rPr>
          <w:rFonts w:ascii="Arial" w:hAnsi="Arial" w:cs="Arial"/>
        </w:rPr>
        <w:t>.</w:t>
      </w:r>
    </w:p>
    <w:p w14:paraId="33AAA6F0" w14:textId="77777777" w:rsidR="00070B9A" w:rsidRDefault="00070B9A" w:rsidP="00070B9A">
      <w:pPr>
        <w:spacing w:after="160" w:line="360" w:lineRule="auto"/>
        <w:ind w:right="708"/>
        <w:jc w:val="both"/>
        <w:rPr>
          <w:rFonts w:ascii="Arial" w:hAnsi="Arial" w:cs="Arial"/>
        </w:rPr>
      </w:pPr>
    </w:p>
    <w:p w14:paraId="34D32313" w14:textId="77777777" w:rsidR="00070B9A" w:rsidRPr="00B6708D" w:rsidRDefault="00070B9A" w:rsidP="00070B9A">
      <w:pPr>
        <w:spacing w:after="160" w:line="360" w:lineRule="auto"/>
        <w:ind w:right="708"/>
        <w:jc w:val="both"/>
        <w:rPr>
          <w:rFonts w:ascii="Arial" w:hAnsi="Arial" w:cs="Arial"/>
        </w:rPr>
      </w:pPr>
    </w:p>
    <w:p w14:paraId="22F55A3C" w14:textId="77777777" w:rsidR="00070B9A" w:rsidRPr="00B6708D" w:rsidRDefault="00070B9A" w:rsidP="004A610A">
      <w:pPr>
        <w:pStyle w:val="Ttulo1"/>
        <w:numPr>
          <w:ilvl w:val="0"/>
          <w:numId w:val="17"/>
        </w:numPr>
        <w:spacing w:line="360" w:lineRule="auto"/>
        <w:ind w:left="426" w:right="708" w:hanging="426"/>
        <w:rPr>
          <w:rFonts w:ascii="Arial" w:hAnsi="Arial" w:cs="Arial"/>
          <w:bCs w:val="0"/>
          <w:sz w:val="22"/>
          <w:szCs w:val="22"/>
        </w:rPr>
      </w:pPr>
      <w:bookmarkStart w:id="12" w:name="_Toc161676117"/>
      <w:bookmarkStart w:id="13" w:name="_Toc188970717"/>
      <w:r w:rsidRPr="00B6708D">
        <w:rPr>
          <w:rFonts w:ascii="Arial" w:hAnsi="Arial" w:cs="Arial"/>
          <w:bCs w:val="0"/>
          <w:sz w:val="22"/>
          <w:szCs w:val="22"/>
        </w:rPr>
        <w:lastRenderedPageBreak/>
        <w:t>ANÁLISIS DE LA SITUACIÓN ACTUAL</w:t>
      </w:r>
      <w:bookmarkEnd w:id="12"/>
      <w:bookmarkEnd w:id="13"/>
    </w:p>
    <w:p w14:paraId="39936A77" w14:textId="77777777" w:rsidR="00070B9A" w:rsidRPr="00B6708D" w:rsidRDefault="00070B9A" w:rsidP="00070B9A">
      <w:pPr>
        <w:pStyle w:val="Prrafodelista"/>
        <w:spacing w:line="360" w:lineRule="auto"/>
        <w:ind w:left="2062" w:right="708"/>
        <w:jc w:val="both"/>
        <w:rPr>
          <w:rFonts w:ascii="Arial" w:eastAsia="Calibri" w:hAnsi="Arial" w:cs="Arial"/>
          <w:b/>
        </w:rPr>
      </w:pPr>
    </w:p>
    <w:p w14:paraId="676839AF" w14:textId="77777777" w:rsidR="00070B9A" w:rsidRPr="00B6708D" w:rsidRDefault="00070B9A" w:rsidP="00070B9A">
      <w:pPr>
        <w:spacing w:line="360" w:lineRule="auto"/>
        <w:ind w:right="708"/>
        <w:jc w:val="both"/>
        <w:rPr>
          <w:rFonts w:ascii="Arial" w:hAnsi="Arial" w:cs="Arial"/>
        </w:rPr>
      </w:pPr>
      <w:r w:rsidRPr="00B6708D">
        <w:rPr>
          <w:rFonts w:ascii="Arial" w:hAnsi="Arial" w:cs="Arial"/>
        </w:rPr>
        <w:t xml:space="preserve">La Corporación con el fin de evaluar la situación actual de la gestión documental e identificar los aspectos críticos, tomo como referencia los siguientes: </w:t>
      </w:r>
    </w:p>
    <w:p w14:paraId="2479E257" w14:textId="77777777" w:rsidR="00070B9A" w:rsidRPr="00B6708D" w:rsidRDefault="00070B9A" w:rsidP="00070B9A">
      <w:pPr>
        <w:pStyle w:val="Prrafodelista"/>
        <w:numPr>
          <w:ilvl w:val="0"/>
          <w:numId w:val="7"/>
        </w:numPr>
        <w:spacing w:after="0" w:line="360" w:lineRule="auto"/>
        <w:ind w:left="360" w:right="708"/>
        <w:jc w:val="both"/>
        <w:rPr>
          <w:rFonts w:ascii="Arial" w:hAnsi="Arial" w:cs="Arial"/>
        </w:rPr>
      </w:pPr>
      <w:r w:rsidRPr="00B6708D">
        <w:rPr>
          <w:rFonts w:ascii="Arial" w:hAnsi="Arial" w:cs="Arial"/>
        </w:rPr>
        <w:t>Diagnóstico Integral de Archivos</w:t>
      </w:r>
    </w:p>
    <w:p w14:paraId="72ECEF6E" w14:textId="77777777" w:rsidR="00070B9A" w:rsidRPr="00B6708D" w:rsidRDefault="00070B9A" w:rsidP="00070B9A">
      <w:pPr>
        <w:pStyle w:val="Prrafodelista"/>
        <w:numPr>
          <w:ilvl w:val="0"/>
          <w:numId w:val="7"/>
        </w:numPr>
        <w:spacing w:after="0" w:line="360" w:lineRule="auto"/>
        <w:ind w:left="360" w:right="708"/>
        <w:jc w:val="both"/>
        <w:rPr>
          <w:rFonts w:ascii="Arial" w:hAnsi="Arial" w:cs="Arial"/>
        </w:rPr>
      </w:pPr>
      <w:r w:rsidRPr="00B6708D">
        <w:rPr>
          <w:rFonts w:ascii="Arial" w:hAnsi="Arial" w:cs="Arial"/>
        </w:rPr>
        <w:t>Plan de Mejoramiento Archivístico (AGN)</w:t>
      </w:r>
    </w:p>
    <w:p w14:paraId="06AA4846" w14:textId="77777777" w:rsidR="00070B9A" w:rsidRPr="00B6708D" w:rsidRDefault="00070B9A" w:rsidP="00070B9A">
      <w:pPr>
        <w:pStyle w:val="Prrafodelista"/>
        <w:numPr>
          <w:ilvl w:val="0"/>
          <w:numId w:val="7"/>
        </w:numPr>
        <w:spacing w:after="0" w:line="360" w:lineRule="auto"/>
        <w:ind w:left="360" w:right="708"/>
        <w:jc w:val="both"/>
        <w:rPr>
          <w:rFonts w:ascii="Arial" w:hAnsi="Arial" w:cs="Arial"/>
        </w:rPr>
      </w:pPr>
      <w:r w:rsidRPr="00B6708D">
        <w:rPr>
          <w:rFonts w:ascii="Arial" w:hAnsi="Arial" w:cs="Arial"/>
        </w:rPr>
        <w:t>Mapa de riesgos</w:t>
      </w:r>
    </w:p>
    <w:p w14:paraId="4DA35BE7" w14:textId="77777777" w:rsidR="00070B9A" w:rsidRPr="00B6708D" w:rsidRDefault="00070B9A" w:rsidP="00070B9A">
      <w:pPr>
        <w:pStyle w:val="Prrafodelista"/>
        <w:numPr>
          <w:ilvl w:val="0"/>
          <w:numId w:val="7"/>
        </w:numPr>
        <w:spacing w:after="0" w:line="360" w:lineRule="auto"/>
        <w:ind w:left="360" w:right="708"/>
        <w:jc w:val="both"/>
        <w:rPr>
          <w:rFonts w:ascii="Arial" w:hAnsi="Arial" w:cs="Arial"/>
        </w:rPr>
      </w:pPr>
      <w:r w:rsidRPr="00B6708D">
        <w:rPr>
          <w:rFonts w:ascii="Arial" w:hAnsi="Arial" w:cs="Arial"/>
        </w:rPr>
        <w:t xml:space="preserve">Auditorias de control interno </w:t>
      </w:r>
    </w:p>
    <w:p w14:paraId="0F0988C9" w14:textId="77777777" w:rsidR="00070B9A" w:rsidRPr="00B6708D" w:rsidRDefault="00070B9A" w:rsidP="00070B9A">
      <w:pPr>
        <w:pStyle w:val="Prrafodelista"/>
        <w:numPr>
          <w:ilvl w:val="0"/>
          <w:numId w:val="7"/>
        </w:numPr>
        <w:spacing w:after="0" w:line="360" w:lineRule="auto"/>
        <w:ind w:left="360" w:right="708"/>
        <w:jc w:val="both"/>
        <w:rPr>
          <w:rFonts w:ascii="Arial" w:hAnsi="Arial" w:cs="Arial"/>
        </w:rPr>
      </w:pPr>
      <w:r w:rsidRPr="00B6708D">
        <w:rPr>
          <w:rFonts w:ascii="Arial" w:hAnsi="Arial" w:cs="Arial"/>
        </w:rPr>
        <w:t>Resultados del FURAG</w:t>
      </w:r>
    </w:p>
    <w:p w14:paraId="7BD12EA7" w14:textId="77777777" w:rsidR="00070B9A" w:rsidRDefault="00070B9A" w:rsidP="00070B9A">
      <w:pPr>
        <w:spacing w:after="160" w:line="360" w:lineRule="auto"/>
        <w:ind w:right="708"/>
        <w:jc w:val="both"/>
        <w:rPr>
          <w:rFonts w:ascii="Arial" w:hAnsi="Arial" w:cs="Arial"/>
        </w:rPr>
      </w:pPr>
    </w:p>
    <w:p w14:paraId="22F7C03F" w14:textId="77777777" w:rsidR="00070B9A" w:rsidRPr="00B6708D" w:rsidRDefault="00070B9A" w:rsidP="00070B9A">
      <w:pPr>
        <w:spacing w:after="160" w:line="360" w:lineRule="auto"/>
        <w:ind w:right="708"/>
        <w:jc w:val="both"/>
        <w:rPr>
          <w:rFonts w:ascii="Arial" w:hAnsi="Arial" w:cs="Arial"/>
        </w:rPr>
      </w:pPr>
    </w:p>
    <w:p w14:paraId="71CD22FF" w14:textId="77777777" w:rsidR="004A610A" w:rsidRDefault="004A610A">
      <w:pPr>
        <w:rPr>
          <w:rFonts w:ascii="Arial" w:hAnsi="Arial" w:cs="Arial"/>
          <w:b/>
        </w:rPr>
      </w:pPr>
      <w:r>
        <w:rPr>
          <w:rFonts w:ascii="Arial" w:hAnsi="Arial" w:cs="Arial"/>
          <w:b/>
        </w:rPr>
        <w:br w:type="page"/>
      </w:r>
    </w:p>
    <w:p w14:paraId="1596E2DE" w14:textId="6D946AAB" w:rsidR="00070B9A" w:rsidRPr="00B6708D" w:rsidRDefault="00070B9A" w:rsidP="004877A3">
      <w:pPr>
        <w:pStyle w:val="Ttulo1"/>
      </w:pPr>
      <w:bookmarkStart w:id="14" w:name="_Toc188970718"/>
      <w:r w:rsidRPr="00B6708D">
        <w:lastRenderedPageBreak/>
        <w:t>3. ASPECTOS CRÍTICOS</w:t>
      </w:r>
      <w:bookmarkEnd w:id="14"/>
    </w:p>
    <w:p w14:paraId="588A180B" w14:textId="77777777" w:rsidR="00070B9A" w:rsidRDefault="00070B9A" w:rsidP="00070B9A">
      <w:pPr>
        <w:spacing w:after="0" w:line="360" w:lineRule="auto"/>
        <w:ind w:right="708"/>
        <w:jc w:val="both"/>
        <w:rPr>
          <w:rFonts w:ascii="Arial" w:hAnsi="Arial" w:cs="Arial"/>
        </w:rPr>
      </w:pPr>
    </w:p>
    <w:p w14:paraId="44C93D15" w14:textId="77777777" w:rsidR="00070B9A" w:rsidRPr="003C5B01" w:rsidRDefault="00070B9A" w:rsidP="00070B9A">
      <w:pPr>
        <w:spacing w:after="0" w:line="360" w:lineRule="auto"/>
        <w:ind w:right="708"/>
        <w:jc w:val="both"/>
        <w:rPr>
          <w:rFonts w:ascii="Arial" w:hAnsi="Arial" w:cs="Arial"/>
          <w:sz w:val="8"/>
          <w:szCs w:val="8"/>
        </w:rPr>
      </w:pPr>
    </w:p>
    <w:p w14:paraId="7739155C" w14:textId="77777777" w:rsidR="00070B9A" w:rsidRPr="00B6708D" w:rsidRDefault="00070B9A" w:rsidP="00070B9A">
      <w:pPr>
        <w:spacing w:after="0" w:line="360" w:lineRule="auto"/>
        <w:ind w:right="708"/>
        <w:jc w:val="both"/>
        <w:rPr>
          <w:rFonts w:ascii="Arial" w:hAnsi="Arial" w:cs="Arial"/>
        </w:rPr>
      </w:pPr>
      <w:r w:rsidRPr="00B6708D">
        <w:rPr>
          <w:rFonts w:ascii="Arial" w:hAnsi="Arial" w:cs="Arial"/>
        </w:rPr>
        <w:t>Teniendo en cuenta la evaluación de la situación actual de la gestión documental de la Corporación, se identificaron los aspectos críticos, sobre los cuales se debe fortalecer para dar cumplimiento a la normatividad archivística vigente.</w:t>
      </w:r>
    </w:p>
    <w:p w14:paraId="63F5563E" w14:textId="77777777" w:rsidR="00070B9A" w:rsidRPr="00B6708D" w:rsidRDefault="00070B9A" w:rsidP="00070B9A">
      <w:pPr>
        <w:spacing w:after="0" w:line="360" w:lineRule="auto"/>
        <w:ind w:right="708"/>
        <w:jc w:val="both"/>
        <w:rPr>
          <w:rFonts w:ascii="Arial" w:hAnsi="Arial" w:cs="Arial"/>
        </w:rPr>
      </w:pPr>
    </w:p>
    <w:p w14:paraId="55FA710C" w14:textId="77777777" w:rsidR="00070B9A" w:rsidRPr="00B6708D" w:rsidRDefault="00070B9A" w:rsidP="00070B9A">
      <w:pPr>
        <w:pStyle w:val="Prrafodelista"/>
        <w:numPr>
          <w:ilvl w:val="0"/>
          <w:numId w:val="28"/>
        </w:numPr>
        <w:spacing w:after="0" w:line="360" w:lineRule="auto"/>
        <w:ind w:right="708"/>
        <w:jc w:val="both"/>
        <w:rPr>
          <w:rFonts w:ascii="Arial" w:hAnsi="Arial" w:cs="Arial"/>
        </w:rPr>
      </w:pPr>
      <w:r w:rsidRPr="00B6708D">
        <w:rPr>
          <w:rFonts w:ascii="Arial" w:hAnsi="Arial" w:cs="Arial"/>
        </w:rPr>
        <w:t>La tabla de retención documental se encuentra desactualizada, de acuerdo a los cambios estructurales que ha tenido la entidad.</w:t>
      </w:r>
    </w:p>
    <w:p w14:paraId="03CFC21D" w14:textId="77777777" w:rsidR="00070B9A" w:rsidRPr="00B6708D" w:rsidRDefault="00070B9A" w:rsidP="00070B9A">
      <w:pPr>
        <w:numPr>
          <w:ilvl w:val="0"/>
          <w:numId w:val="28"/>
        </w:numPr>
        <w:autoSpaceDE w:val="0"/>
        <w:autoSpaceDN w:val="0"/>
        <w:adjustRightInd w:val="0"/>
        <w:spacing w:after="0" w:line="360" w:lineRule="auto"/>
        <w:ind w:right="708"/>
        <w:jc w:val="both"/>
        <w:rPr>
          <w:rFonts w:ascii="Arial" w:hAnsi="Arial" w:cs="Arial"/>
          <w:color w:val="000000"/>
          <w:lang w:val="es-MX"/>
        </w:rPr>
      </w:pPr>
      <w:r w:rsidRPr="00B6708D">
        <w:rPr>
          <w:rFonts w:ascii="Arial" w:hAnsi="Arial" w:cs="Arial"/>
          <w:color w:val="000000"/>
          <w:lang w:val="es-MX"/>
        </w:rPr>
        <w:t xml:space="preserve">El Programa de Gestión Documental (PGD) se encuentra desactualizado. </w:t>
      </w:r>
    </w:p>
    <w:p w14:paraId="54568376" w14:textId="77777777" w:rsidR="00070B9A" w:rsidRPr="00B6708D" w:rsidRDefault="00070B9A" w:rsidP="00070B9A">
      <w:pPr>
        <w:numPr>
          <w:ilvl w:val="0"/>
          <w:numId w:val="28"/>
        </w:numPr>
        <w:autoSpaceDE w:val="0"/>
        <w:autoSpaceDN w:val="0"/>
        <w:adjustRightInd w:val="0"/>
        <w:spacing w:after="0" w:line="360" w:lineRule="auto"/>
        <w:ind w:right="708"/>
        <w:jc w:val="both"/>
        <w:rPr>
          <w:rFonts w:ascii="Arial" w:hAnsi="Arial" w:cs="Arial"/>
          <w:color w:val="000000"/>
          <w:lang w:val="es-MX"/>
        </w:rPr>
      </w:pPr>
      <w:r w:rsidRPr="00B6708D">
        <w:rPr>
          <w:rFonts w:ascii="Arial" w:hAnsi="Arial" w:cs="Arial"/>
          <w:color w:val="000000"/>
          <w:lang w:val="es-MX"/>
        </w:rPr>
        <w:t>La entidad no cuenta con archivos organizados y los documentos no cuentan con inventarios en su totalidad en los archivos de gestión y Central.</w:t>
      </w:r>
    </w:p>
    <w:p w14:paraId="15FE3729" w14:textId="77777777" w:rsidR="00070B9A" w:rsidRPr="00B6708D" w:rsidRDefault="00070B9A" w:rsidP="00070B9A">
      <w:pPr>
        <w:numPr>
          <w:ilvl w:val="0"/>
          <w:numId w:val="28"/>
        </w:numPr>
        <w:autoSpaceDE w:val="0"/>
        <w:autoSpaceDN w:val="0"/>
        <w:adjustRightInd w:val="0"/>
        <w:spacing w:after="0" w:line="360" w:lineRule="auto"/>
        <w:ind w:right="708"/>
        <w:jc w:val="both"/>
        <w:rPr>
          <w:rFonts w:ascii="Arial" w:hAnsi="Arial" w:cs="Arial"/>
          <w:color w:val="000000"/>
          <w:lang w:val="es-MX"/>
        </w:rPr>
      </w:pPr>
      <w:r w:rsidRPr="00B6708D">
        <w:rPr>
          <w:rFonts w:ascii="Arial" w:hAnsi="Arial" w:cs="Arial"/>
          <w:color w:val="000000"/>
          <w:lang w:val="es-MX"/>
        </w:rPr>
        <w:t>Se deben actualizar los procedimientos de la Unidad de Correspondencia, Eliminación de documentos y procedimiento para la numeración, y descripción de los actos administrativos y Procedimiento para la gestión de expedientes electrónicos</w:t>
      </w:r>
    </w:p>
    <w:p w14:paraId="5496EBF2" w14:textId="77777777" w:rsidR="00070B9A" w:rsidRPr="00B6708D" w:rsidRDefault="00070B9A" w:rsidP="00070B9A">
      <w:pPr>
        <w:numPr>
          <w:ilvl w:val="0"/>
          <w:numId w:val="28"/>
        </w:numPr>
        <w:autoSpaceDE w:val="0"/>
        <w:autoSpaceDN w:val="0"/>
        <w:adjustRightInd w:val="0"/>
        <w:spacing w:after="0" w:line="360" w:lineRule="auto"/>
        <w:ind w:right="708"/>
        <w:jc w:val="both"/>
        <w:rPr>
          <w:rFonts w:ascii="Arial" w:hAnsi="Arial" w:cs="Arial"/>
          <w:color w:val="000000"/>
          <w:lang w:val="es-MX"/>
        </w:rPr>
      </w:pPr>
      <w:r w:rsidRPr="00B6708D">
        <w:rPr>
          <w:rFonts w:ascii="Arial" w:hAnsi="Arial" w:cs="Arial"/>
          <w:color w:val="000000"/>
          <w:lang w:val="es-MX"/>
        </w:rPr>
        <w:t>La entidad no cuenta con el Modelo de requisitos para la gestión de documentos MOREQ</w:t>
      </w:r>
    </w:p>
    <w:p w14:paraId="3CE68AC4" w14:textId="77777777" w:rsidR="00070B9A" w:rsidRPr="00B6708D" w:rsidRDefault="00070B9A" w:rsidP="00070B9A">
      <w:pPr>
        <w:pStyle w:val="Prrafodelista"/>
        <w:numPr>
          <w:ilvl w:val="0"/>
          <w:numId w:val="28"/>
        </w:numPr>
        <w:spacing w:after="0" w:line="360" w:lineRule="auto"/>
        <w:ind w:right="708"/>
        <w:jc w:val="both"/>
        <w:rPr>
          <w:rFonts w:ascii="Arial" w:hAnsi="Arial" w:cs="Arial"/>
        </w:rPr>
      </w:pPr>
      <w:r w:rsidRPr="00B6708D">
        <w:rPr>
          <w:rFonts w:ascii="Arial" w:hAnsi="Arial" w:cs="Arial"/>
        </w:rPr>
        <w:t>La entidad no ha implementado el Sistema Integrado de Conservación SIC</w:t>
      </w:r>
    </w:p>
    <w:p w14:paraId="73665199" w14:textId="77777777" w:rsidR="00070B9A" w:rsidRPr="00B6708D" w:rsidRDefault="00070B9A" w:rsidP="00070B9A">
      <w:pPr>
        <w:pStyle w:val="Prrafodelista"/>
        <w:numPr>
          <w:ilvl w:val="0"/>
          <w:numId w:val="28"/>
        </w:numPr>
        <w:spacing w:after="0" w:line="360" w:lineRule="auto"/>
        <w:ind w:right="708"/>
        <w:jc w:val="both"/>
        <w:rPr>
          <w:rFonts w:ascii="Arial" w:hAnsi="Arial" w:cs="Arial"/>
        </w:rPr>
      </w:pPr>
      <w:r w:rsidRPr="00B6708D">
        <w:rPr>
          <w:rFonts w:ascii="Arial" w:hAnsi="Arial" w:cs="Arial"/>
        </w:rPr>
        <w:t xml:space="preserve">La entidad no ha identificado los Archivos de Derechos Humanos, Memoria Histórica y Conflicto Armado. </w:t>
      </w:r>
    </w:p>
    <w:p w14:paraId="375556F7" w14:textId="77777777" w:rsidR="00070B9A" w:rsidRPr="00B6708D" w:rsidRDefault="00070B9A" w:rsidP="00070B9A">
      <w:pPr>
        <w:pStyle w:val="Prrafodelista"/>
        <w:numPr>
          <w:ilvl w:val="0"/>
          <w:numId w:val="28"/>
        </w:numPr>
        <w:spacing w:after="0" w:line="360" w:lineRule="auto"/>
        <w:ind w:right="708"/>
        <w:jc w:val="both"/>
        <w:rPr>
          <w:rFonts w:ascii="Arial" w:hAnsi="Arial" w:cs="Arial"/>
        </w:rPr>
      </w:pPr>
      <w:r w:rsidRPr="00B6708D">
        <w:rPr>
          <w:rFonts w:ascii="Arial" w:hAnsi="Arial" w:cs="Arial"/>
        </w:rPr>
        <w:t>La entidad no cuenta con Tabla de Valoración Documental</w:t>
      </w:r>
    </w:p>
    <w:p w14:paraId="5FF60949" w14:textId="77777777" w:rsidR="00070B9A" w:rsidRPr="00B6708D" w:rsidRDefault="00070B9A" w:rsidP="00070B9A">
      <w:pPr>
        <w:spacing w:after="0" w:line="360" w:lineRule="auto"/>
        <w:ind w:left="360" w:right="708"/>
        <w:jc w:val="both"/>
        <w:rPr>
          <w:rFonts w:ascii="Arial" w:hAnsi="Arial" w:cs="Arial"/>
        </w:rPr>
      </w:pPr>
      <w:r w:rsidRPr="00B6708D">
        <w:rPr>
          <w:rFonts w:ascii="Arial" w:hAnsi="Arial" w:cs="Arial"/>
        </w:rPr>
        <w:t>Teniendo en cuenta lo anterior, se realiza un análisis de riesgos, los cuales se presentan a continuación:</w:t>
      </w:r>
    </w:p>
    <w:p w14:paraId="313C0F30" w14:textId="77777777" w:rsidR="00070B9A" w:rsidRPr="00B6708D" w:rsidRDefault="00070B9A" w:rsidP="00070B9A">
      <w:pPr>
        <w:spacing w:after="160" w:line="360" w:lineRule="auto"/>
        <w:ind w:right="708"/>
        <w:jc w:val="both"/>
        <w:rPr>
          <w:rFonts w:ascii="Arial" w:eastAsia="Calibri" w:hAnsi="Arial" w:cs="Arial"/>
          <w:b/>
        </w:rPr>
      </w:pPr>
    </w:p>
    <w:tbl>
      <w:tblPr>
        <w:tblStyle w:val="Tablaconcuadrcula"/>
        <w:tblW w:w="9356" w:type="dxa"/>
        <w:tblInd w:w="137" w:type="dxa"/>
        <w:tblLook w:val="04A0" w:firstRow="1" w:lastRow="0" w:firstColumn="1" w:lastColumn="0" w:noHBand="0" w:noVBand="1"/>
      </w:tblPr>
      <w:tblGrid>
        <w:gridCol w:w="1171"/>
        <w:gridCol w:w="3889"/>
        <w:gridCol w:w="4296"/>
      </w:tblGrid>
      <w:tr w:rsidR="00070B9A" w:rsidRPr="00B6708D" w14:paraId="5FA18404" w14:textId="77777777" w:rsidTr="00AB61B1">
        <w:trPr>
          <w:trHeight w:val="217"/>
        </w:trPr>
        <w:tc>
          <w:tcPr>
            <w:tcW w:w="1029" w:type="dxa"/>
            <w:shd w:val="clear" w:color="auto" w:fill="C6D9F1" w:themeFill="text2" w:themeFillTint="33"/>
          </w:tcPr>
          <w:p w14:paraId="681F640D" w14:textId="77777777" w:rsidR="00070B9A" w:rsidRPr="00B6708D" w:rsidRDefault="00070B9A" w:rsidP="00334B5B">
            <w:pPr>
              <w:spacing w:after="160" w:line="360" w:lineRule="auto"/>
              <w:ind w:right="708"/>
              <w:jc w:val="both"/>
              <w:rPr>
                <w:rFonts w:ascii="Arial" w:eastAsia="Calibri" w:hAnsi="Arial" w:cs="Arial"/>
                <w:b/>
              </w:rPr>
            </w:pPr>
            <w:proofErr w:type="spellStart"/>
            <w:r w:rsidRPr="00B6708D">
              <w:rPr>
                <w:rFonts w:ascii="Arial" w:eastAsia="Calibri" w:hAnsi="Arial" w:cs="Arial"/>
                <w:b/>
              </w:rPr>
              <w:t>N°</w:t>
            </w:r>
            <w:proofErr w:type="spellEnd"/>
          </w:p>
        </w:tc>
        <w:tc>
          <w:tcPr>
            <w:tcW w:w="3965" w:type="dxa"/>
            <w:shd w:val="clear" w:color="auto" w:fill="C6D9F1" w:themeFill="text2" w:themeFillTint="33"/>
          </w:tcPr>
          <w:p w14:paraId="174E28BB" w14:textId="77777777" w:rsidR="00070B9A" w:rsidRPr="00B6708D" w:rsidRDefault="00070B9A" w:rsidP="00334B5B">
            <w:pPr>
              <w:spacing w:after="160" w:line="360" w:lineRule="auto"/>
              <w:ind w:right="708"/>
              <w:jc w:val="both"/>
              <w:rPr>
                <w:rFonts w:ascii="Arial" w:eastAsia="Calibri" w:hAnsi="Arial" w:cs="Arial"/>
                <w:b/>
              </w:rPr>
            </w:pPr>
            <w:bookmarkStart w:id="15" w:name="_Hlk511805188"/>
            <w:r w:rsidRPr="00B6708D">
              <w:rPr>
                <w:rFonts w:ascii="Arial" w:eastAsia="Calibri" w:hAnsi="Arial" w:cs="Arial"/>
                <w:b/>
              </w:rPr>
              <w:t>ASPECTOS CRÍTICOS</w:t>
            </w:r>
          </w:p>
        </w:tc>
        <w:tc>
          <w:tcPr>
            <w:tcW w:w="4362" w:type="dxa"/>
            <w:shd w:val="clear" w:color="auto" w:fill="C6D9F1" w:themeFill="text2" w:themeFillTint="33"/>
          </w:tcPr>
          <w:p w14:paraId="2C7D57E4" w14:textId="77777777" w:rsidR="00070B9A" w:rsidRPr="00B6708D" w:rsidRDefault="00070B9A" w:rsidP="00334B5B">
            <w:pPr>
              <w:spacing w:after="160" w:line="360" w:lineRule="auto"/>
              <w:ind w:right="708"/>
              <w:jc w:val="both"/>
              <w:rPr>
                <w:rFonts w:ascii="Arial" w:eastAsia="Calibri" w:hAnsi="Arial" w:cs="Arial"/>
                <w:b/>
              </w:rPr>
            </w:pPr>
            <w:r w:rsidRPr="00B6708D">
              <w:rPr>
                <w:rFonts w:ascii="Arial" w:eastAsia="Calibri" w:hAnsi="Arial" w:cs="Arial"/>
                <w:b/>
              </w:rPr>
              <w:t>RIESGO</w:t>
            </w:r>
          </w:p>
        </w:tc>
      </w:tr>
      <w:tr w:rsidR="00070B9A" w:rsidRPr="00B6708D" w14:paraId="016B4B7D" w14:textId="77777777" w:rsidTr="00AB61B1">
        <w:trPr>
          <w:trHeight w:val="506"/>
        </w:trPr>
        <w:tc>
          <w:tcPr>
            <w:tcW w:w="1029" w:type="dxa"/>
          </w:tcPr>
          <w:p w14:paraId="52528483" w14:textId="77777777" w:rsidR="00070B9A" w:rsidRPr="00B6708D" w:rsidRDefault="00070B9A" w:rsidP="00334B5B">
            <w:pPr>
              <w:spacing w:line="360" w:lineRule="auto"/>
              <w:ind w:right="708"/>
              <w:jc w:val="both"/>
              <w:rPr>
                <w:rFonts w:ascii="Arial" w:eastAsia="Calibri" w:hAnsi="Arial" w:cs="Arial"/>
              </w:rPr>
            </w:pPr>
          </w:p>
          <w:p w14:paraId="42B2877B" w14:textId="77777777" w:rsidR="00070B9A" w:rsidRPr="00B6708D" w:rsidRDefault="00070B9A" w:rsidP="00334B5B">
            <w:pPr>
              <w:spacing w:line="360" w:lineRule="auto"/>
              <w:ind w:right="708"/>
              <w:jc w:val="both"/>
              <w:rPr>
                <w:rFonts w:ascii="Arial" w:eastAsia="Calibri" w:hAnsi="Arial" w:cs="Arial"/>
              </w:rPr>
            </w:pPr>
          </w:p>
          <w:p w14:paraId="5604571E" w14:textId="77777777" w:rsidR="00070B9A" w:rsidRPr="00B6708D" w:rsidRDefault="00070B9A" w:rsidP="00334B5B">
            <w:pPr>
              <w:spacing w:line="360" w:lineRule="auto"/>
              <w:ind w:right="708"/>
              <w:jc w:val="both"/>
              <w:rPr>
                <w:rFonts w:ascii="Arial" w:eastAsia="Calibri" w:hAnsi="Arial" w:cs="Arial"/>
              </w:rPr>
            </w:pPr>
            <w:r w:rsidRPr="00B6708D">
              <w:rPr>
                <w:rFonts w:ascii="Arial" w:eastAsia="Calibri" w:hAnsi="Arial" w:cs="Arial"/>
              </w:rPr>
              <w:t>01</w:t>
            </w:r>
          </w:p>
          <w:p w14:paraId="7F8F0724" w14:textId="77777777" w:rsidR="00070B9A" w:rsidRPr="00B6708D" w:rsidRDefault="00070B9A" w:rsidP="00334B5B">
            <w:pPr>
              <w:spacing w:line="360" w:lineRule="auto"/>
              <w:ind w:right="708"/>
              <w:jc w:val="both"/>
              <w:rPr>
                <w:rFonts w:ascii="Arial" w:eastAsia="Calibri" w:hAnsi="Arial" w:cs="Arial"/>
              </w:rPr>
            </w:pPr>
          </w:p>
          <w:p w14:paraId="2D11E9D7" w14:textId="77777777" w:rsidR="00070B9A" w:rsidRPr="00B6708D" w:rsidRDefault="00070B9A" w:rsidP="00334B5B">
            <w:pPr>
              <w:spacing w:line="360" w:lineRule="auto"/>
              <w:ind w:right="708"/>
              <w:jc w:val="both"/>
              <w:rPr>
                <w:rFonts w:ascii="Arial" w:eastAsia="Calibri" w:hAnsi="Arial" w:cs="Arial"/>
              </w:rPr>
            </w:pPr>
          </w:p>
          <w:p w14:paraId="23449707" w14:textId="77777777" w:rsidR="00070B9A" w:rsidRPr="00B6708D" w:rsidRDefault="00070B9A" w:rsidP="00334B5B">
            <w:pPr>
              <w:spacing w:line="360" w:lineRule="auto"/>
              <w:ind w:right="708"/>
              <w:jc w:val="both"/>
              <w:rPr>
                <w:rFonts w:ascii="Arial" w:eastAsia="Calibri" w:hAnsi="Arial" w:cs="Arial"/>
              </w:rPr>
            </w:pPr>
          </w:p>
          <w:p w14:paraId="1962AAAE" w14:textId="77777777" w:rsidR="00070B9A" w:rsidRPr="00B6708D" w:rsidRDefault="00070B9A" w:rsidP="00334B5B">
            <w:pPr>
              <w:spacing w:line="360" w:lineRule="auto"/>
              <w:ind w:right="708"/>
              <w:jc w:val="both"/>
              <w:rPr>
                <w:rFonts w:ascii="Arial" w:eastAsia="Calibri" w:hAnsi="Arial" w:cs="Arial"/>
              </w:rPr>
            </w:pPr>
          </w:p>
        </w:tc>
        <w:tc>
          <w:tcPr>
            <w:tcW w:w="3965" w:type="dxa"/>
          </w:tcPr>
          <w:p w14:paraId="793AA575" w14:textId="77777777" w:rsidR="00070B9A" w:rsidRPr="00B6708D" w:rsidRDefault="00070B9A" w:rsidP="00334B5B">
            <w:pPr>
              <w:spacing w:line="360" w:lineRule="auto"/>
              <w:ind w:right="708"/>
              <w:jc w:val="both"/>
              <w:rPr>
                <w:rFonts w:ascii="Arial" w:eastAsia="Calibri" w:hAnsi="Arial" w:cs="Arial"/>
              </w:rPr>
            </w:pPr>
          </w:p>
          <w:p w14:paraId="59EA67F2" w14:textId="77777777" w:rsidR="00070B9A" w:rsidRPr="00B6708D" w:rsidRDefault="00070B9A" w:rsidP="00AB61B1">
            <w:pPr>
              <w:spacing w:line="360" w:lineRule="auto"/>
              <w:ind w:right="138"/>
              <w:jc w:val="both"/>
              <w:rPr>
                <w:rFonts w:ascii="Arial" w:eastAsia="Calibri" w:hAnsi="Arial" w:cs="Arial"/>
              </w:rPr>
            </w:pPr>
            <w:r w:rsidRPr="00B6708D">
              <w:rPr>
                <w:rFonts w:ascii="Arial" w:eastAsia="Calibri" w:hAnsi="Arial" w:cs="Arial"/>
              </w:rPr>
              <w:t>Las Tablas de Retención Documental – TRD se encuentran en proceso de actualización aprobación y convalidación por parte del AGN.</w:t>
            </w:r>
          </w:p>
        </w:tc>
        <w:tc>
          <w:tcPr>
            <w:tcW w:w="4362" w:type="dxa"/>
          </w:tcPr>
          <w:p w14:paraId="10A2A53B" w14:textId="77777777" w:rsidR="00070B9A" w:rsidRPr="00B6708D" w:rsidRDefault="00070B9A" w:rsidP="00AB61B1">
            <w:pPr>
              <w:pStyle w:val="Prrafodelista"/>
              <w:numPr>
                <w:ilvl w:val="0"/>
                <w:numId w:val="24"/>
              </w:numPr>
              <w:spacing w:line="360" w:lineRule="auto"/>
              <w:ind w:left="313" w:right="177"/>
              <w:jc w:val="both"/>
              <w:rPr>
                <w:rFonts w:ascii="Arial" w:eastAsia="Calibri" w:hAnsi="Arial" w:cs="Arial"/>
              </w:rPr>
            </w:pPr>
            <w:r w:rsidRPr="00B6708D">
              <w:rPr>
                <w:rFonts w:ascii="Arial" w:eastAsia="Calibri" w:hAnsi="Arial" w:cs="Arial"/>
              </w:rPr>
              <w:t>Pérdida de documentación, expedientes o información afectando la memora institucional de la Corporación.</w:t>
            </w:r>
          </w:p>
          <w:p w14:paraId="4AA974A4" w14:textId="77777777" w:rsidR="00070B9A" w:rsidRPr="00B6708D" w:rsidRDefault="00070B9A" w:rsidP="00AB61B1">
            <w:pPr>
              <w:pStyle w:val="Prrafodelista"/>
              <w:numPr>
                <w:ilvl w:val="0"/>
                <w:numId w:val="24"/>
              </w:numPr>
              <w:spacing w:line="360" w:lineRule="auto"/>
              <w:ind w:left="313" w:right="177" w:hanging="284"/>
              <w:jc w:val="both"/>
              <w:rPr>
                <w:rFonts w:ascii="Arial" w:eastAsia="Calibri" w:hAnsi="Arial" w:cs="Arial"/>
              </w:rPr>
            </w:pPr>
            <w:r w:rsidRPr="00B6708D">
              <w:rPr>
                <w:rFonts w:ascii="Arial" w:eastAsia="Calibri" w:hAnsi="Arial" w:cs="Arial"/>
              </w:rPr>
              <w:t>Desorganización de archivos de Gestión,</w:t>
            </w:r>
          </w:p>
          <w:p w14:paraId="61EC97DC" w14:textId="77777777" w:rsidR="00070B9A" w:rsidRPr="00B6708D" w:rsidRDefault="00070B9A" w:rsidP="00AB61B1">
            <w:pPr>
              <w:pStyle w:val="Prrafodelista"/>
              <w:numPr>
                <w:ilvl w:val="0"/>
                <w:numId w:val="24"/>
              </w:numPr>
              <w:spacing w:line="360" w:lineRule="auto"/>
              <w:ind w:left="313" w:right="177" w:hanging="313"/>
              <w:jc w:val="both"/>
              <w:rPr>
                <w:rFonts w:ascii="Arial" w:eastAsia="Calibri" w:hAnsi="Arial" w:cs="Arial"/>
              </w:rPr>
            </w:pPr>
            <w:r w:rsidRPr="00B6708D">
              <w:rPr>
                <w:rFonts w:ascii="Arial" w:eastAsia="Calibri" w:hAnsi="Arial" w:cs="Arial"/>
              </w:rPr>
              <w:t xml:space="preserve">Falta de control en la producción documental </w:t>
            </w:r>
          </w:p>
          <w:p w14:paraId="4C8ABC6C" w14:textId="77777777" w:rsidR="00070B9A" w:rsidRPr="00B6708D" w:rsidRDefault="00070B9A" w:rsidP="00AB61B1">
            <w:pPr>
              <w:pStyle w:val="Prrafodelista"/>
              <w:numPr>
                <w:ilvl w:val="0"/>
                <w:numId w:val="24"/>
              </w:numPr>
              <w:spacing w:line="360" w:lineRule="auto"/>
              <w:ind w:left="313" w:right="177" w:hanging="284"/>
              <w:jc w:val="both"/>
              <w:rPr>
                <w:rFonts w:ascii="Arial" w:eastAsia="Calibri" w:hAnsi="Arial" w:cs="Arial"/>
              </w:rPr>
            </w:pPr>
            <w:r w:rsidRPr="00B6708D">
              <w:rPr>
                <w:rFonts w:ascii="Arial" w:hAnsi="Arial" w:cs="Arial"/>
              </w:rPr>
              <w:lastRenderedPageBreak/>
              <w:t xml:space="preserve">Confusión en la conformación de los expedientes </w:t>
            </w:r>
          </w:p>
        </w:tc>
      </w:tr>
      <w:tr w:rsidR="00070B9A" w:rsidRPr="00B6708D" w14:paraId="5B7389D8" w14:textId="77777777" w:rsidTr="00334B5B">
        <w:trPr>
          <w:trHeight w:val="770"/>
        </w:trPr>
        <w:tc>
          <w:tcPr>
            <w:tcW w:w="1029" w:type="dxa"/>
          </w:tcPr>
          <w:p w14:paraId="0C3B9C22" w14:textId="77777777" w:rsidR="00070B9A" w:rsidRPr="00B6708D" w:rsidRDefault="00070B9A" w:rsidP="00334B5B">
            <w:pPr>
              <w:spacing w:line="360" w:lineRule="auto"/>
              <w:ind w:right="708"/>
              <w:jc w:val="both"/>
              <w:rPr>
                <w:rFonts w:ascii="Arial" w:eastAsia="Calibri" w:hAnsi="Arial" w:cs="Arial"/>
              </w:rPr>
            </w:pPr>
          </w:p>
          <w:p w14:paraId="65E16DC9" w14:textId="77777777" w:rsidR="00070B9A" w:rsidRPr="00B6708D" w:rsidRDefault="00070B9A" w:rsidP="00334B5B">
            <w:pPr>
              <w:spacing w:line="360" w:lineRule="auto"/>
              <w:ind w:right="708"/>
              <w:jc w:val="both"/>
              <w:rPr>
                <w:rFonts w:ascii="Arial" w:eastAsia="Calibri" w:hAnsi="Arial" w:cs="Arial"/>
              </w:rPr>
            </w:pPr>
            <w:r w:rsidRPr="00B6708D">
              <w:rPr>
                <w:rFonts w:ascii="Arial" w:eastAsia="Calibri" w:hAnsi="Arial" w:cs="Arial"/>
              </w:rPr>
              <w:t>02</w:t>
            </w:r>
          </w:p>
        </w:tc>
        <w:tc>
          <w:tcPr>
            <w:tcW w:w="3965" w:type="dxa"/>
          </w:tcPr>
          <w:p w14:paraId="143DAE86" w14:textId="77777777" w:rsidR="00070B9A" w:rsidRPr="00B6708D" w:rsidRDefault="00070B9A" w:rsidP="00AB61B1">
            <w:pPr>
              <w:autoSpaceDE w:val="0"/>
              <w:autoSpaceDN w:val="0"/>
              <w:adjustRightInd w:val="0"/>
              <w:spacing w:line="360" w:lineRule="auto"/>
              <w:ind w:right="138"/>
              <w:jc w:val="both"/>
              <w:rPr>
                <w:rFonts w:ascii="Arial" w:hAnsi="Arial" w:cs="Arial"/>
                <w:color w:val="000000"/>
                <w:lang w:val="es-MX"/>
              </w:rPr>
            </w:pPr>
            <w:r w:rsidRPr="00B6708D">
              <w:rPr>
                <w:rFonts w:ascii="Arial" w:hAnsi="Arial" w:cs="Arial"/>
                <w:color w:val="000000"/>
                <w:lang w:val="es-MX"/>
              </w:rPr>
              <w:t xml:space="preserve">El Programa de Gestión Documental (PGD) se encuentra desactualizado. </w:t>
            </w:r>
          </w:p>
          <w:p w14:paraId="1D5CF517" w14:textId="77777777" w:rsidR="00070B9A" w:rsidRPr="00B6708D" w:rsidRDefault="00070B9A" w:rsidP="00AB61B1">
            <w:pPr>
              <w:spacing w:line="360" w:lineRule="auto"/>
              <w:ind w:right="138"/>
              <w:jc w:val="both"/>
              <w:rPr>
                <w:rFonts w:ascii="Arial" w:eastAsia="Calibri" w:hAnsi="Arial" w:cs="Arial"/>
                <w:lang w:val="es-MX"/>
              </w:rPr>
            </w:pPr>
          </w:p>
        </w:tc>
        <w:tc>
          <w:tcPr>
            <w:tcW w:w="4362" w:type="dxa"/>
          </w:tcPr>
          <w:p w14:paraId="123345DB" w14:textId="77777777" w:rsidR="00070B9A" w:rsidRPr="00B6708D" w:rsidRDefault="00070B9A" w:rsidP="00AB61B1">
            <w:pPr>
              <w:pStyle w:val="Prrafodelista"/>
              <w:numPr>
                <w:ilvl w:val="0"/>
                <w:numId w:val="26"/>
              </w:numPr>
              <w:spacing w:line="360" w:lineRule="auto"/>
              <w:ind w:left="310" w:right="177"/>
              <w:jc w:val="both"/>
              <w:rPr>
                <w:rFonts w:ascii="Arial" w:hAnsi="Arial" w:cs="Arial"/>
              </w:rPr>
            </w:pPr>
            <w:r w:rsidRPr="00B6708D">
              <w:rPr>
                <w:rFonts w:ascii="Arial" w:eastAsia="Calibri" w:hAnsi="Arial" w:cs="Arial"/>
              </w:rPr>
              <w:t>Incumplimiento normativo</w:t>
            </w:r>
          </w:p>
          <w:p w14:paraId="540B9582" w14:textId="77777777" w:rsidR="00070B9A" w:rsidRPr="00B6708D" w:rsidRDefault="00070B9A" w:rsidP="00AB61B1">
            <w:pPr>
              <w:pStyle w:val="Prrafodelista"/>
              <w:numPr>
                <w:ilvl w:val="0"/>
                <w:numId w:val="26"/>
              </w:numPr>
              <w:spacing w:line="360" w:lineRule="auto"/>
              <w:ind w:left="310" w:right="177"/>
              <w:jc w:val="both"/>
              <w:rPr>
                <w:rFonts w:ascii="Arial" w:eastAsia="Calibri" w:hAnsi="Arial" w:cs="Arial"/>
              </w:rPr>
            </w:pPr>
            <w:r w:rsidRPr="00B6708D">
              <w:rPr>
                <w:rFonts w:ascii="Arial" w:hAnsi="Arial" w:cs="Arial"/>
              </w:rPr>
              <w:t xml:space="preserve">Dificultades en la implementación de la Política de Gestión Documental. </w:t>
            </w:r>
          </w:p>
        </w:tc>
      </w:tr>
      <w:tr w:rsidR="00070B9A" w:rsidRPr="00B6708D" w14:paraId="7B1978EC" w14:textId="77777777" w:rsidTr="00334B5B">
        <w:trPr>
          <w:trHeight w:val="634"/>
        </w:trPr>
        <w:tc>
          <w:tcPr>
            <w:tcW w:w="1029" w:type="dxa"/>
          </w:tcPr>
          <w:p w14:paraId="7A7C19B4" w14:textId="77777777" w:rsidR="00070B9A" w:rsidRDefault="00070B9A" w:rsidP="00334B5B">
            <w:pPr>
              <w:spacing w:line="360" w:lineRule="auto"/>
              <w:ind w:right="708"/>
              <w:jc w:val="both"/>
              <w:rPr>
                <w:rFonts w:ascii="Arial" w:eastAsia="Calibri" w:hAnsi="Arial" w:cs="Arial"/>
              </w:rPr>
            </w:pPr>
          </w:p>
          <w:p w14:paraId="05F3005C" w14:textId="77777777" w:rsidR="00070B9A" w:rsidRPr="00B6708D" w:rsidRDefault="00070B9A" w:rsidP="00334B5B">
            <w:pPr>
              <w:spacing w:line="360" w:lineRule="auto"/>
              <w:ind w:right="708"/>
              <w:jc w:val="both"/>
              <w:rPr>
                <w:rFonts w:ascii="Arial" w:eastAsia="Calibri" w:hAnsi="Arial" w:cs="Arial"/>
              </w:rPr>
            </w:pPr>
            <w:r w:rsidRPr="00B6708D">
              <w:rPr>
                <w:rFonts w:ascii="Arial" w:eastAsia="Calibri" w:hAnsi="Arial" w:cs="Arial"/>
              </w:rPr>
              <w:t>0</w:t>
            </w:r>
            <w:r>
              <w:rPr>
                <w:rFonts w:ascii="Arial" w:eastAsia="Calibri" w:hAnsi="Arial" w:cs="Arial"/>
              </w:rPr>
              <w:t>3</w:t>
            </w:r>
          </w:p>
        </w:tc>
        <w:tc>
          <w:tcPr>
            <w:tcW w:w="3965" w:type="dxa"/>
          </w:tcPr>
          <w:p w14:paraId="56618789" w14:textId="77777777" w:rsidR="00070B9A" w:rsidRPr="00B6708D" w:rsidRDefault="00070B9A" w:rsidP="00AB61B1">
            <w:pPr>
              <w:autoSpaceDE w:val="0"/>
              <w:autoSpaceDN w:val="0"/>
              <w:adjustRightInd w:val="0"/>
              <w:spacing w:line="360" w:lineRule="auto"/>
              <w:ind w:right="138"/>
              <w:jc w:val="both"/>
              <w:rPr>
                <w:rFonts w:ascii="Arial" w:hAnsi="Arial" w:cs="Arial"/>
                <w:color w:val="000000"/>
                <w:lang w:val="es-MX"/>
              </w:rPr>
            </w:pPr>
            <w:r w:rsidRPr="00B6708D">
              <w:rPr>
                <w:rFonts w:ascii="Arial" w:hAnsi="Arial" w:cs="Arial"/>
                <w:color w:val="000000"/>
                <w:lang w:val="es-MX"/>
              </w:rPr>
              <w:t xml:space="preserve">La entidad no cuenta con archivos organizados y </w:t>
            </w:r>
            <w:proofErr w:type="gramStart"/>
            <w:r w:rsidRPr="00B6708D">
              <w:rPr>
                <w:rFonts w:ascii="Arial" w:hAnsi="Arial" w:cs="Arial"/>
                <w:color w:val="000000"/>
                <w:lang w:val="es-MX"/>
              </w:rPr>
              <w:t>los  documentos</w:t>
            </w:r>
            <w:proofErr w:type="gramEnd"/>
            <w:r w:rsidRPr="00B6708D">
              <w:rPr>
                <w:rFonts w:ascii="Arial" w:hAnsi="Arial" w:cs="Arial"/>
                <w:color w:val="000000"/>
                <w:lang w:val="es-MX"/>
              </w:rPr>
              <w:t xml:space="preserve"> no cuentan con inventarios en su totalidad en los archivos de gestión y Central</w:t>
            </w:r>
          </w:p>
        </w:tc>
        <w:tc>
          <w:tcPr>
            <w:tcW w:w="4362" w:type="dxa"/>
          </w:tcPr>
          <w:p w14:paraId="769982DC" w14:textId="77777777" w:rsidR="00070B9A" w:rsidRPr="00B6708D" w:rsidRDefault="00070B9A" w:rsidP="00AB61B1">
            <w:pPr>
              <w:pStyle w:val="Prrafodelista"/>
              <w:numPr>
                <w:ilvl w:val="0"/>
                <w:numId w:val="26"/>
              </w:numPr>
              <w:spacing w:line="360" w:lineRule="auto"/>
              <w:ind w:right="35"/>
              <w:jc w:val="both"/>
              <w:rPr>
                <w:rFonts w:ascii="Arial" w:eastAsia="Calibri" w:hAnsi="Arial" w:cs="Arial"/>
              </w:rPr>
            </w:pPr>
            <w:r w:rsidRPr="00B6708D">
              <w:rPr>
                <w:rFonts w:ascii="Arial" w:eastAsia="Calibri" w:hAnsi="Arial" w:cs="Arial"/>
              </w:rPr>
              <w:t>Dificultades para acceder a los documentos</w:t>
            </w:r>
          </w:p>
          <w:p w14:paraId="7A3E27EE" w14:textId="77777777" w:rsidR="00070B9A" w:rsidRPr="00B6708D" w:rsidRDefault="00070B9A" w:rsidP="00AB61B1">
            <w:pPr>
              <w:pStyle w:val="Prrafodelista"/>
              <w:numPr>
                <w:ilvl w:val="0"/>
                <w:numId w:val="26"/>
              </w:numPr>
              <w:spacing w:line="360" w:lineRule="auto"/>
              <w:ind w:right="35"/>
              <w:jc w:val="both"/>
              <w:rPr>
                <w:rFonts w:ascii="Arial" w:eastAsia="Calibri" w:hAnsi="Arial" w:cs="Arial"/>
              </w:rPr>
            </w:pPr>
            <w:r w:rsidRPr="00B6708D">
              <w:rPr>
                <w:rFonts w:ascii="Arial" w:eastAsia="Calibri" w:hAnsi="Arial" w:cs="Arial"/>
              </w:rPr>
              <w:t>Documentos desorganizados</w:t>
            </w:r>
          </w:p>
          <w:p w14:paraId="3D8ED8F6" w14:textId="77777777" w:rsidR="00070B9A" w:rsidRPr="00B6708D" w:rsidRDefault="00070B9A" w:rsidP="00AB61B1">
            <w:pPr>
              <w:pStyle w:val="Prrafodelista"/>
              <w:numPr>
                <w:ilvl w:val="0"/>
                <w:numId w:val="26"/>
              </w:numPr>
              <w:spacing w:line="360" w:lineRule="auto"/>
              <w:ind w:right="35"/>
              <w:jc w:val="both"/>
              <w:rPr>
                <w:rFonts w:ascii="Arial" w:eastAsia="Calibri" w:hAnsi="Arial" w:cs="Arial"/>
              </w:rPr>
            </w:pPr>
            <w:r w:rsidRPr="00B6708D">
              <w:rPr>
                <w:rFonts w:ascii="Arial" w:eastAsia="Calibri" w:hAnsi="Arial" w:cs="Arial"/>
              </w:rPr>
              <w:t xml:space="preserve">Pérdida de información </w:t>
            </w:r>
          </w:p>
          <w:p w14:paraId="2C2626D1" w14:textId="77777777" w:rsidR="00070B9A" w:rsidRPr="00B6708D" w:rsidRDefault="00070B9A" w:rsidP="00AB61B1">
            <w:pPr>
              <w:pStyle w:val="Prrafodelista"/>
              <w:numPr>
                <w:ilvl w:val="0"/>
                <w:numId w:val="26"/>
              </w:numPr>
              <w:spacing w:line="360" w:lineRule="auto"/>
              <w:ind w:right="35"/>
              <w:jc w:val="both"/>
              <w:rPr>
                <w:rFonts w:ascii="Arial" w:eastAsia="Calibri" w:hAnsi="Arial" w:cs="Arial"/>
              </w:rPr>
            </w:pPr>
            <w:r w:rsidRPr="00B6708D">
              <w:rPr>
                <w:rFonts w:ascii="Arial" w:eastAsia="Calibri" w:hAnsi="Arial" w:cs="Arial"/>
              </w:rPr>
              <w:t xml:space="preserve">No se elaboran Hojas de Control </w:t>
            </w:r>
          </w:p>
          <w:p w14:paraId="4EABE469" w14:textId="77777777" w:rsidR="00070B9A" w:rsidRPr="00B6708D" w:rsidRDefault="00070B9A" w:rsidP="00AB61B1">
            <w:pPr>
              <w:pStyle w:val="Prrafodelista"/>
              <w:numPr>
                <w:ilvl w:val="0"/>
                <w:numId w:val="26"/>
              </w:numPr>
              <w:spacing w:line="360" w:lineRule="auto"/>
              <w:ind w:right="35"/>
              <w:jc w:val="both"/>
              <w:rPr>
                <w:rFonts w:ascii="Arial" w:eastAsia="Calibri" w:hAnsi="Arial" w:cs="Arial"/>
              </w:rPr>
            </w:pPr>
            <w:r w:rsidRPr="00B6708D">
              <w:rPr>
                <w:rFonts w:ascii="Arial" w:eastAsia="Calibri" w:hAnsi="Arial" w:cs="Arial"/>
              </w:rPr>
              <w:t xml:space="preserve">Foliación incompleta </w:t>
            </w:r>
          </w:p>
          <w:p w14:paraId="33666ABC" w14:textId="77777777" w:rsidR="00070B9A" w:rsidRPr="00B6708D" w:rsidRDefault="00070B9A" w:rsidP="00AB61B1">
            <w:pPr>
              <w:pStyle w:val="Default"/>
              <w:numPr>
                <w:ilvl w:val="0"/>
                <w:numId w:val="26"/>
              </w:numPr>
              <w:spacing w:line="360" w:lineRule="auto"/>
              <w:ind w:right="35"/>
              <w:jc w:val="both"/>
              <w:rPr>
                <w:rFonts w:eastAsia="Calibri"/>
                <w:sz w:val="22"/>
                <w:szCs w:val="22"/>
              </w:rPr>
            </w:pPr>
            <w:r w:rsidRPr="00B6708D">
              <w:rPr>
                <w:sz w:val="22"/>
                <w:szCs w:val="22"/>
              </w:rPr>
              <w:t xml:space="preserve">Confusión en la conformación de los expedientes. </w:t>
            </w:r>
          </w:p>
        </w:tc>
      </w:tr>
      <w:tr w:rsidR="00070B9A" w:rsidRPr="00B6708D" w14:paraId="31CC928E" w14:textId="77777777" w:rsidTr="00334B5B">
        <w:trPr>
          <w:trHeight w:val="1626"/>
        </w:trPr>
        <w:tc>
          <w:tcPr>
            <w:tcW w:w="1029" w:type="dxa"/>
          </w:tcPr>
          <w:p w14:paraId="1B40F2A4" w14:textId="77777777" w:rsidR="00070B9A" w:rsidRPr="00B6708D" w:rsidRDefault="00070B9A" w:rsidP="00334B5B">
            <w:pPr>
              <w:spacing w:line="360" w:lineRule="auto"/>
              <w:ind w:right="708"/>
              <w:jc w:val="both"/>
              <w:rPr>
                <w:rFonts w:ascii="Arial" w:eastAsia="Calibri" w:hAnsi="Arial" w:cs="Arial"/>
              </w:rPr>
            </w:pPr>
            <w:r w:rsidRPr="00B6708D">
              <w:rPr>
                <w:rFonts w:ascii="Arial" w:eastAsia="Calibri" w:hAnsi="Arial" w:cs="Arial"/>
              </w:rPr>
              <w:t>0</w:t>
            </w:r>
            <w:r>
              <w:rPr>
                <w:rFonts w:ascii="Arial" w:eastAsia="Calibri" w:hAnsi="Arial" w:cs="Arial"/>
              </w:rPr>
              <w:t>4</w:t>
            </w:r>
          </w:p>
        </w:tc>
        <w:tc>
          <w:tcPr>
            <w:tcW w:w="3965" w:type="dxa"/>
          </w:tcPr>
          <w:p w14:paraId="6B6082FE" w14:textId="631B416A" w:rsidR="00070B9A" w:rsidRPr="00AB61B1" w:rsidRDefault="00070B9A" w:rsidP="00AB61B1">
            <w:pPr>
              <w:autoSpaceDE w:val="0"/>
              <w:autoSpaceDN w:val="0"/>
              <w:adjustRightInd w:val="0"/>
              <w:spacing w:line="360" w:lineRule="auto"/>
              <w:ind w:right="138"/>
              <w:jc w:val="both"/>
              <w:rPr>
                <w:rFonts w:ascii="Arial" w:hAnsi="Arial" w:cs="Arial"/>
                <w:color w:val="000000"/>
                <w:lang w:val="es-MX"/>
              </w:rPr>
            </w:pPr>
            <w:r w:rsidRPr="00B6708D">
              <w:rPr>
                <w:rFonts w:ascii="Arial" w:hAnsi="Arial" w:cs="Arial"/>
                <w:color w:val="000000"/>
                <w:lang w:val="es-MX"/>
              </w:rPr>
              <w:t>Se deben actualizar los procedimientos de la Unidad de Correspondencia, Eliminación de documentos y procedimiento para la numeración, y descripción de los actos administrativos y Procedimiento para la gestión de expedientes electrónicos</w:t>
            </w:r>
          </w:p>
        </w:tc>
        <w:tc>
          <w:tcPr>
            <w:tcW w:w="4362" w:type="dxa"/>
          </w:tcPr>
          <w:p w14:paraId="708E2A41" w14:textId="77777777" w:rsidR="00070B9A" w:rsidRPr="00B6708D" w:rsidRDefault="00070B9A" w:rsidP="00AB61B1">
            <w:pPr>
              <w:pStyle w:val="Default"/>
              <w:numPr>
                <w:ilvl w:val="0"/>
                <w:numId w:val="29"/>
              </w:numPr>
              <w:spacing w:line="360" w:lineRule="auto"/>
              <w:ind w:right="35" w:hanging="284"/>
              <w:jc w:val="both"/>
              <w:rPr>
                <w:sz w:val="22"/>
                <w:szCs w:val="22"/>
              </w:rPr>
            </w:pPr>
            <w:r w:rsidRPr="00B6708D">
              <w:rPr>
                <w:sz w:val="22"/>
                <w:szCs w:val="22"/>
              </w:rPr>
              <w:t xml:space="preserve">Carencia de estándares para la gestión de la información.  </w:t>
            </w:r>
          </w:p>
          <w:p w14:paraId="18F7F3AE" w14:textId="77777777" w:rsidR="00070B9A" w:rsidRPr="00B6708D" w:rsidRDefault="00070B9A" w:rsidP="00AB61B1">
            <w:pPr>
              <w:pStyle w:val="Default"/>
              <w:numPr>
                <w:ilvl w:val="0"/>
                <w:numId w:val="29"/>
              </w:numPr>
              <w:spacing w:line="360" w:lineRule="auto"/>
              <w:ind w:right="35" w:hanging="284"/>
              <w:jc w:val="both"/>
              <w:rPr>
                <w:sz w:val="22"/>
                <w:szCs w:val="22"/>
              </w:rPr>
            </w:pPr>
            <w:r w:rsidRPr="00B6708D">
              <w:rPr>
                <w:sz w:val="22"/>
                <w:szCs w:val="22"/>
              </w:rPr>
              <w:t xml:space="preserve">Falta de lineamientos para el desarrollo de los   procesos de la gestión documental al interior de la Entidad. </w:t>
            </w:r>
          </w:p>
          <w:p w14:paraId="7B4C1B9F" w14:textId="77777777" w:rsidR="00070B9A" w:rsidRPr="00B6708D" w:rsidRDefault="00070B9A" w:rsidP="00AB61B1">
            <w:pPr>
              <w:pStyle w:val="Prrafodelista"/>
              <w:spacing w:line="360" w:lineRule="auto"/>
              <w:ind w:left="313" w:right="35"/>
              <w:jc w:val="both"/>
              <w:rPr>
                <w:rFonts w:ascii="Arial" w:eastAsia="Calibri" w:hAnsi="Arial" w:cs="Arial"/>
              </w:rPr>
            </w:pPr>
          </w:p>
        </w:tc>
      </w:tr>
      <w:tr w:rsidR="00070B9A" w:rsidRPr="00B6708D" w14:paraId="5B561662" w14:textId="77777777" w:rsidTr="00334B5B">
        <w:trPr>
          <w:trHeight w:val="1269"/>
        </w:trPr>
        <w:tc>
          <w:tcPr>
            <w:tcW w:w="1029" w:type="dxa"/>
          </w:tcPr>
          <w:p w14:paraId="101F2BBA" w14:textId="77777777" w:rsidR="00070B9A" w:rsidRPr="00B6708D" w:rsidRDefault="00070B9A" w:rsidP="00334B5B">
            <w:pPr>
              <w:spacing w:line="360" w:lineRule="auto"/>
              <w:ind w:right="708"/>
              <w:jc w:val="both"/>
              <w:rPr>
                <w:rFonts w:ascii="Arial" w:eastAsia="Calibri" w:hAnsi="Arial" w:cs="Arial"/>
              </w:rPr>
            </w:pPr>
            <w:r w:rsidRPr="00B6708D">
              <w:rPr>
                <w:rFonts w:ascii="Arial" w:eastAsia="Calibri" w:hAnsi="Arial" w:cs="Arial"/>
              </w:rPr>
              <w:t>0</w:t>
            </w:r>
            <w:r>
              <w:rPr>
                <w:rFonts w:ascii="Arial" w:eastAsia="Calibri" w:hAnsi="Arial" w:cs="Arial"/>
              </w:rPr>
              <w:t>5</w:t>
            </w:r>
          </w:p>
        </w:tc>
        <w:tc>
          <w:tcPr>
            <w:tcW w:w="3965" w:type="dxa"/>
          </w:tcPr>
          <w:p w14:paraId="41C9C605" w14:textId="77777777" w:rsidR="00070B9A" w:rsidRPr="00B6708D" w:rsidRDefault="00070B9A" w:rsidP="00AB61B1">
            <w:pPr>
              <w:spacing w:line="360" w:lineRule="auto"/>
              <w:ind w:right="138"/>
              <w:jc w:val="both"/>
              <w:rPr>
                <w:rFonts w:ascii="Arial" w:hAnsi="Arial" w:cs="Arial"/>
              </w:rPr>
            </w:pPr>
            <w:r w:rsidRPr="00B6708D">
              <w:rPr>
                <w:rFonts w:ascii="Arial" w:hAnsi="Arial" w:cs="Arial"/>
              </w:rPr>
              <w:t xml:space="preserve">La Corporación no cuenta con el </w:t>
            </w:r>
            <w:r w:rsidRPr="00B6708D">
              <w:rPr>
                <w:rFonts w:ascii="Arial" w:hAnsi="Arial" w:cs="Arial"/>
                <w:color w:val="323232"/>
              </w:rPr>
              <w:t>M</w:t>
            </w:r>
            <w:r w:rsidRPr="00B6708D">
              <w:rPr>
                <w:rFonts w:ascii="Arial" w:hAnsi="Arial" w:cs="Arial"/>
              </w:rPr>
              <w:t>odelo de Requisitos para la Gestión de Documentos Electrónicos</w:t>
            </w:r>
          </w:p>
          <w:p w14:paraId="74BE7D8A" w14:textId="77777777" w:rsidR="00070B9A" w:rsidRPr="00B6708D" w:rsidRDefault="00070B9A" w:rsidP="00AB61B1">
            <w:pPr>
              <w:spacing w:line="360" w:lineRule="auto"/>
              <w:ind w:right="138"/>
              <w:jc w:val="both"/>
              <w:rPr>
                <w:rFonts w:ascii="Arial" w:hAnsi="Arial" w:cs="Arial"/>
              </w:rPr>
            </w:pPr>
          </w:p>
          <w:p w14:paraId="4AE2FB29" w14:textId="77777777" w:rsidR="00070B9A" w:rsidRPr="00B6708D" w:rsidRDefault="00070B9A" w:rsidP="00AB61B1">
            <w:pPr>
              <w:spacing w:line="360" w:lineRule="auto"/>
              <w:ind w:right="138"/>
              <w:jc w:val="both"/>
              <w:rPr>
                <w:rFonts w:ascii="Arial" w:eastAsia="Calibri" w:hAnsi="Arial" w:cs="Arial"/>
                <w:lang w:val="es-MX"/>
              </w:rPr>
            </w:pPr>
          </w:p>
        </w:tc>
        <w:tc>
          <w:tcPr>
            <w:tcW w:w="4362" w:type="dxa"/>
          </w:tcPr>
          <w:p w14:paraId="00CA409F" w14:textId="77777777" w:rsidR="00070B9A" w:rsidRPr="00B6708D" w:rsidRDefault="00070B9A" w:rsidP="00AB61B1">
            <w:pPr>
              <w:pStyle w:val="Prrafodelista"/>
              <w:numPr>
                <w:ilvl w:val="0"/>
                <w:numId w:val="21"/>
              </w:numPr>
              <w:spacing w:line="360" w:lineRule="auto"/>
              <w:ind w:left="313" w:right="35" w:hanging="284"/>
              <w:jc w:val="both"/>
              <w:rPr>
                <w:rFonts w:ascii="Arial" w:eastAsia="Calibri" w:hAnsi="Arial" w:cs="Arial"/>
              </w:rPr>
            </w:pPr>
            <w:r w:rsidRPr="00B6708D">
              <w:rPr>
                <w:rFonts w:ascii="Arial" w:hAnsi="Arial" w:cs="Arial"/>
              </w:rPr>
              <w:t>Incumplimiento de la legislación archivística</w:t>
            </w:r>
          </w:p>
          <w:p w14:paraId="6A1DB660" w14:textId="77777777" w:rsidR="00070B9A" w:rsidRPr="00B6708D" w:rsidRDefault="00070B9A" w:rsidP="00AB61B1">
            <w:pPr>
              <w:pStyle w:val="Prrafodelista"/>
              <w:numPr>
                <w:ilvl w:val="0"/>
                <w:numId w:val="21"/>
              </w:numPr>
              <w:spacing w:line="360" w:lineRule="auto"/>
              <w:ind w:left="313" w:right="35" w:hanging="284"/>
              <w:jc w:val="both"/>
              <w:rPr>
                <w:rFonts w:ascii="Arial" w:hAnsi="Arial" w:cs="Arial"/>
              </w:rPr>
            </w:pPr>
            <w:r w:rsidRPr="00B6708D">
              <w:rPr>
                <w:rFonts w:ascii="Arial" w:hAnsi="Arial" w:cs="Arial"/>
              </w:rPr>
              <w:t xml:space="preserve">No contar con documentos electrónicos normalizados </w:t>
            </w:r>
          </w:p>
          <w:p w14:paraId="0EEDFED6" w14:textId="7E87E714" w:rsidR="00070B9A" w:rsidRPr="00AB61B1" w:rsidRDefault="00070B9A" w:rsidP="00AB61B1">
            <w:pPr>
              <w:pStyle w:val="Prrafodelista"/>
              <w:numPr>
                <w:ilvl w:val="0"/>
                <w:numId w:val="21"/>
              </w:numPr>
              <w:spacing w:line="360" w:lineRule="auto"/>
              <w:ind w:left="313" w:right="708" w:hanging="284"/>
              <w:jc w:val="both"/>
              <w:rPr>
                <w:rFonts w:ascii="Arial" w:hAnsi="Arial" w:cs="Arial"/>
              </w:rPr>
            </w:pPr>
            <w:r w:rsidRPr="00B6708D">
              <w:rPr>
                <w:rFonts w:ascii="Arial" w:hAnsi="Arial" w:cs="Arial"/>
              </w:rPr>
              <w:t xml:space="preserve">No permite la articulación con los </w:t>
            </w:r>
            <w:r w:rsidRPr="00B6708D">
              <w:rPr>
                <w:rFonts w:ascii="Arial" w:hAnsi="Arial" w:cs="Arial"/>
                <w:color w:val="474747"/>
                <w:shd w:val="clear" w:color="auto" w:fill="FFFFFF"/>
              </w:rPr>
              <w:t>procesos administrativos, estratégicos y misionales</w:t>
            </w:r>
          </w:p>
        </w:tc>
      </w:tr>
      <w:tr w:rsidR="00070B9A" w:rsidRPr="00B6708D" w14:paraId="73DD55B9" w14:textId="77777777" w:rsidTr="00334B5B">
        <w:trPr>
          <w:trHeight w:val="1832"/>
        </w:trPr>
        <w:tc>
          <w:tcPr>
            <w:tcW w:w="1029" w:type="dxa"/>
          </w:tcPr>
          <w:p w14:paraId="10A581C0" w14:textId="77777777" w:rsidR="00070B9A" w:rsidRPr="00B6708D" w:rsidRDefault="00070B9A" w:rsidP="00334B5B">
            <w:pPr>
              <w:spacing w:line="360" w:lineRule="auto"/>
              <w:ind w:right="708"/>
              <w:jc w:val="both"/>
              <w:rPr>
                <w:rFonts w:ascii="Arial" w:eastAsia="Calibri" w:hAnsi="Arial" w:cs="Arial"/>
              </w:rPr>
            </w:pPr>
          </w:p>
          <w:p w14:paraId="386F558D" w14:textId="77777777" w:rsidR="00070B9A" w:rsidRPr="00B6708D" w:rsidRDefault="00070B9A" w:rsidP="00334B5B">
            <w:pPr>
              <w:spacing w:line="360" w:lineRule="auto"/>
              <w:ind w:right="708"/>
              <w:jc w:val="both"/>
              <w:rPr>
                <w:rFonts w:ascii="Arial" w:eastAsia="Calibri" w:hAnsi="Arial" w:cs="Arial"/>
              </w:rPr>
            </w:pPr>
          </w:p>
          <w:p w14:paraId="2231E1E9" w14:textId="77777777" w:rsidR="00070B9A" w:rsidRPr="00B6708D" w:rsidRDefault="00070B9A" w:rsidP="00334B5B">
            <w:pPr>
              <w:spacing w:line="360" w:lineRule="auto"/>
              <w:ind w:right="708"/>
              <w:jc w:val="both"/>
              <w:rPr>
                <w:rFonts w:ascii="Arial" w:eastAsia="Calibri" w:hAnsi="Arial" w:cs="Arial"/>
              </w:rPr>
            </w:pPr>
          </w:p>
          <w:p w14:paraId="6EB45965" w14:textId="77777777" w:rsidR="00070B9A" w:rsidRPr="00B6708D" w:rsidRDefault="00070B9A" w:rsidP="00334B5B">
            <w:pPr>
              <w:spacing w:line="360" w:lineRule="auto"/>
              <w:ind w:right="708"/>
              <w:jc w:val="both"/>
              <w:rPr>
                <w:rFonts w:ascii="Arial" w:eastAsia="Calibri" w:hAnsi="Arial" w:cs="Arial"/>
              </w:rPr>
            </w:pPr>
            <w:r w:rsidRPr="00B6708D">
              <w:rPr>
                <w:rFonts w:ascii="Arial" w:eastAsia="Calibri" w:hAnsi="Arial" w:cs="Arial"/>
              </w:rPr>
              <w:t>06</w:t>
            </w:r>
          </w:p>
        </w:tc>
        <w:tc>
          <w:tcPr>
            <w:tcW w:w="3965" w:type="dxa"/>
          </w:tcPr>
          <w:p w14:paraId="178377CE" w14:textId="77777777" w:rsidR="00070B9A" w:rsidRPr="00B6708D" w:rsidRDefault="00070B9A" w:rsidP="00AB61B1">
            <w:pPr>
              <w:spacing w:line="360" w:lineRule="auto"/>
              <w:ind w:right="138"/>
              <w:jc w:val="both"/>
              <w:rPr>
                <w:rFonts w:ascii="Arial" w:hAnsi="Arial" w:cs="Arial"/>
              </w:rPr>
            </w:pPr>
            <w:r w:rsidRPr="00B6708D">
              <w:rPr>
                <w:rFonts w:ascii="Arial" w:hAnsi="Arial" w:cs="Arial"/>
              </w:rPr>
              <w:t>La entidad no ha implementado el Sistema Integrado de Conservación SIC</w:t>
            </w:r>
          </w:p>
          <w:p w14:paraId="2997E66A" w14:textId="77777777" w:rsidR="00070B9A" w:rsidRPr="00B6708D" w:rsidRDefault="00070B9A" w:rsidP="00AB61B1">
            <w:pPr>
              <w:pStyle w:val="Prrafodelista"/>
              <w:spacing w:line="360" w:lineRule="auto"/>
              <w:ind w:right="138"/>
              <w:jc w:val="both"/>
              <w:rPr>
                <w:rFonts w:ascii="Arial" w:eastAsia="Calibri" w:hAnsi="Arial" w:cs="Arial"/>
              </w:rPr>
            </w:pPr>
          </w:p>
        </w:tc>
        <w:tc>
          <w:tcPr>
            <w:tcW w:w="4362" w:type="dxa"/>
          </w:tcPr>
          <w:p w14:paraId="436F3C69" w14:textId="77777777" w:rsidR="00070B9A" w:rsidRPr="00B6708D" w:rsidRDefault="00070B9A" w:rsidP="00AB61B1">
            <w:pPr>
              <w:pStyle w:val="Prrafodelista"/>
              <w:numPr>
                <w:ilvl w:val="0"/>
                <w:numId w:val="23"/>
              </w:numPr>
              <w:spacing w:line="360" w:lineRule="auto"/>
              <w:ind w:left="313" w:right="177" w:hanging="284"/>
              <w:jc w:val="both"/>
              <w:rPr>
                <w:rFonts w:ascii="Arial" w:eastAsia="Calibri" w:hAnsi="Arial" w:cs="Arial"/>
              </w:rPr>
            </w:pPr>
            <w:r w:rsidRPr="00B6708D">
              <w:rPr>
                <w:rFonts w:ascii="Arial" w:eastAsia="Calibri" w:hAnsi="Arial" w:cs="Arial"/>
              </w:rPr>
              <w:t>Deterioro de los documentos</w:t>
            </w:r>
          </w:p>
          <w:p w14:paraId="1D6D6210" w14:textId="77777777" w:rsidR="00070B9A" w:rsidRPr="00B6708D" w:rsidRDefault="00070B9A" w:rsidP="00AB61B1">
            <w:pPr>
              <w:pStyle w:val="Prrafodelista"/>
              <w:numPr>
                <w:ilvl w:val="0"/>
                <w:numId w:val="23"/>
              </w:numPr>
              <w:spacing w:line="360" w:lineRule="auto"/>
              <w:ind w:left="313" w:right="177" w:hanging="283"/>
              <w:jc w:val="both"/>
              <w:rPr>
                <w:rFonts w:ascii="Arial" w:eastAsia="Calibri" w:hAnsi="Arial" w:cs="Arial"/>
              </w:rPr>
            </w:pPr>
            <w:r w:rsidRPr="00B6708D">
              <w:rPr>
                <w:rFonts w:ascii="Arial" w:eastAsia="Calibri" w:hAnsi="Arial" w:cs="Arial"/>
              </w:rPr>
              <w:t>Dificultad en la consulta y búsqueda de documentos.</w:t>
            </w:r>
          </w:p>
          <w:p w14:paraId="0857B218" w14:textId="77777777" w:rsidR="00070B9A" w:rsidRPr="00B6708D" w:rsidRDefault="00070B9A" w:rsidP="00AB61B1">
            <w:pPr>
              <w:pStyle w:val="Prrafodelista"/>
              <w:numPr>
                <w:ilvl w:val="0"/>
                <w:numId w:val="23"/>
              </w:numPr>
              <w:spacing w:line="360" w:lineRule="auto"/>
              <w:ind w:left="313" w:right="177" w:hanging="284"/>
              <w:jc w:val="both"/>
              <w:rPr>
                <w:rFonts w:ascii="Arial" w:eastAsia="Calibri" w:hAnsi="Arial" w:cs="Arial"/>
              </w:rPr>
            </w:pPr>
            <w:r w:rsidRPr="00B6708D">
              <w:rPr>
                <w:rFonts w:ascii="Arial" w:eastAsia="Calibri" w:hAnsi="Arial" w:cs="Arial"/>
              </w:rPr>
              <w:t>Acumulación de documentos en los Archivos de Gestión.</w:t>
            </w:r>
          </w:p>
          <w:p w14:paraId="2757F1A0" w14:textId="77777777" w:rsidR="00070B9A" w:rsidRPr="00B6708D" w:rsidRDefault="00070B9A" w:rsidP="00AB61B1">
            <w:pPr>
              <w:pStyle w:val="Prrafodelista"/>
              <w:numPr>
                <w:ilvl w:val="0"/>
                <w:numId w:val="23"/>
              </w:numPr>
              <w:spacing w:line="360" w:lineRule="auto"/>
              <w:ind w:left="313" w:right="177" w:hanging="284"/>
              <w:jc w:val="both"/>
              <w:rPr>
                <w:rFonts w:ascii="Arial" w:eastAsia="Calibri" w:hAnsi="Arial" w:cs="Arial"/>
              </w:rPr>
            </w:pPr>
            <w:r w:rsidRPr="00B6708D">
              <w:rPr>
                <w:rFonts w:ascii="Arial" w:eastAsia="Calibri" w:hAnsi="Arial" w:cs="Arial"/>
              </w:rPr>
              <w:t>Dificultad para atender las solicitudes de información realizadas por los usuarios.</w:t>
            </w:r>
          </w:p>
        </w:tc>
      </w:tr>
      <w:tr w:rsidR="00070B9A" w:rsidRPr="00B6708D" w14:paraId="677AE9B4" w14:textId="77777777" w:rsidTr="00334B5B">
        <w:trPr>
          <w:trHeight w:val="189"/>
        </w:trPr>
        <w:tc>
          <w:tcPr>
            <w:tcW w:w="1029" w:type="dxa"/>
          </w:tcPr>
          <w:p w14:paraId="0D2E88CE" w14:textId="77777777" w:rsidR="00070B9A" w:rsidRPr="00B6708D" w:rsidRDefault="00070B9A" w:rsidP="00334B5B">
            <w:pPr>
              <w:spacing w:line="360" w:lineRule="auto"/>
              <w:ind w:right="708"/>
              <w:jc w:val="both"/>
              <w:rPr>
                <w:rFonts w:ascii="Arial" w:eastAsia="Calibri" w:hAnsi="Arial" w:cs="Arial"/>
              </w:rPr>
            </w:pPr>
            <w:r w:rsidRPr="00B6708D">
              <w:rPr>
                <w:rFonts w:ascii="Arial" w:eastAsia="Calibri" w:hAnsi="Arial" w:cs="Arial"/>
              </w:rPr>
              <w:t>07</w:t>
            </w:r>
          </w:p>
        </w:tc>
        <w:tc>
          <w:tcPr>
            <w:tcW w:w="3965" w:type="dxa"/>
          </w:tcPr>
          <w:p w14:paraId="4D42FE35" w14:textId="77777777" w:rsidR="00070B9A" w:rsidRPr="00B6708D" w:rsidRDefault="00070B9A" w:rsidP="00AB61B1">
            <w:pPr>
              <w:spacing w:line="360" w:lineRule="auto"/>
              <w:ind w:right="138"/>
              <w:jc w:val="both"/>
              <w:rPr>
                <w:rFonts w:ascii="Arial" w:eastAsia="Calibri" w:hAnsi="Arial" w:cs="Arial"/>
              </w:rPr>
            </w:pPr>
            <w:r w:rsidRPr="00B6708D">
              <w:rPr>
                <w:rFonts w:ascii="Arial" w:hAnsi="Arial" w:cs="Arial"/>
              </w:rPr>
              <w:t>La entidad no ha identificado los Archivos de Derechos Humanos, Memoria Histórico y Conflicto Armado</w:t>
            </w:r>
          </w:p>
        </w:tc>
        <w:tc>
          <w:tcPr>
            <w:tcW w:w="4362" w:type="dxa"/>
          </w:tcPr>
          <w:p w14:paraId="1E1F1A03" w14:textId="77777777" w:rsidR="00070B9A" w:rsidRPr="00B6708D" w:rsidRDefault="00070B9A" w:rsidP="00AB61B1">
            <w:pPr>
              <w:pStyle w:val="Prrafodelista"/>
              <w:numPr>
                <w:ilvl w:val="0"/>
                <w:numId w:val="23"/>
              </w:numPr>
              <w:spacing w:line="360" w:lineRule="auto"/>
              <w:ind w:left="313" w:right="177" w:hanging="284"/>
              <w:jc w:val="both"/>
              <w:rPr>
                <w:rFonts w:ascii="Arial" w:eastAsia="Calibri" w:hAnsi="Arial" w:cs="Arial"/>
              </w:rPr>
            </w:pPr>
            <w:r w:rsidRPr="00B6708D">
              <w:rPr>
                <w:rFonts w:ascii="Arial" w:hAnsi="Arial" w:cs="Arial"/>
                <w:color w:val="001D35"/>
                <w:shd w:val="clear" w:color="auto" w:fill="FFFFFF"/>
              </w:rPr>
              <w:t>Pone en riesgo el acceso a la información</w:t>
            </w:r>
          </w:p>
          <w:p w14:paraId="2A35A801" w14:textId="77777777" w:rsidR="00070B9A" w:rsidRPr="00B6708D" w:rsidRDefault="00070B9A" w:rsidP="00AB61B1">
            <w:pPr>
              <w:pStyle w:val="Prrafodelista"/>
              <w:numPr>
                <w:ilvl w:val="0"/>
                <w:numId w:val="23"/>
              </w:numPr>
              <w:spacing w:line="360" w:lineRule="auto"/>
              <w:ind w:left="313" w:right="177" w:hanging="284"/>
              <w:jc w:val="both"/>
              <w:rPr>
                <w:rFonts w:ascii="Arial" w:eastAsia="Calibri" w:hAnsi="Arial" w:cs="Arial"/>
              </w:rPr>
            </w:pPr>
            <w:r w:rsidRPr="00B6708D">
              <w:rPr>
                <w:rFonts w:ascii="Arial" w:hAnsi="Arial" w:cs="Arial"/>
                <w:color w:val="001D35"/>
                <w:shd w:val="clear" w:color="auto" w:fill="FFFFFF"/>
              </w:rPr>
              <w:t>No hay garantía de los derechos humanos.</w:t>
            </w:r>
            <w:r w:rsidRPr="00B6708D">
              <w:rPr>
                <w:rStyle w:val="uv3um"/>
                <w:rFonts w:ascii="Arial" w:hAnsi="Arial" w:cs="Arial"/>
                <w:color w:val="001D35"/>
                <w:shd w:val="clear" w:color="auto" w:fill="FFFFFF"/>
              </w:rPr>
              <w:t> </w:t>
            </w:r>
          </w:p>
        </w:tc>
      </w:tr>
      <w:tr w:rsidR="00070B9A" w:rsidRPr="00B6708D" w14:paraId="531E9BA1" w14:textId="77777777" w:rsidTr="00334B5B">
        <w:trPr>
          <w:trHeight w:val="662"/>
        </w:trPr>
        <w:tc>
          <w:tcPr>
            <w:tcW w:w="1029" w:type="dxa"/>
          </w:tcPr>
          <w:p w14:paraId="71649932" w14:textId="77777777" w:rsidR="00070B9A" w:rsidRPr="00B6708D" w:rsidRDefault="00070B9A" w:rsidP="00334B5B">
            <w:pPr>
              <w:spacing w:line="360" w:lineRule="auto"/>
              <w:ind w:right="708"/>
              <w:jc w:val="both"/>
              <w:rPr>
                <w:rFonts w:ascii="Arial" w:eastAsia="Calibri" w:hAnsi="Arial" w:cs="Arial"/>
              </w:rPr>
            </w:pPr>
            <w:r w:rsidRPr="00B6708D">
              <w:rPr>
                <w:rFonts w:ascii="Arial" w:eastAsia="Calibri" w:hAnsi="Arial" w:cs="Arial"/>
              </w:rPr>
              <w:t>08</w:t>
            </w:r>
          </w:p>
        </w:tc>
        <w:tc>
          <w:tcPr>
            <w:tcW w:w="3965" w:type="dxa"/>
          </w:tcPr>
          <w:p w14:paraId="3B560834" w14:textId="77777777" w:rsidR="00070B9A" w:rsidRPr="00B6708D" w:rsidRDefault="00070B9A" w:rsidP="00AB61B1">
            <w:pPr>
              <w:spacing w:line="360" w:lineRule="auto"/>
              <w:ind w:right="138"/>
              <w:jc w:val="both"/>
              <w:rPr>
                <w:rFonts w:ascii="Arial" w:hAnsi="Arial" w:cs="Arial"/>
              </w:rPr>
            </w:pPr>
            <w:r w:rsidRPr="00B6708D">
              <w:rPr>
                <w:rFonts w:ascii="Arial" w:hAnsi="Arial" w:cs="Arial"/>
              </w:rPr>
              <w:t>La entidad no cuenta con Tabla de Valoración Documental</w:t>
            </w:r>
          </w:p>
          <w:p w14:paraId="6E85823D" w14:textId="77777777" w:rsidR="00070B9A" w:rsidRPr="00B6708D" w:rsidRDefault="00070B9A" w:rsidP="00AB61B1">
            <w:pPr>
              <w:spacing w:line="360" w:lineRule="auto"/>
              <w:ind w:right="138"/>
              <w:jc w:val="both"/>
              <w:rPr>
                <w:rFonts w:ascii="Arial" w:hAnsi="Arial" w:cs="Arial"/>
              </w:rPr>
            </w:pPr>
          </w:p>
          <w:p w14:paraId="12E245B7" w14:textId="77777777" w:rsidR="00070B9A" w:rsidRPr="00B6708D" w:rsidRDefault="00070B9A" w:rsidP="00AB61B1">
            <w:pPr>
              <w:spacing w:line="360" w:lineRule="auto"/>
              <w:ind w:right="138"/>
              <w:jc w:val="both"/>
              <w:rPr>
                <w:rFonts w:ascii="Arial" w:hAnsi="Arial" w:cs="Arial"/>
              </w:rPr>
            </w:pPr>
          </w:p>
        </w:tc>
        <w:tc>
          <w:tcPr>
            <w:tcW w:w="4362" w:type="dxa"/>
          </w:tcPr>
          <w:p w14:paraId="0D993229" w14:textId="77777777" w:rsidR="00070B9A" w:rsidRPr="00B6708D" w:rsidRDefault="00070B9A" w:rsidP="00AB61B1">
            <w:pPr>
              <w:pStyle w:val="Prrafodelista"/>
              <w:numPr>
                <w:ilvl w:val="0"/>
                <w:numId w:val="23"/>
              </w:numPr>
              <w:spacing w:line="360" w:lineRule="auto"/>
              <w:ind w:left="313" w:right="177" w:hanging="284"/>
              <w:jc w:val="both"/>
              <w:rPr>
                <w:rFonts w:ascii="Arial" w:hAnsi="Arial" w:cs="Arial"/>
                <w:color w:val="001D35"/>
                <w:shd w:val="clear" w:color="auto" w:fill="FFFFFF"/>
              </w:rPr>
            </w:pPr>
            <w:r w:rsidRPr="00B6708D">
              <w:rPr>
                <w:rFonts w:ascii="Arial" w:hAnsi="Arial" w:cs="Arial"/>
                <w:color w:val="001D35"/>
                <w:shd w:val="clear" w:color="auto" w:fill="FFFFFF"/>
              </w:rPr>
              <w:t>Incumplimiento a la normatividad archivística</w:t>
            </w:r>
          </w:p>
          <w:p w14:paraId="4925F69B" w14:textId="77777777" w:rsidR="00070B9A" w:rsidRPr="00B6708D" w:rsidRDefault="00070B9A" w:rsidP="00AB61B1">
            <w:pPr>
              <w:pStyle w:val="Prrafodelista"/>
              <w:numPr>
                <w:ilvl w:val="0"/>
                <w:numId w:val="23"/>
              </w:numPr>
              <w:spacing w:line="360" w:lineRule="auto"/>
              <w:ind w:left="313" w:right="177" w:hanging="284"/>
              <w:jc w:val="both"/>
              <w:rPr>
                <w:rFonts w:ascii="Arial" w:hAnsi="Arial" w:cs="Arial"/>
                <w:color w:val="001D35"/>
                <w:shd w:val="clear" w:color="auto" w:fill="FFFFFF"/>
              </w:rPr>
            </w:pPr>
            <w:r w:rsidRPr="00B6708D">
              <w:rPr>
                <w:rFonts w:ascii="Arial" w:hAnsi="Arial" w:cs="Arial"/>
                <w:color w:val="001D35"/>
                <w:shd w:val="clear" w:color="auto" w:fill="FFFFFF"/>
              </w:rPr>
              <w:t>Perdida de información</w:t>
            </w:r>
          </w:p>
          <w:p w14:paraId="50727C7D" w14:textId="77777777" w:rsidR="00070B9A" w:rsidRPr="00B6708D" w:rsidRDefault="00070B9A" w:rsidP="00AB61B1">
            <w:pPr>
              <w:pStyle w:val="Prrafodelista"/>
              <w:numPr>
                <w:ilvl w:val="0"/>
                <w:numId w:val="23"/>
              </w:numPr>
              <w:spacing w:line="360" w:lineRule="auto"/>
              <w:ind w:left="313" w:right="177" w:hanging="284"/>
              <w:jc w:val="both"/>
              <w:rPr>
                <w:rFonts w:ascii="Arial" w:hAnsi="Arial" w:cs="Arial"/>
                <w:color w:val="001D35"/>
                <w:shd w:val="clear" w:color="auto" w:fill="FFFFFF"/>
              </w:rPr>
            </w:pPr>
            <w:r w:rsidRPr="00B6708D">
              <w:rPr>
                <w:rFonts w:ascii="Arial" w:hAnsi="Arial" w:cs="Arial"/>
                <w:color w:val="001D35"/>
                <w:shd w:val="clear" w:color="auto" w:fill="FFFFFF"/>
              </w:rPr>
              <w:t>Eliminación indebida</w:t>
            </w:r>
          </w:p>
        </w:tc>
      </w:tr>
      <w:bookmarkEnd w:id="15"/>
    </w:tbl>
    <w:p w14:paraId="58454F9F" w14:textId="77777777" w:rsidR="00070B9A" w:rsidRDefault="00070B9A" w:rsidP="00070B9A">
      <w:pPr>
        <w:pStyle w:val="Ttulo2"/>
        <w:spacing w:line="360" w:lineRule="auto"/>
        <w:ind w:right="708"/>
        <w:jc w:val="both"/>
        <w:rPr>
          <w:rFonts w:ascii="Arial" w:eastAsia="Calibri" w:hAnsi="Arial" w:cs="Arial"/>
          <w:b/>
          <w:color w:val="000000" w:themeColor="text1"/>
          <w:sz w:val="22"/>
          <w:szCs w:val="22"/>
        </w:rPr>
      </w:pPr>
    </w:p>
    <w:p w14:paraId="760C6252" w14:textId="77777777" w:rsidR="00070B9A" w:rsidRPr="00401A07" w:rsidRDefault="00070B9A" w:rsidP="00070B9A"/>
    <w:p w14:paraId="5424E2A4" w14:textId="3D3C2E98" w:rsidR="00070B9A" w:rsidRPr="00AB61B1" w:rsidRDefault="00070B9A" w:rsidP="00AB61B1">
      <w:pPr>
        <w:pStyle w:val="Ttulo2"/>
        <w:rPr>
          <w:b/>
          <w:bCs/>
        </w:rPr>
      </w:pPr>
      <w:bookmarkStart w:id="16" w:name="_Toc188970719"/>
      <w:r w:rsidRPr="00AB61B1">
        <w:rPr>
          <w:b/>
          <w:bCs/>
        </w:rPr>
        <w:t xml:space="preserve">3.1 </w:t>
      </w:r>
      <w:r w:rsidR="00AB61B1" w:rsidRPr="00AB61B1">
        <w:rPr>
          <w:b/>
          <w:bCs/>
        </w:rPr>
        <w:t>PRIORIZACIÓN DE ASPECTOS CRÍTICOS Y EJES ARTICULADORES</w:t>
      </w:r>
      <w:bookmarkEnd w:id="16"/>
    </w:p>
    <w:p w14:paraId="26179B5A" w14:textId="77777777" w:rsidR="00070B9A" w:rsidRPr="00B6708D" w:rsidRDefault="00070B9A" w:rsidP="00070B9A">
      <w:pPr>
        <w:spacing w:line="360" w:lineRule="auto"/>
        <w:ind w:right="708"/>
        <w:jc w:val="both"/>
        <w:rPr>
          <w:rFonts w:ascii="Arial" w:hAnsi="Arial" w:cs="Arial"/>
        </w:rPr>
      </w:pPr>
    </w:p>
    <w:p w14:paraId="5246E5CD" w14:textId="2AA18D6E" w:rsidR="00070B9A" w:rsidRPr="00B6708D" w:rsidRDefault="00070B9A" w:rsidP="00AB61B1">
      <w:pPr>
        <w:spacing w:line="360" w:lineRule="auto"/>
        <w:ind w:right="708"/>
        <w:jc w:val="both"/>
        <w:rPr>
          <w:rFonts w:ascii="Arial" w:hAnsi="Arial" w:cs="Arial"/>
        </w:rPr>
      </w:pPr>
      <w:r w:rsidRPr="00B6708D">
        <w:rPr>
          <w:rFonts w:ascii="Arial" w:hAnsi="Arial" w:cs="Arial"/>
        </w:rPr>
        <w:t xml:space="preserve">Una vez identificados los aspectos críticos es necesario evaluar el impacto de estos frente a los ejes articuladores que representan la función archivística: </w:t>
      </w:r>
    </w:p>
    <w:p w14:paraId="04EACEB4" w14:textId="77777777" w:rsidR="00070B9A" w:rsidRPr="00B6708D" w:rsidRDefault="00070B9A" w:rsidP="00070B9A">
      <w:pPr>
        <w:spacing w:line="360" w:lineRule="auto"/>
        <w:jc w:val="both"/>
        <w:rPr>
          <w:rFonts w:ascii="Arial" w:hAnsi="Arial" w:cs="Arial"/>
        </w:rPr>
      </w:pPr>
    </w:p>
    <w:p w14:paraId="3F089214" w14:textId="77777777" w:rsidR="00070B9A" w:rsidRPr="00B6708D" w:rsidRDefault="00070B9A" w:rsidP="00070B9A">
      <w:pPr>
        <w:spacing w:line="360" w:lineRule="auto"/>
        <w:jc w:val="both"/>
        <w:rPr>
          <w:rFonts w:ascii="Arial" w:hAnsi="Arial" w:cs="Arial"/>
        </w:rPr>
      </w:pPr>
    </w:p>
    <w:p w14:paraId="46D8D611" w14:textId="77777777" w:rsidR="00070B9A" w:rsidRPr="00B6708D" w:rsidRDefault="00070B9A" w:rsidP="00070B9A">
      <w:pPr>
        <w:spacing w:line="360" w:lineRule="auto"/>
        <w:jc w:val="both"/>
        <w:rPr>
          <w:rFonts w:ascii="Arial" w:hAnsi="Arial" w:cs="Arial"/>
        </w:rPr>
      </w:pPr>
    </w:p>
    <w:p w14:paraId="07992AFD" w14:textId="77777777" w:rsidR="00070B9A" w:rsidRPr="00B6708D" w:rsidRDefault="00070B9A" w:rsidP="00070B9A">
      <w:pPr>
        <w:spacing w:line="360" w:lineRule="auto"/>
        <w:jc w:val="both"/>
        <w:rPr>
          <w:rFonts w:ascii="Arial" w:hAnsi="Arial" w:cs="Arial"/>
        </w:rPr>
      </w:pPr>
    </w:p>
    <w:p w14:paraId="1A12D31A" w14:textId="77777777" w:rsidR="00070B9A" w:rsidRPr="00B6708D" w:rsidRDefault="00070B9A" w:rsidP="00070B9A">
      <w:pPr>
        <w:spacing w:line="360" w:lineRule="auto"/>
        <w:jc w:val="both"/>
        <w:rPr>
          <w:rFonts w:ascii="Arial" w:hAnsi="Arial" w:cs="Arial"/>
        </w:rPr>
      </w:pPr>
    </w:p>
    <w:p w14:paraId="5F393FD8" w14:textId="77777777" w:rsidR="00070B9A" w:rsidRPr="00B6708D" w:rsidRDefault="00070B9A" w:rsidP="00070B9A">
      <w:pPr>
        <w:spacing w:line="360" w:lineRule="auto"/>
        <w:jc w:val="both"/>
        <w:rPr>
          <w:rFonts w:ascii="Arial" w:hAnsi="Arial" w:cs="Arial"/>
        </w:rPr>
      </w:pPr>
    </w:p>
    <w:p w14:paraId="32533289" w14:textId="77777777" w:rsidR="00070B9A" w:rsidRPr="00B6708D" w:rsidRDefault="00070B9A" w:rsidP="00070B9A">
      <w:pPr>
        <w:spacing w:after="0" w:line="360" w:lineRule="auto"/>
        <w:jc w:val="both"/>
        <w:rPr>
          <w:rFonts w:ascii="Arial" w:eastAsia="Times New Roman" w:hAnsi="Arial" w:cs="Arial"/>
          <w:color w:val="000000"/>
          <w:highlight w:val="yellow"/>
          <w:lang w:val="es-MX"/>
        </w:rPr>
        <w:sectPr w:rsidR="00070B9A" w:rsidRPr="00B6708D" w:rsidSect="00070B9A">
          <w:headerReference w:type="default" r:id="rId13"/>
          <w:footerReference w:type="default" r:id="rId14"/>
          <w:pgSz w:w="12240" w:h="15840" w:code="1"/>
          <w:pgMar w:top="1985" w:right="616" w:bottom="1077" w:left="1418" w:header="709" w:footer="709" w:gutter="0"/>
          <w:pgNumType w:start="0"/>
          <w:cols w:space="708"/>
          <w:titlePg/>
          <w:docGrid w:linePitch="360"/>
        </w:sectPr>
      </w:pPr>
    </w:p>
    <w:tbl>
      <w:tblPr>
        <w:tblW w:w="14170" w:type="dxa"/>
        <w:tblLayout w:type="fixed"/>
        <w:tblLook w:val="04A0" w:firstRow="1" w:lastRow="0" w:firstColumn="1" w:lastColumn="0" w:noHBand="0" w:noVBand="1"/>
      </w:tblPr>
      <w:tblGrid>
        <w:gridCol w:w="5098"/>
        <w:gridCol w:w="1560"/>
        <w:gridCol w:w="1559"/>
        <w:gridCol w:w="1417"/>
        <w:gridCol w:w="1276"/>
        <w:gridCol w:w="1276"/>
        <w:gridCol w:w="1134"/>
        <w:gridCol w:w="850"/>
      </w:tblGrid>
      <w:tr w:rsidR="00070B9A" w:rsidRPr="00B6708D" w14:paraId="28738B02" w14:textId="77777777" w:rsidTr="00334B5B">
        <w:trPr>
          <w:trHeight w:val="509"/>
        </w:trPr>
        <w:tc>
          <w:tcPr>
            <w:tcW w:w="14170" w:type="dxa"/>
            <w:gridSpan w:val="8"/>
            <w:vMerge w:val="restart"/>
            <w:tcBorders>
              <w:top w:val="single" w:sz="4" w:space="0" w:color="auto"/>
              <w:left w:val="single" w:sz="4" w:space="0" w:color="auto"/>
              <w:bottom w:val="single" w:sz="4" w:space="0" w:color="000000"/>
              <w:right w:val="single" w:sz="4" w:space="0" w:color="000000"/>
            </w:tcBorders>
            <w:shd w:val="clear" w:color="000000" w:fill="A9D08E"/>
            <w:vAlign w:val="bottom"/>
            <w:hideMark/>
          </w:tcPr>
          <w:p w14:paraId="3CC68F48" w14:textId="77777777" w:rsidR="00070B9A" w:rsidRPr="00AB61B1" w:rsidRDefault="00070B9A" w:rsidP="00334B5B">
            <w:pPr>
              <w:spacing w:after="0" w:line="240" w:lineRule="auto"/>
              <w:jc w:val="both"/>
              <w:rPr>
                <w:rFonts w:ascii="Arial" w:eastAsia="Times New Roman" w:hAnsi="Arial" w:cs="Arial"/>
                <w:color w:val="000000"/>
                <w:sz w:val="20"/>
                <w:szCs w:val="20"/>
                <w:lang w:val="es-MX"/>
              </w:rPr>
            </w:pPr>
            <w:r w:rsidRPr="00AB61B1">
              <w:rPr>
                <w:rFonts w:ascii="Arial" w:eastAsia="Times New Roman" w:hAnsi="Arial" w:cs="Arial"/>
                <w:color w:val="000000"/>
                <w:sz w:val="20"/>
                <w:szCs w:val="20"/>
                <w:lang w:val="es-MX"/>
              </w:rPr>
              <w:lastRenderedPageBreak/>
              <w:t>MATRIZ DE IMPACTO DE ASPECTOS CRITICOS</w:t>
            </w:r>
          </w:p>
        </w:tc>
      </w:tr>
      <w:tr w:rsidR="00070B9A" w:rsidRPr="00B6708D" w14:paraId="264F2F96" w14:textId="77777777" w:rsidTr="00AB61B1">
        <w:trPr>
          <w:trHeight w:val="509"/>
        </w:trPr>
        <w:tc>
          <w:tcPr>
            <w:tcW w:w="14170" w:type="dxa"/>
            <w:gridSpan w:val="8"/>
            <w:vMerge/>
            <w:tcBorders>
              <w:top w:val="single" w:sz="4" w:space="0" w:color="auto"/>
              <w:left w:val="single" w:sz="4" w:space="0" w:color="auto"/>
              <w:bottom w:val="single" w:sz="4" w:space="0" w:color="000000"/>
              <w:right w:val="single" w:sz="4" w:space="0" w:color="000000"/>
            </w:tcBorders>
            <w:vAlign w:val="center"/>
            <w:hideMark/>
          </w:tcPr>
          <w:p w14:paraId="73A89AFF" w14:textId="77777777" w:rsidR="00070B9A" w:rsidRPr="00AB61B1" w:rsidRDefault="00070B9A" w:rsidP="00334B5B">
            <w:pPr>
              <w:spacing w:after="0" w:line="240" w:lineRule="auto"/>
              <w:jc w:val="both"/>
              <w:rPr>
                <w:rFonts w:ascii="Arial" w:eastAsia="Times New Roman" w:hAnsi="Arial" w:cs="Arial"/>
                <w:color w:val="000000"/>
                <w:sz w:val="20"/>
                <w:szCs w:val="20"/>
                <w:lang w:val="es-MX"/>
              </w:rPr>
            </w:pPr>
          </w:p>
        </w:tc>
      </w:tr>
      <w:tr w:rsidR="00070B9A" w:rsidRPr="00B6708D" w14:paraId="5824B63D" w14:textId="77777777" w:rsidTr="00334B5B">
        <w:trPr>
          <w:trHeight w:val="288"/>
        </w:trPr>
        <w:tc>
          <w:tcPr>
            <w:tcW w:w="5098" w:type="dxa"/>
            <w:tcBorders>
              <w:top w:val="nil"/>
              <w:left w:val="nil"/>
              <w:bottom w:val="nil"/>
              <w:right w:val="nil"/>
            </w:tcBorders>
            <w:shd w:val="clear" w:color="auto" w:fill="auto"/>
            <w:noWrap/>
            <w:vAlign w:val="bottom"/>
            <w:hideMark/>
          </w:tcPr>
          <w:p w14:paraId="46E14636" w14:textId="77777777" w:rsidR="00070B9A" w:rsidRPr="00AB61B1" w:rsidRDefault="00070B9A" w:rsidP="00334B5B">
            <w:pPr>
              <w:spacing w:after="0" w:line="240" w:lineRule="auto"/>
              <w:jc w:val="both"/>
              <w:rPr>
                <w:rFonts w:ascii="Arial" w:eastAsia="Times New Roman" w:hAnsi="Arial" w:cs="Arial"/>
                <w:color w:val="000000"/>
                <w:sz w:val="20"/>
                <w:szCs w:val="20"/>
                <w:lang w:val="es-MX"/>
              </w:rPr>
            </w:pPr>
          </w:p>
        </w:tc>
        <w:tc>
          <w:tcPr>
            <w:tcW w:w="1560" w:type="dxa"/>
            <w:tcBorders>
              <w:top w:val="nil"/>
              <w:left w:val="nil"/>
              <w:bottom w:val="nil"/>
              <w:right w:val="nil"/>
            </w:tcBorders>
            <w:shd w:val="clear" w:color="auto" w:fill="auto"/>
            <w:noWrap/>
            <w:vAlign w:val="bottom"/>
            <w:hideMark/>
          </w:tcPr>
          <w:p w14:paraId="4B4F72B6" w14:textId="77777777" w:rsidR="00070B9A" w:rsidRPr="00AB61B1" w:rsidRDefault="00070B9A" w:rsidP="00334B5B">
            <w:pPr>
              <w:spacing w:after="0" w:line="240" w:lineRule="auto"/>
              <w:jc w:val="both"/>
              <w:rPr>
                <w:rFonts w:ascii="Arial" w:eastAsia="Times New Roman" w:hAnsi="Arial" w:cs="Arial"/>
                <w:lang w:val="es-MX"/>
              </w:rPr>
            </w:pPr>
          </w:p>
        </w:tc>
        <w:tc>
          <w:tcPr>
            <w:tcW w:w="1559" w:type="dxa"/>
            <w:tcBorders>
              <w:top w:val="nil"/>
              <w:left w:val="nil"/>
              <w:bottom w:val="nil"/>
              <w:right w:val="nil"/>
            </w:tcBorders>
            <w:shd w:val="clear" w:color="auto" w:fill="auto"/>
            <w:noWrap/>
            <w:vAlign w:val="bottom"/>
            <w:hideMark/>
          </w:tcPr>
          <w:p w14:paraId="41F09BF0" w14:textId="77777777" w:rsidR="00070B9A" w:rsidRPr="00AB61B1" w:rsidRDefault="00070B9A" w:rsidP="00334B5B">
            <w:pPr>
              <w:spacing w:after="0" w:line="240" w:lineRule="auto"/>
              <w:jc w:val="both"/>
              <w:rPr>
                <w:rFonts w:ascii="Arial" w:eastAsia="Times New Roman" w:hAnsi="Arial" w:cs="Arial"/>
                <w:lang w:val="es-MX"/>
              </w:rPr>
            </w:pPr>
          </w:p>
        </w:tc>
        <w:tc>
          <w:tcPr>
            <w:tcW w:w="1417" w:type="dxa"/>
            <w:tcBorders>
              <w:top w:val="nil"/>
              <w:left w:val="nil"/>
              <w:bottom w:val="nil"/>
              <w:right w:val="nil"/>
            </w:tcBorders>
            <w:shd w:val="clear" w:color="auto" w:fill="auto"/>
            <w:noWrap/>
            <w:vAlign w:val="bottom"/>
            <w:hideMark/>
          </w:tcPr>
          <w:p w14:paraId="469B2EA3" w14:textId="77777777" w:rsidR="00070B9A" w:rsidRPr="00AB61B1" w:rsidRDefault="00070B9A" w:rsidP="00334B5B">
            <w:pPr>
              <w:spacing w:after="0" w:line="240" w:lineRule="auto"/>
              <w:jc w:val="both"/>
              <w:rPr>
                <w:rFonts w:ascii="Arial" w:eastAsia="Times New Roman" w:hAnsi="Arial" w:cs="Arial"/>
                <w:lang w:val="es-MX"/>
              </w:rPr>
            </w:pPr>
          </w:p>
        </w:tc>
        <w:tc>
          <w:tcPr>
            <w:tcW w:w="1276" w:type="dxa"/>
            <w:tcBorders>
              <w:top w:val="nil"/>
              <w:left w:val="nil"/>
              <w:bottom w:val="nil"/>
              <w:right w:val="nil"/>
            </w:tcBorders>
            <w:shd w:val="clear" w:color="auto" w:fill="auto"/>
            <w:noWrap/>
            <w:vAlign w:val="bottom"/>
            <w:hideMark/>
          </w:tcPr>
          <w:p w14:paraId="4A5904FF" w14:textId="77777777" w:rsidR="00070B9A" w:rsidRPr="00AB61B1" w:rsidRDefault="00070B9A" w:rsidP="00334B5B">
            <w:pPr>
              <w:spacing w:after="0" w:line="240" w:lineRule="auto"/>
              <w:jc w:val="both"/>
              <w:rPr>
                <w:rFonts w:ascii="Arial" w:eastAsia="Times New Roman" w:hAnsi="Arial" w:cs="Arial"/>
                <w:lang w:val="es-MX"/>
              </w:rPr>
            </w:pPr>
          </w:p>
        </w:tc>
        <w:tc>
          <w:tcPr>
            <w:tcW w:w="1276" w:type="dxa"/>
            <w:tcBorders>
              <w:top w:val="nil"/>
              <w:left w:val="nil"/>
              <w:bottom w:val="nil"/>
              <w:right w:val="nil"/>
            </w:tcBorders>
            <w:shd w:val="clear" w:color="auto" w:fill="auto"/>
            <w:noWrap/>
            <w:vAlign w:val="bottom"/>
            <w:hideMark/>
          </w:tcPr>
          <w:p w14:paraId="5421860C" w14:textId="77777777" w:rsidR="00070B9A" w:rsidRPr="00AB61B1" w:rsidRDefault="00070B9A" w:rsidP="00334B5B">
            <w:pPr>
              <w:spacing w:after="0" w:line="240" w:lineRule="auto"/>
              <w:jc w:val="both"/>
              <w:rPr>
                <w:rFonts w:ascii="Arial" w:eastAsia="Times New Roman" w:hAnsi="Arial" w:cs="Arial"/>
                <w:lang w:val="es-MX"/>
              </w:rPr>
            </w:pPr>
          </w:p>
        </w:tc>
        <w:tc>
          <w:tcPr>
            <w:tcW w:w="1134" w:type="dxa"/>
            <w:tcBorders>
              <w:top w:val="nil"/>
              <w:left w:val="nil"/>
              <w:bottom w:val="nil"/>
              <w:right w:val="nil"/>
            </w:tcBorders>
            <w:shd w:val="clear" w:color="auto" w:fill="auto"/>
            <w:noWrap/>
            <w:vAlign w:val="bottom"/>
            <w:hideMark/>
          </w:tcPr>
          <w:p w14:paraId="25206B47" w14:textId="77777777" w:rsidR="00070B9A" w:rsidRPr="00AB61B1" w:rsidRDefault="00070B9A" w:rsidP="00334B5B">
            <w:pPr>
              <w:spacing w:after="0" w:line="240" w:lineRule="auto"/>
              <w:jc w:val="both"/>
              <w:rPr>
                <w:rFonts w:ascii="Arial" w:eastAsia="Times New Roman" w:hAnsi="Arial" w:cs="Arial"/>
                <w:lang w:val="es-MX"/>
              </w:rPr>
            </w:pPr>
          </w:p>
        </w:tc>
        <w:tc>
          <w:tcPr>
            <w:tcW w:w="850" w:type="dxa"/>
            <w:tcBorders>
              <w:top w:val="nil"/>
              <w:left w:val="nil"/>
              <w:bottom w:val="nil"/>
              <w:right w:val="nil"/>
            </w:tcBorders>
            <w:shd w:val="clear" w:color="auto" w:fill="auto"/>
            <w:noWrap/>
            <w:vAlign w:val="bottom"/>
            <w:hideMark/>
          </w:tcPr>
          <w:p w14:paraId="67C0525D" w14:textId="77777777" w:rsidR="00070B9A" w:rsidRPr="00AB61B1" w:rsidRDefault="00070B9A" w:rsidP="00334B5B">
            <w:pPr>
              <w:spacing w:after="0" w:line="240" w:lineRule="auto"/>
              <w:jc w:val="both"/>
              <w:rPr>
                <w:rFonts w:ascii="Arial" w:eastAsia="Times New Roman" w:hAnsi="Arial" w:cs="Arial"/>
                <w:lang w:val="es-MX"/>
              </w:rPr>
            </w:pPr>
          </w:p>
        </w:tc>
      </w:tr>
      <w:tr w:rsidR="00070B9A" w:rsidRPr="00B6708D" w14:paraId="42D1DB67" w14:textId="77777777" w:rsidTr="00334B5B">
        <w:trPr>
          <w:trHeight w:val="288"/>
        </w:trPr>
        <w:tc>
          <w:tcPr>
            <w:tcW w:w="5098" w:type="dxa"/>
            <w:tcBorders>
              <w:top w:val="nil"/>
              <w:left w:val="nil"/>
              <w:bottom w:val="nil"/>
              <w:right w:val="nil"/>
            </w:tcBorders>
            <w:shd w:val="clear" w:color="auto" w:fill="auto"/>
            <w:noWrap/>
            <w:vAlign w:val="bottom"/>
            <w:hideMark/>
          </w:tcPr>
          <w:p w14:paraId="1370370D" w14:textId="77777777" w:rsidR="00070B9A" w:rsidRPr="00AB61B1" w:rsidRDefault="00070B9A" w:rsidP="00334B5B">
            <w:pPr>
              <w:spacing w:after="0" w:line="240" w:lineRule="auto"/>
              <w:jc w:val="both"/>
              <w:rPr>
                <w:rFonts w:ascii="Arial" w:eastAsia="Times New Roman" w:hAnsi="Arial" w:cs="Arial"/>
                <w:sz w:val="20"/>
                <w:szCs w:val="20"/>
                <w:lang w:val="es-MX"/>
              </w:rPr>
            </w:pPr>
          </w:p>
        </w:tc>
        <w:tc>
          <w:tcPr>
            <w:tcW w:w="9072" w:type="dxa"/>
            <w:gridSpan w:val="7"/>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52FCAEFC"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EJES ARTICULADORES</w:t>
            </w:r>
          </w:p>
        </w:tc>
      </w:tr>
      <w:tr w:rsidR="00070B9A" w:rsidRPr="00B6708D" w14:paraId="53DB0DCA" w14:textId="77777777" w:rsidTr="00334B5B">
        <w:trPr>
          <w:trHeight w:val="1578"/>
        </w:trPr>
        <w:tc>
          <w:tcPr>
            <w:tcW w:w="5098"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07DAE0CD" w14:textId="77777777" w:rsidR="00070B9A" w:rsidRPr="00AB61B1" w:rsidRDefault="00070B9A" w:rsidP="00334B5B">
            <w:pPr>
              <w:spacing w:after="0" w:line="240" w:lineRule="auto"/>
              <w:jc w:val="both"/>
              <w:rPr>
                <w:rFonts w:ascii="Arial" w:eastAsia="Times New Roman" w:hAnsi="Arial" w:cs="Arial"/>
                <w:color w:val="000000"/>
                <w:sz w:val="20"/>
                <w:szCs w:val="20"/>
                <w:lang w:val="en-US"/>
              </w:rPr>
            </w:pPr>
            <w:r w:rsidRPr="00AB61B1">
              <w:rPr>
                <w:rFonts w:ascii="Arial" w:eastAsia="Times New Roman" w:hAnsi="Arial" w:cs="Arial"/>
                <w:color w:val="000000"/>
                <w:sz w:val="20"/>
                <w:szCs w:val="20"/>
                <w:lang w:val="en-US"/>
              </w:rPr>
              <w:t>ASPECTOS CRITICOS</w:t>
            </w:r>
          </w:p>
        </w:tc>
        <w:tc>
          <w:tcPr>
            <w:tcW w:w="1560" w:type="dxa"/>
            <w:tcBorders>
              <w:top w:val="nil"/>
              <w:left w:val="single" w:sz="4" w:space="0" w:color="auto"/>
              <w:bottom w:val="single" w:sz="4" w:space="0" w:color="auto"/>
              <w:right w:val="single" w:sz="4" w:space="0" w:color="auto"/>
            </w:tcBorders>
            <w:shd w:val="clear" w:color="000000" w:fill="92D050"/>
            <w:vAlign w:val="center"/>
            <w:hideMark/>
          </w:tcPr>
          <w:p w14:paraId="72EEDEE7" w14:textId="77777777" w:rsidR="00070B9A" w:rsidRPr="00AB61B1" w:rsidRDefault="00070B9A" w:rsidP="00334B5B">
            <w:pPr>
              <w:spacing w:after="0" w:line="240" w:lineRule="auto"/>
              <w:jc w:val="center"/>
              <w:rPr>
                <w:rFonts w:ascii="Arial" w:eastAsia="Times New Roman" w:hAnsi="Arial" w:cs="Arial"/>
                <w:b/>
                <w:bCs/>
                <w:sz w:val="18"/>
                <w:szCs w:val="18"/>
                <w:lang w:val="en-US"/>
              </w:rPr>
            </w:pPr>
            <w:r w:rsidRPr="00AB61B1">
              <w:rPr>
                <w:rFonts w:ascii="Arial" w:eastAsia="Times New Roman" w:hAnsi="Arial" w:cs="Arial"/>
                <w:b/>
                <w:bCs/>
                <w:sz w:val="18"/>
                <w:szCs w:val="18"/>
                <w:lang w:val="en-US"/>
              </w:rPr>
              <w:t xml:space="preserve">Administración de </w:t>
            </w:r>
            <w:proofErr w:type="spellStart"/>
            <w:r w:rsidRPr="00AB61B1">
              <w:rPr>
                <w:rFonts w:ascii="Arial" w:eastAsia="Times New Roman" w:hAnsi="Arial" w:cs="Arial"/>
                <w:b/>
                <w:bCs/>
                <w:sz w:val="18"/>
                <w:szCs w:val="18"/>
                <w:lang w:val="en-US"/>
              </w:rPr>
              <w:t>archivos</w:t>
            </w:r>
            <w:proofErr w:type="spellEnd"/>
          </w:p>
        </w:tc>
        <w:tc>
          <w:tcPr>
            <w:tcW w:w="1559" w:type="dxa"/>
            <w:tcBorders>
              <w:top w:val="nil"/>
              <w:left w:val="nil"/>
              <w:bottom w:val="single" w:sz="4" w:space="0" w:color="auto"/>
              <w:right w:val="single" w:sz="4" w:space="0" w:color="auto"/>
            </w:tcBorders>
            <w:shd w:val="clear" w:color="000000" w:fill="92D050"/>
            <w:vAlign w:val="center"/>
            <w:hideMark/>
          </w:tcPr>
          <w:p w14:paraId="50EA3A3B" w14:textId="77777777" w:rsidR="00070B9A" w:rsidRPr="00AB61B1" w:rsidRDefault="00070B9A" w:rsidP="00334B5B">
            <w:pPr>
              <w:spacing w:after="0" w:line="240" w:lineRule="auto"/>
              <w:jc w:val="center"/>
              <w:rPr>
                <w:rFonts w:ascii="Arial" w:eastAsia="Times New Roman" w:hAnsi="Arial" w:cs="Arial"/>
                <w:b/>
                <w:bCs/>
                <w:sz w:val="18"/>
                <w:szCs w:val="18"/>
                <w:lang w:val="en-US"/>
              </w:rPr>
            </w:pPr>
            <w:proofErr w:type="spellStart"/>
            <w:r w:rsidRPr="00AB61B1">
              <w:rPr>
                <w:rFonts w:ascii="Arial" w:eastAsia="Times New Roman" w:hAnsi="Arial" w:cs="Arial"/>
                <w:b/>
                <w:bCs/>
                <w:sz w:val="18"/>
                <w:szCs w:val="18"/>
                <w:lang w:val="en-US"/>
              </w:rPr>
              <w:t>Acceso</w:t>
            </w:r>
            <w:proofErr w:type="spellEnd"/>
            <w:r w:rsidRPr="00AB61B1">
              <w:rPr>
                <w:rFonts w:ascii="Arial" w:eastAsia="Times New Roman" w:hAnsi="Arial" w:cs="Arial"/>
                <w:b/>
                <w:bCs/>
                <w:sz w:val="18"/>
                <w:szCs w:val="18"/>
                <w:lang w:val="en-US"/>
              </w:rPr>
              <w:t xml:space="preserve"> a </w:t>
            </w:r>
            <w:proofErr w:type="gramStart"/>
            <w:r w:rsidRPr="00AB61B1">
              <w:rPr>
                <w:rFonts w:ascii="Arial" w:eastAsia="Times New Roman" w:hAnsi="Arial" w:cs="Arial"/>
                <w:b/>
                <w:bCs/>
                <w:sz w:val="18"/>
                <w:szCs w:val="18"/>
                <w:lang w:val="en-US"/>
              </w:rPr>
              <w:t xml:space="preserve">la  </w:t>
            </w:r>
            <w:proofErr w:type="spellStart"/>
            <w:r w:rsidRPr="00AB61B1">
              <w:rPr>
                <w:rFonts w:ascii="Arial" w:eastAsia="Times New Roman" w:hAnsi="Arial" w:cs="Arial"/>
                <w:b/>
                <w:bCs/>
                <w:sz w:val="18"/>
                <w:szCs w:val="18"/>
                <w:lang w:val="en-US"/>
              </w:rPr>
              <w:t>información</w:t>
            </w:r>
            <w:proofErr w:type="spellEnd"/>
            <w:proofErr w:type="gramEnd"/>
          </w:p>
        </w:tc>
        <w:tc>
          <w:tcPr>
            <w:tcW w:w="1417" w:type="dxa"/>
            <w:tcBorders>
              <w:top w:val="nil"/>
              <w:left w:val="nil"/>
              <w:bottom w:val="single" w:sz="4" w:space="0" w:color="auto"/>
              <w:right w:val="single" w:sz="4" w:space="0" w:color="auto"/>
            </w:tcBorders>
            <w:shd w:val="clear" w:color="000000" w:fill="92D050"/>
            <w:vAlign w:val="center"/>
            <w:hideMark/>
          </w:tcPr>
          <w:p w14:paraId="44C8BC14" w14:textId="77777777" w:rsidR="00070B9A" w:rsidRPr="00AB61B1" w:rsidRDefault="00070B9A" w:rsidP="00334B5B">
            <w:pPr>
              <w:spacing w:after="0" w:line="240" w:lineRule="auto"/>
              <w:jc w:val="center"/>
              <w:rPr>
                <w:rFonts w:ascii="Arial" w:eastAsia="Times New Roman" w:hAnsi="Arial" w:cs="Arial"/>
                <w:b/>
                <w:bCs/>
                <w:sz w:val="18"/>
                <w:szCs w:val="18"/>
                <w:lang w:val="en-US"/>
              </w:rPr>
            </w:pPr>
            <w:proofErr w:type="spellStart"/>
            <w:r w:rsidRPr="00AB61B1">
              <w:rPr>
                <w:rFonts w:ascii="Arial" w:eastAsia="Times New Roman" w:hAnsi="Arial" w:cs="Arial"/>
                <w:b/>
                <w:bCs/>
                <w:sz w:val="18"/>
                <w:szCs w:val="18"/>
                <w:lang w:val="en-US"/>
              </w:rPr>
              <w:t>Preservación</w:t>
            </w:r>
            <w:proofErr w:type="spellEnd"/>
            <w:r w:rsidRPr="00AB61B1">
              <w:rPr>
                <w:rFonts w:ascii="Arial" w:eastAsia="Times New Roman" w:hAnsi="Arial" w:cs="Arial"/>
                <w:b/>
                <w:bCs/>
                <w:sz w:val="18"/>
                <w:szCs w:val="18"/>
                <w:lang w:val="en-US"/>
              </w:rPr>
              <w:t xml:space="preserve"> de la </w:t>
            </w:r>
            <w:proofErr w:type="spellStart"/>
            <w:r w:rsidRPr="00AB61B1">
              <w:rPr>
                <w:rFonts w:ascii="Arial" w:eastAsia="Times New Roman" w:hAnsi="Arial" w:cs="Arial"/>
                <w:b/>
                <w:bCs/>
                <w:sz w:val="18"/>
                <w:szCs w:val="18"/>
                <w:lang w:val="en-US"/>
              </w:rPr>
              <w:t>información</w:t>
            </w:r>
            <w:proofErr w:type="spellEnd"/>
          </w:p>
        </w:tc>
        <w:tc>
          <w:tcPr>
            <w:tcW w:w="1276" w:type="dxa"/>
            <w:tcBorders>
              <w:top w:val="nil"/>
              <w:left w:val="nil"/>
              <w:bottom w:val="single" w:sz="4" w:space="0" w:color="auto"/>
              <w:right w:val="single" w:sz="4" w:space="0" w:color="auto"/>
            </w:tcBorders>
            <w:shd w:val="clear" w:color="000000" w:fill="92D050"/>
            <w:vAlign w:val="center"/>
            <w:hideMark/>
          </w:tcPr>
          <w:p w14:paraId="63E43284" w14:textId="77777777" w:rsidR="00070B9A" w:rsidRPr="00AB61B1" w:rsidRDefault="00070B9A" w:rsidP="00334B5B">
            <w:pPr>
              <w:spacing w:after="0" w:line="240" w:lineRule="auto"/>
              <w:jc w:val="center"/>
              <w:rPr>
                <w:rFonts w:ascii="Arial" w:eastAsia="Times New Roman" w:hAnsi="Arial" w:cs="Arial"/>
                <w:b/>
                <w:bCs/>
                <w:sz w:val="18"/>
                <w:szCs w:val="18"/>
                <w:lang w:val="es-MX"/>
              </w:rPr>
            </w:pPr>
            <w:r w:rsidRPr="00AB61B1">
              <w:rPr>
                <w:rFonts w:ascii="Arial" w:eastAsia="Times New Roman" w:hAnsi="Arial" w:cs="Arial"/>
                <w:b/>
                <w:bCs/>
                <w:sz w:val="18"/>
                <w:szCs w:val="18"/>
                <w:lang w:val="es-MX"/>
              </w:rPr>
              <w:t>Aspectos Tecnológicos y de seguridad</w:t>
            </w:r>
          </w:p>
        </w:tc>
        <w:tc>
          <w:tcPr>
            <w:tcW w:w="1276" w:type="dxa"/>
            <w:tcBorders>
              <w:top w:val="nil"/>
              <w:left w:val="nil"/>
              <w:bottom w:val="single" w:sz="4" w:space="0" w:color="auto"/>
              <w:right w:val="single" w:sz="4" w:space="0" w:color="auto"/>
            </w:tcBorders>
            <w:shd w:val="clear" w:color="000000" w:fill="92D050"/>
            <w:vAlign w:val="center"/>
            <w:hideMark/>
          </w:tcPr>
          <w:p w14:paraId="4472D755" w14:textId="77777777" w:rsidR="00070B9A" w:rsidRPr="00AB61B1" w:rsidRDefault="00070B9A" w:rsidP="00334B5B">
            <w:pPr>
              <w:spacing w:after="0" w:line="240" w:lineRule="auto"/>
              <w:jc w:val="center"/>
              <w:rPr>
                <w:rFonts w:ascii="Arial" w:eastAsia="Times New Roman" w:hAnsi="Arial" w:cs="Arial"/>
                <w:b/>
                <w:bCs/>
                <w:sz w:val="18"/>
                <w:szCs w:val="18"/>
                <w:lang w:val="en-US"/>
              </w:rPr>
            </w:pPr>
            <w:proofErr w:type="spellStart"/>
            <w:r w:rsidRPr="00AB61B1">
              <w:rPr>
                <w:rFonts w:ascii="Arial" w:eastAsia="Times New Roman" w:hAnsi="Arial" w:cs="Arial"/>
                <w:b/>
                <w:bCs/>
                <w:sz w:val="18"/>
                <w:szCs w:val="18"/>
                <w:lang w:val="en-US"/>
              </w:rPr>
              <w:t>Fortalecimiento</w:t>
            </w:r>
            <w:proofErr w:type="spellEnd"/>
            <w:r w:rsidRPr="00AB61B1">
              <w:rPr>
                <w:rFonts w:ascii="Arial" w:eastAsia="Times New Roman" w:hAnsi="Arial" w:cs="Arial"/>
                <w:b/>
                <w:bCs/>
                <w:sz w:val="18"/>
                <w:szCs w:val="18"/>
                <w:lang w:val="en-US"/>
              </w:rPr>
              <w:t xml:space="preserve"> y </w:t>
            </w:r>
            <w:proofErr w:type="spellStart"/>
            <w:r w:rsidRPr="00AB61B1">
              <w:rPr>
                <w:rFonts w:ascii="Arial" w:eastAsia="Times New Roman" w:hAnsi="Arial" w:cs="Arial"/>
                <w:b/>
                <w:bCs/>
                <w:sz w:val="18"/>
                <w:szCs w:val="18"/>
                <w:lang w:val="en-US"/>
              </w:rPr>
              <w:t>articulación</w:t>
            </w:r>
            <w:proofErr w:type="spellEnd"/>
          </w:p>
        </w:tc>
        <w:tc>
          <w:tcPr>
            <w:tcW w:w="1134" w:type="dxa"/>
            <w:tcBorders>
              <w:top w:val="nil"/>
              <w:left w:val="nil"/>
              <w:bottom w:val="single" w:sz="4" w:space="0" w:color="auto"/>
              <w:right w:val="single" w:sz="4" w:space="0" w:color="auto"/>
            </w:tcBorders>
            <w:shd w:val="clear" w:color="000000" w:fill="92D050"/>
            <w:noWrap/>
            <w:vAlign w:val="center"/>
            <w:hideMark/>
          </w:tcPr>
          <w:p w14:paraId="04BBA881" w14:textId="77777777" w:rsidR="00070B9A" w:rsidRPr="00AB61B1" w:rsidRDefault="00070B9A" w:rsidP="00334B5B">
            <w:pPr>
              <w:spacing w:after="0" w:line="240" w:lineRule="auto"/>
              <w:jc w:val="center"/>
              <w:rPr>
                <w:rFonts w:ascii="Arial" w:eastAsia="Times New Roman" w:hAnsi="Arial" w:cs="Arial"/>
                <w:sz w:val="18"/>
                <w:szCs w:val="18"/>
                <w:lang w:val="en-US"/>
              </w:rPr>
            </w:pPr>
            <w:r w:rsidRPr="00AB61B1">
              <w:rPr>
                <w:rFonts w:ascii="Arial" w:eastAsia="Times New Roman" w:hAnsi="Arial" w:cs="Arial"/>
                <w:sz w:val="18"/>
                <w:szCs w:val="18"/>
                <w:lang w:val="en-US"/>
              </w:rPr>
              <w:t>Total</w:t>
            </w:r>
          </w:p>
        </w:tc>
        <w:tc>
          <w:tcPr>
            <w:tcW w:w="850" w:type="dxa"/>
            <w:tcBorders>
              <w:top w:val="nil"/>
              <w:left w:val="nil"/>
              <w:bottom w:val="single" w:sz="4" w:space="0" w:color="auto"/>
              <w:right w:val="single" w:sz="4" w:space="0" w:color="auto"/>
            </w:tcBorders>
            <w:shd w:val="clear" w:color="000000" w:fill="92D050"/>
            <w:noWrap/>
            <w:vAlign w:val="center"/>
            <w:hideMark/>
          </w:tcPr>
          <w:p w14:paraId="2E3C216D" w14:textId="77777777" w:rsidR="00070B9A" w:rsidRPr="00AB61B1" w:rsidRDefault="00070B9A" w:rsidP="00334B5B">
            <w:pPr>
              <w:spacing w:after="0" w:line="240" w:lineRule="auto"/>
              <w:jc w:val="both"/>
              <w:rPr>
                <w:rFonts w:ascii="Arial" w:eastAsia="Times New Roman" w:hAnsi="Arial" w:cs="Arial"/>
                <w:sz w:val="18"/>
                <w:szCs w:val="18"/>
                <w:lang w:val="en-US"/>
              </w:rPr>
            </w:pPr>
            <w:r w:rsidRPr="00AB61B1">
              <w:rPr>
                <w:rFonts w:ascii="Arial" w:eastAsia="Times New Roman" w:hAnsi="Arial" w:cs="Arial"/>
                <w:sz w:val="18"/>
                <w:szCs w:val="18"/>
                <w:lang w:val="en-US"/>
              </w:rPr>
              <w:t>Orden</w:t>
            </w:r>
          </w:p>
        </w:tc>
      </w:tr>
      <w:tr w:rsidR="00070B9A" w:rsidRPr="00B6708D" w14:paraId="16BE9304" w14:textId="77777777" w:rsidTr="00334B5B">
        <w:trPr>
          <w:trHeight w:val="629"/>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5ACEB42" w14:textId="77777777" w:rsidR="00070B9A" w:rsidRPr="00AB61B1" w:rsidRDefault="00070B9A" w:rsidP="00334B5B">
            <w:pPr>
              <w:spacing w:after="0" w:line="240" w:lineRule="auto"/>
              <w:jc w:val="both"/>
              <w:rPr>
                <w:rFonts w:ascii="Arial" w:eastAsia="Times New Roman" w:hAnsi="Arial" w:cs="Arial"/>
                <w:color w:val="000000"/>
                <w:sz w:val="20"/>
                <w:szCs w:val="20"/>
                <w:lang w:val="es-MX"/>
              </w:rPr>
            </w:pPr>
            <w:r w:rsidRPr="00AB61B1">
              <w:rPr>
                <w:rFonts w:ascii="Arial" w:eastAsia="Times New Roman" w:hAnsi="Arial" w:cs="Arial"/>
                <w:color w:val="000000"/>
                <w:sz w:val="20"/>
                <w:szCs w:val="20"/>
                <w:lang w:val="es-MX"/>
              </w:rPr>
              <w:t>1.Las Tablas de Retención Documental – TRD se encuentran en proceso de actualización aprobación y convalidación por parte del AGN.</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25C9F388"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10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4F9076DB"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7</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742C9037"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10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CA573F5" w14:textId="77777777" w:rsidR="00070B9A" w:rsidRPr="00AB61B1" w:rsidRDefault="00070B9A" w:rsidP="00334B5B">
            <w:pPr>
              <w:spacing w:after="0" w:line="240" w:lineRule="auto"/>
              <w:jc w:val="both"/>
              <w:rPr>
                <w:rFonts w:ascii="Arial" w:eastAsia="Times New Roman" w:hAnsi="Arial" w:cs="Arial"/>
                <w:b/>
                <w:bCs/>
                <w:color w:val="000000"/>
                <w:lang w:val="en-US"/>
              </w:rPr>
            </w:pPr>
            <w:r w:rsidRPr="00AB61B1">
              <w:rPr>
                <w:rFonts w:ascii="Arial" w:eastAsia="Times New Roman" w:hAnsi="Arial" w:cs="Arial"/>
                <w:b/>
                <w:bCs/>
                <w:color w:val="000000"/>
                <w:lang w:val="en-US"/>
              </w:rPr>
              <w:t>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25E6016"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998FCFE"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41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D2E5D50"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1</w:t>
            </w:r>
          </w:p>
        </w:tc>
      </w:tr>
      <w:tr w:rsidR="00070B9A" w:rsidRPr="00B6708D" w14:paraId="1BA32EB3" w14:textId="77777777" w:rsidTr="00334B5B">
        <w:trPr>
          <w:trHeight w:val="411"/>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281AC8D6" w14:textId="77777777" w:rsidR="00070B9A" w:rsidRPr="00AB61B1" w:rsidRDefault="00070B9A" w:rsidP="00334B5B">
            <w:pPr>
              <w:spacing w:after="0" w:line="240" w:lineRule="auto"/>
              <w:jc w:val="both"/>
              <w:rPr>
                <w:rFonts w:ascii="Arial" w:eastAsia="Times New Roman" w:hAnsi="Arial" w:cs="Arial"/>
                <w:color w:val="000000"/>
                <w:sz w:val="20"/>
                <w:szCs w:val="20"/>
                <w:lang w:val="es-MX"/>
              </w:rPr>
            </w:pPr>
            <w:r w:rsidRPr="00AB61B1">
              <w:rPr>
                <w:rFonts w:ascii="Arial" w:eastAsia="Times New Roman" w:hAnsi="Arial" w:cs="Arial"/>
                <w:color w:val="000000"/>
                <w:sz w:val="20"/>
                <w:szCs w:val="20"/>
                <w:lang w:val="es-MX"/>
              </w:rPr>
              <w:t xml:space="preserve">2.El Programa de Gestión Documental (PGD) se encuentra desactualizado. </w:t>
            </w:r>
          </w:p>
        </w:tc>
        <w:tc>
          <w:tcPr>
            <w:tcW w:w="1560" w:type="dxa"/>
            <w:tcBorders>
              <w:top w:val="nil"/>
              <w:left w:val="nil"/>
              <w:bottom w:val="single" w:sz="4" w:space="0" w:color="auto"/>
              <w:right w:val="single" w:sz="4" w:space="0" w:color="auto"/>
            </w:tcBorders>
            <w:shd w:val="clear" w:color="000000" w:fill="FFFFFF"/>
            <w:vAlign w:val="center"/>
            <w:hideMark/>
          </w:tcPr>
          <w:p w14:paraId="26977F0E"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8</w:t>
            </w:r>
          </w:p>
        </w:tc>
        <w:tc>
          <w:tcPr>
            <w:tcW w:w="1559" w:type="dxa"/>
            <w:tcBorders>
              <w:top w:val="nil"/>
              <w:left w:val="nil"/>
              <w:bottom w:val="single" w:sz="4" w:space="0" w:color="auto"/>
              <w:right w:val="single" w:sz="4" w:space="0" w:color="auto"/>
            </w:tcBorders>
            <w:shd w:val="clear" w:color="000000" w:fill="FFFFFF"/>
            <w:vAlign w:val="center"/>
            <w:hideMark/>
          </w:tcPr>
          <w:p w14:paraId="1CF1F03D"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6</w:t>
            </w:r>
          </w:p>
        </w:tc>
        <w:tc>
          <w:tcPr>
            <w:tcW w:w="1417" w:type="dxa"/>
            <w:tcBorders>
              <w:top w:val="nil"/>
              <w:left w:val="nil"/>
              <w:bottom w:val="single" w:sz="4" w:space="0" w:color="auto"/>
              <w:right w:val="single" w:sz="4" w:space="0" w:color="auto"/>
            </w:tcBorders>
            <w:shd w:val="clear" w:color="000000" w:fill="FFFFFF"/>
            <w:vAlign w:val="center"/>
            <w:hideMark/>
          </w:tcPr>
          <w:p w14:paraId="089A17D3"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10</w:t>
            </w:r>
          </w:p>
        </w:tc>
        <w:tc>
          <w:tcPr>
            <w:tcW w:w="1276" w:type="dxa"/>
            <w:tcBorders>
              <w:top w:val="nil"/>
              <w:left w:val="nil"/>
              <w:bottom w:val="single" w:sz="4" w:space="0" w:color="auto"/>
              <w:right w:val="single" w:sz="4" w:space="0" w:color="auto"/>
            </w:tcBorders>
            <w:shd w:val="clear" w:color="000000" w:fill="FFFFFF"/>
            <w:vAlign w:val="center"/>
            <w:hideMark/>
          </w:tcPr>
          <w:p w14:paraId="1A90ADF4"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8</w:t>
            </w:r>
          </w:p>
        </w:tc>
        <w:tc>
          <w:tcPr>
            <w:tcW w:w="1276" w:type="dxa"/>
            <w:tcBorders>
              <w:top w:val="nil"/>
              <w:left w:val="nil"/>
              <w:bottom w:val="single" w:sz="4" w:space="0" w:color="auto"/>
              <w:right w:val="single" w:sz="4" w:space="0" w:color="auto"/>
            </w:tcBorders>
            <w:shd w:val="clear" w:color="000000" w:fill="FFFFFF"/>
            <w:vAlign w:val="center"/>
            <w:hideMark/>
          </w:tcPr>
          <w:p w14:paraId="3B6E3B3D"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6</w:t>
            </w:r>
          </w:p>
        </w:tc>
        <w:tc>
          <w:tcPr>
            <w:tcW w:w="1134" w:type="dxa"/>
            <w:tcBorders>
              <w:top w:val="nil"/>
              <w:left w:val="nil"/>
              <w:bottom w:val="single" w:sz="4" w:space="0" w:color="auto"/>
              <w:right w:val="single" w:sz="4" w:space="0" w:color="auto"/>
            </w:tcBorders>
            <w:shd w:val="clear" w:color="000000" w:fill="FFFFFF"/>
            <w:noWrap/>
            <w:vAlign w:val="center"/>
            <w:hideMark/>
          </w:tcPr>
          <w:p w14:paraId="0EE36596"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38</w:t>
            </w:r>
          </w:p>
        </w:tc>
        <w:tc>
          <w:tcPr>
            <w:tcW w:w="850" w:type="dxa"/>
            <w:tcBorders>
              <w:top w:val="nil"/>
              <w:left w:val="nil"/>
              <w:bottom w:val="single" w:sz="4" w:space="0" w:color="auto"/>
              <w:right w:val="single" w:sz="4" w:space="0" w:color="auto"/>
            </w:tcBorders>
            <w:shd w:val="clear" w:color="auto" w:fill="auto"/>
            <w:noWrap/>
            <w:vAlign w:val="center"/>
            <w:hideMark/>
          </w:tcPr>
          <w:p w14:paraId="44BCD77A"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3</w:t>
            </w:r>
          </w:p>
        </w:tc>
      </w:tr>
      <w:tr w:rsidR="00070B9A" w:rsidRPr="00B6708D" w14:paraId="343DB225" w14:textId="77777777" w:rsidTr="00334B5B">
        <w:trPr>
          <w:trHeight w:val="701"/>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5E435886" w14:textId="77777777" w:rsidR="00070B9A" w:rsidRPr="00AB61B1" w:rsidRDefault="00070B9A" w:rsidP="00334B5B">
            <w:pPr>
              <w:spacing w:after="0" w:line="240" w:lineRule="auto"/>
              <w:jc w:val="both"/>
              <w:rPr>
                <w:rFonts w:ascii="Arial" w:eastAsia="Times New Roman" w:hAnsi="Arial" w:cs="Arial"/>
                <w:color w:val="000000"/>
                <w:sz w:val="20"/>
                <w:szCs w:val="20"/>
                <w:lang w:val="es-MX"/>
              </w:rPr>
            </w:pPr>
            <w:r w:rsidRPr="00AB61B1">
              <w:rPr>
                <w:rFonts w:ascii="Arial" w:eastAsia="Times New Roman" w:hAnsi="Arial" w:cs="Arial"/>
                <w:color w:val="000000"/>
                <w:sz w:val="20"/>
                <w:szCs w:val="20"/>
                <w:lang w:val="es-MX"/>
              </w:rPr>
              <w:t xml:space="preserve">3.La entidad no cuenta con archivos organizados y </w:t>
            </w:r>
            <w:proofErr w:type="gramStart"/>
            <w:r w:rsidRPr="00AB61B1">
              <w:rPr>
                <w:rFonts w:ascii="Arial" w:eastAsia="Times New Roman" w:hAnsi="Arial" w:cs="Arial"/>
                <w:color w:val="000000"/>
                <w:sz w:val="20"/>
                <w:szCs w:val="20"/>
                <w:lang w:val="es-MX"/>
              </w:rPr>
              <w:t>los  documentos</w:t>
            </w:r>
            <w:proofErr w:type="gramEnd"/>
            <w:r w:rsidRPr="00AB61B1">
              <w:rPr>
                <w:rFonts w:ascii="Arial" w:eastAsia="Times New Roman" w:hAnsi="Arial" w:cs="Arial"/>
                <w:color w:val="000000"/>
                <w:sz w:val="20"/>
                <w:szCs w:val="20"/>
                <w:lang w:val="es-MX"/>
              </w:rPr>
              <w:t xml:space="preserve"> no cuentan con inventarios en su totalidad en los archivos de gestión y Central</w:t>
            </w:r>
          </w:p>
        </w:tc>
        <w:tc>
          <w:tcPr>
            <w:tcW w:w="1560" w:type="dxa"/>
            <w:tcBorders>
              <w:top w:val="nil"/>
              <w:left w:val="nil"/>
              <w:bottom w:val="single" w:sz="4" w:space="0" w:color="auto"/>
              <w:right w:val="single" w:sz="4" w:space="0" w:color="auto"/>
            </w:tcBorders>
            <w:shd w:val="clear" w:color="000000" w:fill="FFFFFF"/>
            <w:vAlign w:val="center"/>
            <w:hideMark/>
          </w:tcPr>
          <w:p w14:paraId="58A8022B"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8</w:t>
            </w:r>
          </w:p>
        </w:tc>
        <w:tc>
          <w:tcPr>
            <w:tcW w:w="1559" w:type="dxa"/>
            <w:tcBorders>
              <w:top w:val="nil"/>
              <w:left w:val="nil"/>
              <w:bottom w:val="single" w:sz="4" w:space="0" w:color="auto"/>
              <w:right w:val="single" w:sz="4" w:space="0" w:color="auto"/>
            </w:tcBorders>
            <w:shd w:val="clear" w:color="000000" w:fill="FFFFFF"/>
            <w:vAlign w:val="center"/>
            <w:hideMark/>
          </w:tcPr>
          <w:p w14:paraId="4067FE44"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7</w:t>
            </w:r>
          </w:p>
        </w:tc>
        <w:tc>
          <w:tcPr>
            <w:tcW w:w="1417" w:type="dxa"/>
            <w:tcBorders>
              <w:top w:val="nil"/>
              <w:left w:val="nil"/>
              <w:bottom w:val="single" w:sz="4" w:space="0" w:color="auto"/>
              <w:right w:val="single" w:sz="4" w:space="0" w:color="auto"/>
            </w:tcBorders>
            <w:shd w:val="clear" w:color="000000" w:fill="FFFFFF"/>
            <w:vAlign w:val="center"/>
            <w:hideMark/>
          </w:tcPr>
          <w:p w14:paraId="70925DF4"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10</w:t>
            </w:r>
          </w:p>
        </w:tc>
        <w:tc>
          <w:tcPr>
            <w:tcW w:w="1276" w:type="dxa"/>
            <w:tcBorders>
              <w:top w:val="nil"/>
              <w:left w:val="nil"/>
              <w:bottom w:val="single" w:sz="4" w:space="0" w:color="auto"/>
              <w:right w:val="single" w:sz="4" w:space="0" w:color="auto"/>
            </w:tcBorders>
            <w:shd w:val="clear" w:color="000000" w:fill="FFFFFF"/>
            <w:vAlign w:val="center"/>
            <w:hideMark/>
          </w:tcPr>
          <w:p w14:paraId="3A2B3F05"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9</w:t>
            </w:r>
          </w:p>
        </w:tc>
        <w:tc>
          <w:tcPr>
            <w:tcW w:w="1276" w:type="dxa"/>
            <w:tcBorders>
              <w:top w:val="nil"/>
              <w:left w:val="nil"/>
              <w:bottom w:val="single" w:sz="4" w:space="0" w:color="auto"/>
              <w:right w:val="single" w:sz="4" w:space="0" w:color="auto"/>
            </w:tcBorders>
            <w:shd w:val="clear" w:color="000000" w:fill="FFFFFF"/>
            <w:vAlign w:val="center"/>
            <w:hideMark/>
          </w:tcPr>
          <w:p w14:paraId="281D7384"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6</w:t>
            </w:r>
          </w:p>
        </w:tc>
        <w:tc>
          <w:tcPr>
            <w:tcW w:w="1134" w:type="dxa"/>
            <w:tcBorders>
              <w:top w:val="nil"/>
              <w:left w:val="nil"/>
              <w:bottom w:val="single" w:sz="4" w:space="0" w:color="auto"/>
              <w:right w:val="single" w:sz="4" w:space="0" w:color="auto"/>
            </w:tcBorders>
            <w:shd w:val="clear" w:color="000000" w:fill="FFFFFF"/>
            <w:noWrap/>
            <w:vAlign w:val="center"/>
            <w:hideMark/>
          </w:tcPr>
          <w:p w14:paraId="0CE55A7C"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40</w:t>
            </w:r>
          </w:p>
        </w:tc>
        <w:tc>
          <w:tcPr>
            <w:tcW w:w="850" w:type="dxa"/>
            <w:tcBorders>
              <w:top w:val="nil"/>
              <w:left w:val="nil"/>
              <w:bottom w:val="single" w:sz="4" w:space="0" w:color="auto"/>
              <w:right w:val="single" w:sz="4" w:space="0" w:color="auto"/>
            </w:tcBorders>
            <w:shd w:val="clear" w:color="auto" w:fill="auto"/>
            <w:noWrap/>
            <w:vAlign w:val="center"/>
            <w:hideMark/>
          </w:tcPr>
          <w:p w14:paraId="55CCFE1E"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2</w:t>
            </w:r>
          </w:p>
        </w:tc>
      </w:tr>
      <w:tr w:rsidR="00070B9A" w:rsidRPr="00B6708D" w14:paraId="02B6CDF8" w14:textId="77777777" w:rsidTr="00334B5B">
        <w:trPr>
          <w:trHeight w:val="838"/>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DE808D6" w14:textId="77777777" w:rsidR="00070B9A" w:rsidRPr="00AB61B1" w:rsidRDefault="00070B9A" w:rsidP="00334B5B">
            <w:pPr>
              <w:spacing w:after="0" w:line="240" w:lineRule="auto"/>
              <w:jc w:val="both"/>
              <w:rPr>
                <w:rFonts w:ascii="Arial" w:eastAsia="Times New Roman" w:hAnsi="Arial" w:cs="Arial"/>
                <w:color w:val="000000"/>
                <w:sz w:val="20"/>
                <w:szCs w:val="20"/>
                <w:lang w:val="es-MX"/>
              </w:rPr>
            </w:pPr>
            <w:r w:rsidRPr="00AB61B1">
              <w:rPr>
                <w:rFonts w:ascii="Arial" w:eastAsia="Times New Roman" w:hAnsi="Arial" w:cs="Arial"/>
                <w:color w:val="000000"/>
                <w:sz w:val="20"/>
                <w:szCs w:val="20"/>
                <w:lang w:val="es-MX"/>
              </w:rPr>
              <w:t>4. Se deben actualizar los procedimientos de la Unidad de Correspondencia, Eliminación de documentos y procedimiento para la numeración, y descripción de los actos administrativos y Procedimiento para la gestión de expedientes electrónicos</w:t>
            </w:r>
          </w:p>
        </w:tc>
        <w:tc>
          <w:tcPr>
            <w:tcW w:w="1560" w:type="dxa"/>
            <w:tcBorders>
              <w:top w:val="nil"/>
              <w:left w:val="nil"/>
              <w:bottom w:val="single" w:sz="4" w:space="0" w:color="auto"/>
              <w:right w:val="single" w:sz="4" w:space="0" w:color="auto"/>
            </w:tcBorders>
            <w:shd w:val="clear" w:color="000000" w:fill="FFFFFF"/>
            <w:vAlign w:val="center"/>
            <w:hideMark/>
          </w:tcPr>
          <w:p w14:paraId="09A7D9F4" w14:textId="77777777" w:rsidR="00070B9A" w:rsidRPr="00AB61B1" w:rsidRDefault="00070B9A" w:rsidP="00334B5B">
            <w:pPr>
              <w:spacing w:after="0" w:line="240" w:lineRule="auto"/>
              <w:jc w:val="both"/>
              <w:rPr>
                <w:rFonts w:ascii="Arial" w:eastAsia="Times New Roman" w:hAnsi="Arial" w:cs="Arial"/>
                <w:b/>
                <w:bCs/>
                <w:color w:val="000000"/>
                <w:lang w:val="en-US"/>
              </w:rPr>
            </w:pPr>
            <w:r w:rsidRPr="00AB61B1">
              <w:rPr>
                <w:rFonts w:ascii="Arial" w:eastAsia="Times New Roman" w:hAnsi="Arial" w:cs="Arial"/>
                <w:b/>
                <w:bCs/>
                <w:color w:val="000000"/>
                <w:lang w:val="en-US"/>
              </w:rPr>
              <w:t>7</w:t>
            </w:r>
          </w:p>
        </w:tc>
        <w:tc>
          <w:tcPr>
            <w:tcW w:w="1559" w:type="dxa"/>
            <w:tcBorders>
              <w:top w:val="nil"/>
              <w:left w:val="nil"/>
              <w:bottom w:val="single" w:sz="4" w:space="0" w:color="auto"/>
              <w:right w:val="single" w:sz="4" w:space="0" w:color="auto"/>
            </w:tcBorders>
            <w:shd w:val="clear" w:color="000000" w:fill="FFFFFF"/>
            <w:vAlign w:val="center"/>
            <w:hideMark/>
          </w:tcPr>
          <w:p w14:paraId="076121D0" w14:textId="77777777" w:rsidR="00070B9A" w:rsidRPr="00AB61B1" w:rsidRDefault="00070B9A" w:rsidP="00334B5B">
            <w:pPr>
              <w:spacing w:after="0" w:line="240" w:lineRule="auto"/>
              <w:jc w:val="both"/>
              <w:rPr>
                <w:rFonts w:ascii="Arial" w:eastAsia="Times New Roman" w:hAnsi="Arial" w:cs="Arial"/>
                <w:b/>
                <w:bCs/>
                <w:color w:val="000000"/>
                <w:lang w:val="en-US"/>
              </w:rPr>
            </w:pPr>
            <w:r w:rsidRPr="00AB61B1">
              <w:rPr>
                <w:rFonts w:ascii="Arial" w:eastAsia="Times New Roman" w:hAnsi="Arial" w:cs="Arial"/>
                <w:b/>
                <w:bCs/>
                <w:color w:val="000000"/>
                <w:lang w:val="en-US"/>
              </w:rPr>
              <w:t>8</w:t>
            </w:r>
          </w:p>
        </w:tc>
        <w:tc>
          <w:tcPr>
            <w:tcW w:w="1417" w:type="dxa"/>
            <w:tcBorders>
              <w:top w:val="nil"/>
              <w:left w:val="nil"/>
              <w:bottom w:val="single" w:sz="4" w:space="0" w:color="auto"/>
              <w:right w:val="single" w:sz="4" w:space="0" w:color="auto"/>
            </w:tcBorders>
            <w:shd w:val="clear" w:color="000000" w:fill="FFFFFF"/>
            <w:vAlign w:val="center"/>
            <w:hideMark/>
          </w:tcPr>
          <w:p w14:paraId="345AD692" w14:textId="77777777" w:rsidR="00070B9A" w:rsidRPr="00AB61B1" w:rsidRDefault="00070B9A" w:rsidP="00334B5B">
            <w:pPr>
              <w:spacing w:after="0" w:line="240" w:lineRule="auto"/>
              <w:jc w:val="both"/>
              <w:rPr>
                <w:rFonts w:ascii="Arial" w:eastAsia="Times New Roman" w:hAnsi="Arial" w:cs="Arial"/>
                <w:b/>
                <w:bCs/>
                <w:color w:val="000000"/>
                <w:lang w:val="en-US"/>
              </w:rPr>
            </w:pPr>
            <w:r w:rsidRPr="00AB61B1">
              <w:rPr>
                <w:rFonts w:ascii="Arial" w:eastAsia="Times New Roman" w:hAnsi="Arial" w:cs="Arial"/>
                <w:b/>
                <w:bCs/>
                <w:color w:val="000000"/>
                <w:lang w:val="en-US"/>
              </w:rPr>
              <w:t>10</w:t>
            </w:r>
          </w:p>
        </w:tc>
        <w:tc>
          <w:tcPr>
            <w:tcW w:w="1276" w:type="dxa"/>
            <w:tcBorders>
              <w:top w:val="nil"/>
              <w:left w:val="nil"/>
              <w:bottom w:val="single" w:sz="4" w:space="0" w:color="auto"/>
              <w:right w:val="single" w:sz="4" w:space="0" w:color="auto"/>
            </w:tcBorders>
            <w:shd w:val="clear" w:color="000000" w:fill="FFFFFF"/>
            <w:vAlign w:val="center"/>
            <w:hideMark/>
          </w:tcPr>
          <w:p w14:paraId="1BE666BF" w14:textId="77777777" w:rsidR="00070B9A" w:rsidRPr="00AB61B1" w:rsidRDefault="00070B9A" w:rsidP="00334B5B">
            <w:pPr>
              <w:spacing w:after="0" w:line="240" w:lineRule="auto"/>
              <w:jc w:val="both"/>
              <w:rPr>
                <w:rFonts w:ascii="Arial" w:eastAsia="Times New Roman" w:hAnsi="Arial" w:cs="Arial"/>
                <w:b/>
                <w:bCs/>
                <w:color w:val="000000"/>
                <w:lang w:val="en-US"/>
              </w:rPr>
            </w:pPr>
            <w:r w:rsidRPr="00AB61B1">
              <w:rPr>
                <w:rFonts w:ascii="Arial" w:eastAsia="Times New Roman" w:hAnsi="Arial" w:cs="Arial"/>
                <w:b/>
                <w:bCs/>
                <w:color w:val="000000"/>
                <w:lang w:val="en-US"/>
              </w:rPr>
              <w:t>7</w:t>
            </w:r>
          </w:p>
        </w:tc>
        <w:tc>
          <w:tcPr>
            <w:tcW w:w="1276" w:type="dxa"/>
            <w:tcBorders>
              <w:top w:val="nil"/>
              <w:left w:val="nil"/>
              <w:bottom w:val="single" w:sz="4" w:space="0" w:color="auto"/>
              <w:right w:val="single" w:sz="4" w:space="0" w:color="auto"/>
            </w:tcBorders>
            <w:shd w:val="clear" w:color="000000" w:fill="FFFFFF"/>
            <w:vAlign w:val="center"/>
            <w:hideMark/>
          </w:tcPr>
          <w:p w14:paraId="710080B4"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5</w:t>
            </w:r>
          </w:p>
        </w:tc>
        <w:tc>
          <w:tcPr>
            <w:tcW w:w="1134" w:type="dxa"/>
            <w:tcBorders>
              <w:top w:val="nil"/>
              <w:left w:val="nil"/>
              <w:bottom w:val="single" w:sz="4" w:space="0" w:color="auto"/>
              <w:right w:val="single" w:sz="4" w:space="0" w:color="auto"/>
            </w:tcBorders>
            <w:shd w:val="clear" w:color="000000" w:fill="FFFFFF"/>
            <w:noWrap/>
            <w:vAlign w:val="center"/>
            <w:hideMark/>
          </w:tcPr>
          <w:p w14:paraId="3B5678FE"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37</w:t>
            </w:r>
          </w:p>
        </w:tc>
        <w:tc>
          <w:tcPr>
            <w:tcW w:w="850" w:type="dxa"/>
            <w:tcBorders>
              <w:top w:val="nil"/>
              <w:left w:val="nil"/>
              <w:bottom w:val="single" w:sz="4" w:space="0" w:color="auto"/>
              <w:right w:val="single" w:sz="4" w:space="0" w:color="auto"/>
            </w:tcBorders>
            <w:shd w:val="clear" w:color="auto" w:fill="auto"/>
            <w:noWrap/>
            <w:vAlign w:val="center"/>
            <w:hideMark/>
          </w:tcPr>
          <w:p w14:paraId="7F6C8EFF"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5</w:t>
            </w:r>
          </w:p>
        </w:tc>
      </w:tr>
      <w:tr w:rsidR="00070B9A" w:rsidRPr="00B6708D" w14:paraId="31DC21F8" w14:textId="77777777" w:rsidTr="00334B5B">
        <w:trPr>
          <w:trHeight w:val="69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A0843FD" w14:textId="77777777" w:rsidR="00070B9A" w:rsidRPr="00AB61B1" w:rsidRDefault="00070B9A" w:rsidP="00334B5B">
            <w:pPr>
              <w:spacing w:after="0" w:line="240" w:lineRule="auto"/>
              <w:jc w:val="both"/>
              <w:rPr>
                <w:rFonts w:ascii="Arial" w:eastAsia="Times New Roman" w:hAnsi="Arial" w:cs="Arial"/>
                <w:color w:val="000000"/>
                <w:sz w:val="20"/>
                <w:szCs w:val="20"/>
                <w:lang w:val="es-MX"/>
              </w:rPr>
            </w:pPr>
            <w:r w:rsidRPr="00AB61B1">
              <w:rPr>
                <w:rFonts w:ascii="Arial" w:eastAsia="Times New Roman" w:hAnsi="Arial" w:cs="Arial"/>
                <w:color w:val="000000"/>
                <w:sz w:val="20"/>
                <w:szCs w:val="20"/>
                <w:lang w:val="es-MX"/>
              </w:rPr>
              <w:t>5.La Corporación no cuenta con el Modelo de Requisitos para la Gestión de Documentos Electrónicos</w:t>
            </w:r>
          </w:p>
        </w:tc>
        <w:tc>
          <w:tcPr>
            <w:tcW w:w="1560" w:type="dxa"/>
            <w:tcBorders>
              <w:top w:val="nil"/>
              <w:left w:val="nil"/>
              <w:bottom w:val="single" w:sz="4" w:space="0" w:color="auto"/>
              <w:right w:val="single" w:sz="4" w:space="0" w:color="auto"/>
            </w:tcBorders>
            <w:shd w:val="clear" w:color="000000" w:fill="FFFFFF"/>
            <w:vAlign w:val="center"/>
            <w:hideMark/>
          </w:tcPr>
          <w:p w14:paraId="6A2510C9"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8</w:t>
            </w:r>
          </w:p>
        </w:tc>
        <w:tc>
          <w:tcPr>
            <w:tcW w:w="1559" w:type="dxa"/>
            <w:tcBorders>
              <w:top w:val="nil"/>
              <w:left w:val="nil"/>
              <w:bottom w:val="single" w:sz="4" w:space="0" w:color="auto"/>
              <w:right w:val="single" w:sz="4" w:space="0" w:color="auto"/>
            </w:tcBorders>
            <w:shd w:val="clear" w:color="000000" w:fill="FFFFFF"/>
            <w:vAlign w:val="center"/>
            <w:hideMark/>
          </w:tcPr>
          <w:p w14:paraId="2B01D1A0"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6</w:t>
            </w:r>
          </w:p>
        </w:tc>
        <w:tc>
          <w:tcPr>
            <w:tcW w:w="1417" w:type="dxa"/>
            <w:tcBorders>
              <w:top w:val="nil"/>
              <w:left w:val="nil"/>
              <w:bottom w:val="single" w:sz="4" w:space="0" w:color="auto"/>
              <w:right w:val="single" w:sz="4" w:space="0" w:color="auto"/>
            </w:tcBorders>
            <w:shd w:val="clear" w:color="000000" w:fill="FFFFFF"/>
            <w:vAlign w:val="center"/>
            <w:hideMark/>
          </w:tcPr>
          <w:p w14:paraId="7FD3C276"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10</w:t>
            </w:r>
          </w:p>
        </w:tc>
        <w:tc>
          <w:tcPr>
            <w:tcW w:w="1276" w:type="dxa"/>
            <w:tcBorders>
              <w:top w:val="nil"/>
              <w:left w:val="nil"/>
              <w:bottom w:val="single" w:sz="4" w:space="0" w:color="auto"/>
              <w:right w:val="single" w:sz="4" w:space="0" w:color="auto"/>
            </w:tcBorders>
            <w:shd w:val="clear" w:color="000000" w:fill="FFFFFF"/>
            <w:vAlign w:val="center"/>
            <w:hideMark/>
          </w:tcPr>
          <w:p w14:paraId="79D812D0"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8</w:t>
            </w:r>
          </w:p>
        </w:tc>
        <w:tc>
          <w:tcPr>
            <w:tcW w:w="1276" w:type="dxa"/>
            <w:tcBorders>
              <w:top w:val="nil"/>
              <w:left w:val="nil"/>
              <w:bottom w:val="single" w:sz="4" w:space="0" w:color="auto"/>
              <w:right w:val="single" w:sz="4" w:space="0" w:color="auto"/>
            </w:tcBorders>
            <w:shd w:val="clear" w:color="000000" w:fill="FFFFFF"/>
            <w:vAlign w:val="center"/>
            <w:hideMark/>
          </w:tcPr>
          <w:p w14:paraId="7156AFC5"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6</w:t>
            </w:r>
          </w:p>
        </w:tc>
        <w:tc>
          <w:tcPr>
            <w:tcW w:w="1134" w:type="dxa"/>
            <w:tcBorders>
              <w:top w:val="nil"/>
              <w:left w:val="nil"/>
              <w:bottom w:val="single" w:sz="4" w:space="0" w:color="auto"/>
              <w:right w:val="single" w:sz="4" w:space="0" w:color="auto"/>
            </w:tcBorders>
            <w:shd w:val="clear" w:color="000000" w:fill="FFFFFF"/>
            <w:noWrap/>
            <w:vAlign w:val="center"/>
            <w:hideMark/>
          </w:tcPr>
          <w:p w14:paraId="25A1FC4C"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38</w:t>
            </w:r>
          </w:p>
        </w:tc>
        <w:tc>
          <w:tcPr>
            <w:tcW w:w="850" w:type="dxa"/>
            <w:tcBorders>
              <w:top w:val="nil"/>
              <w:left w:val="nil"/>
              <w:bottom w:val="single" w:sz="4" w:space="0" w:color="auto"/>
              <w:right w:val="single" w:sz="4" w:space="0" w:color="auto"/>
            </w:tcBorders>
            <w:shd w:val="clear" w:color="auto" w:fill="auto"/>
            <w:noWrap/>
            <w:vAlign w:val="center"/>
            <w:hideMark/>
          </w:tcPr>
          <w:p w14:paraId="5258C075"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4</w:t>
            </w:r>
          </w:p>
        </w:tc>
      </w:tr>
      <w:tr w:rsidR="00070B9A" w:rsidRPr="00B6708D" w14:paraId="4D11F53B" w14:textId="77777777" w:rsidTr="00334B5B">
        <w:trPr>
          <w:trHeight w:val="648"/>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50FFC49" w14:textId="77777777" w:rsidR="00070B9A" w:rsidRPr="00AB61B1" w:rsidRDefault="00070B9A" w:rsidP="00334B5B">
            <w:pPr>
              <w:spacing w:after="0" w:line="240" w:lineRule="auto"/>
              <w:jc w:val="both"/>
              <w:rPr>
                <w:rFonts w:ascii="Arial" w:eastAsia="Times New Roman" w:hAnsi="Arial" w:cs="Arial"/>
                <w:color w:val="000000"/>
                <w:sz w:val="20"/>
                <w:szCs w:val="20"/>
                <w:lang w:val="es-MX"/>
              </w:rPr>
            </w:pPr>
            <w:r w:rsidRPr="00AB61B1">
              <w:rPr>
                <w:rFonts w:ascii="Arial" w:eastAsia="Times New Roman" w:hAnsi="Arial" w:cs="Arial"/>
                <w:color w:val="000000"/>
                <w:sz w:val="20"/>
                <w:szCs w:val="20"/>
                <w:lang w:val="es-MX"/>
              </w:rPr>
              <w:t>6.La entidad no ha implementado el Sistema Integrado de Conservación SIC</w:t>
            </w:r>
          </w:p>
        </w:tc>
        <w:tc>
          <w:tcPr>
            <w:tcW w:w="1560" w:type="dxa"/>
            <w:tcBorders>
              <w:top w:val="nil"/>
              <w:left w:val="nil"/>
              <w:bottom w:val="single" w:sz="4" w:space="0" w:color="auto"/>
              <w:right w:val="single" w:sz="4" w:space="0" w:color="auto"/>
            </w:tcBorders>
            <w:shd w:val="clear" w:color="auto" w:fill="auto"/>
            <w:vAlign w:val="center"/>
            <w:hideMark/>
          </w:tcPr>
          <w:p w14:paraId="314E6A84"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7</w:t>
            </w:r>
          </w:p>
        </w:tc>
        <w:tc>
          <w:tcPr>
            <w:tcW w:w="1559" w:type="dxa"/>
            <w:tcBorders>
              <w:top w:val="nil"/>
              <w:left w:val="nil"/>
              <w:bottom w:val="single" w:sz="4" w:space="0" w:color="auto"/>
              <w:right w:val="single" w:sz="4" w:space="0" w:color="auto"/>
            </w:tcBorders>
            <w:shd w:val="clear" w:color="auto" w:fill="auto"/>
            <w:vAlign w:val="center"/>
            <w:hideMark/>
          </w:tcPr>
          <w:p w14:paraId="2859164F"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7</w:t>
            </w:r>
          </w:p>
        </w:tc>
        <w:tc>
          <w:tcPr>
            <w:tcW w:w="1417" w:type="dxa"/>
            <w:tcBorders>
              <w:top w:val="nil"/>
              <w:left w:val="nil"/>
              <w:bottom w:val="single" w:sz="4" w:space="0" w:color="auto"/>
              <w:right w:val="single" w:sz="4" w:space="0" w:color="auto"/>
            </w:tcBorders>
            <w:shd w:val="clear" w:color="auto" w:fill="auto"/>
            <w:vAlign w:val="center"/>
            <w:hideMark/>
          </w:tcPr>
          <w:p w14:paraId="7CB98BB1"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9</w:t>
            </w:r>
          </w:p>
        </w:tc>
        <w:tc>
          <w:tcPr>
            <w:tcW w:w="1276" w:type="dxa"/>
            <w:tcBorders>
              <w:top w:val="nil"/>
              <w:left w:val="nil"/>
              <w:bottom w:val="single" w:sz="4" w:space="0" w:color="auto"/>
              <w:right w:val="single" w:sz="4" w:space="0" w:color="auto"/>
            </w:tcBorders>
            <w:shd w:val="clear" w:color="auto" w:fill="auto"/>
            <w:vAlign w:val="center"/>
            <w:hideMark/>
          </w:tcPr>
          <w:p w14:paraId="753111F0"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8</w:t>
            </w:r>
          </w:p>
        </w:tc>
        <w:tc>
          <w:tcPr>
            <w:tcW w:w="1276" w:type="dxa"/>
            <w:tcBorders>
              <w:top w:val="nil"/>
              <w:left w:val="nil"/>
              <w:bottom w:val="single" w:sz="4" w:space="0" w:color="auto"/>
              <w:right w:val="single" w:sz="4" w:space="0" w:color="auto"/>
            </w:tcBorders>
            <w:shd w:val="clear" w:color="auto" w:fill="auto"/>
            <w:vAlign w:val="bottom"/>
            <w:hideMark/>
          </w:tcPr>
          <w:p w14:paraId="768A2224"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4</w:t>
            </w:r>
          </w:p>
        </w:tc>
        <w:tc>
          <w:tcPr>
            <w:tcW w:w="1134" w:type="dxa"/>
            <w:tcBorders>
              <w:top w:val="nil"/>
              <w:left w:val="nil"/>
              <w:bottom w:val="single" w:sz="4" w:space="0" w:color="auto"/>
              <w:right w:val="single" w:sz="4" w:space="0" w:color="auto"/>
            </w:tcBorders>
            <w:shd w:val="clear" w:color="000000" w:fill="FFFFFF"/>
            <w:noWrap/>
            <w:vAlign w:val="center"/>
            <w:hideMark/>
          </w:tcPr>
          <w:p w14:paraId="2C4CA5F5"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35</w:t>
            </w:r>
          </w:p>
        </w:tc>
        <w:tc>
          <w:tcPr>
            <w:tcW w:w="850" w:type="dxa"/>
            <w:tcBorders>
              <w:top w:val="nil"/>
              <w:left w:val="nil"/>
              <w:bottom w:val="single" w:sz="4" w:space="0" w:color="auto"/>
              <w:right w:val="single" w:sz="4" w:space="0" w:color="auto"/>
            </w:tcBorders>
            <w:shd w:val="clear" w:color="auto" w:fill="auto"/>
            <w:noWrap/>
            <w:vAlign w:val="center"/>
            <w:hideMark/>
          </w:tcPr>
          <w:p w14:paraId="13876A9E"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6</w:t>
            </w:r>
          </w:p>
        </w:tc>
      </w:tr>
      <w:tr w:rsidR="00070B9A" w:rsidRPr="00B6708D" w14:paraId="0789CC88" w14:textId="77777777" w:rsidTr="00334B5B">
        <w:trPr>
          <w:trHeight w:val="552"/>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44F9BD5D" w14:textId="77777777" w:rsidR="00070B9A" w:rsidRPr="00AB61B1" w:rsidRDefault="00070B9A" w:rsidP="00334B5B">
            <w:pPr>
              <w:spacing w:after="0" w:line="240" w:lineRule="auto"/>
              <w:jc w:val="both"/>
              <w:rPr>
                <w:rFonts w:ascii="Arial" w:eastAsia="Times New Roman" w:hAnsi="Arial" w:cs="Arial"/>
                <w:color w:val="000000"/>
                <w:sz w:val="20"/>
                <w:szCs w:val="20"/>
                <w:lang w:val="es-MX"/>
              </w:rPr>
            </w:pPr>
            <w:r w:rsidRPr="00AB61B1">
              <w:rPr>
                <w:rFonts w:ascii="Arial" w:eastAsia="Times New Roman" w:hAnsi="Arial" w:cs="Arial"/>
                <w:color w:val="000000"/>
                <w:sz w:val="20"/>
                <w:szCs w:val="20"/>
                <w:lang w:val="es-MX"/>
              </w:rPr>
              <w:t>7.La entidad no cuenta con Tabla de Valoración Documental</w:t>
            </w:r>
          </w:p>
        </w:tc>
        <w:tc>
          <w:tcPr>
            <w:tcW w:w="1560" w:type="dxa"/>
            <w:tcBorders>
              <w:top w:val="nil"/>
              <w:left w:val="nil"/>
              <w:bottom w:val="single" w:sz="4" w:space="0" w:color="auto"/>
              <w:right w:val="single" w:sz="4" w:space="0" w:color="auto"/>
            </w:tcBorders>
            <w:shd w:val="clear" w:color="auto" w:fill="auto"/>
            <w:vAlign w:val="center"/>
            <w:hideMark/>
          </w:tcPr>
          <w:p w14:paraId="3BE265F6"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5</w:t>
            </w:r>
          </w:p>
        </w:tc>
        <w:tc>
          <w:tcPr>
            <w:tcW w:w="1559" w:type="dxa"/>
            <w:tcBorders>
              <w:top w:val="nil"/>
              <w:left w:val="nil"/>
              <w:bottom w:val="single" w:sz="4" w:space="0" w:color="auto"/>
              <w:right w:val="single" w:sz="4" w:space="0" w:color="auto"/>
            </w:tcBorders>
            <w:shd w:val="clear" w:color="auto" w:fill="auto"/>
            <w:vAlign w:val="center"/>
            <w:hideMark/>
          </w:tcPr>
          <w:p w14:paraId="776E6BA6"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7</w:t>
            </w:r>
          </w:p>
        </w:tc>
        <w:tc>
          <w:tcPr>
            <w:tcW w:w="1417" w:type="dxa"/>
            <w:tcBorders>
              <w:top w:val="nil"/>
              <w:left w:val="nil"/>
              <w:bottom w:val="single" w:sz="4" w:space="0" w:color="auto"/>
              <w:right w:val="single" w:sz="4" w:space="0" w:color="auto"/>
            </w:tcBorders>
            <w:shd w:val="clear" w:color="auto" w:fill="auto"/>
            <w:vAlign w:val="center"/>
            <w:hideMark/>
          </w:tcPr>
          <w:p w14:paraId="6224C4FA"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9</w:t>
            </w:r>
          </w:p>
        </w:tc>
        <w:tc>
          <w:tcPr>
            <w:tcW w:w="1276" w:type="dxa"/>
            <w:tcBorders>
              <w:top w:val="nil"/>
              <w:left w:val="nil"/>
              <w:bottom w:val="single" w:sz="4" w:space="0" w:color="auto"/>
              <w:right w:val="single" w:sz="4" w:space="0" w:color="auto"/>
            </w:tcBorders>
            <w:shd w:val="clear" w:color="auto" w:fill="auto"/>
            <w:vAlign w:val="center"/>
            <w:hideMark/>
          </w:tcPr>
          <w:p w14:paraId="37A58675"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7</w:t>
            </w:r>
          </w:p>
        </w:tc>
        <w:tc>
          <w:tcPr>
            <w:tcW w:w="1276" w:type="dxa"/>
            <w:tcBorders>
              <w:top w:val="nil"/>
              <w:left w:val="nil"/>
              <w:bottom w:val="single" w:sz="4" w:space="0" w:color="auto"/>
              <w:right w:val="single" w:sz="4" w:space="0" w:color="auto"/>
            </w:tcBorders>
            <w:shd w:val="clear" w:color="auto" w:fill="auto"/>
            <w:vAlign w:val="bottom"/>
            <w:hideMark/>
          </w:tcPr>
          <w:p w14:paraId="642415F6"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5</w:t>
            </w:r>
          </w:p>
        </w:tc>
        <w:tc>
          <w:tcPr>
            <w:tcW w:w="1134" w:type="dxa"/>
            <w:tcBorders>
              <w:top w:val="nil"/>
              <w:left w:val="nil"/>
              <w:bottom w:val="single" w:sz="4" w:space="0" w:color="auto"/>
              <w:right w:val="single" w:sz="4" w:space="0" w:color="auto"/>
            </w:tcBorders>
            <w:shd w:val="clear" w:color="000000" w:fill="FFFFFF"/>
            <w:noWrap/>
            <w:vAlign w:val="center"/>
            <w:hideMark/>
          </w:tcPr>
          <w:p w14:paraId="576B67F1"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33</w:t>
            </w:r>
          </w:p>
        </w:tc>
        <w:tc>
          <w:tcPr>
            <w:tcW w:w="850" w:type="dxa"/>
            <w:tcBorders>
              <w:top w:val="nil"/>
              <w:left w:val="nil"/>
              <w:bottom w:val="single" w:sz="4" w:space="0" w:color="auto"/>
              <w:right w:val="single" w:sz="4" w:space="0" w:color="auto"/>
            </w:tcBorders>
            <w:shd w:val="clear" w:color="auto" w:fill="auto"/>
            <w:noWrap/>
            <w:vAlign w:val="center"/>
            <w:hideMark/>
          </w:tcPr>
          <w:p w14:paraId="4E7F5FC4"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8</w:t>
            </w:r>
          </w:p>
        </w:tc>
      </w:tr>
      <w:tr w:rsidR="00070B9A" w:rsidRPr="00B6708D" w14:paraId="0E8F8E36" w14:textId="77777777" w:rsidTr="00334B5B">
        <w:trPr>
          <w:trHeight w:val="288"/>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4C782737" w14:textId="77777777" w:rsidR="00070B9A" w:rsidRPr="00AB61B1" w:rsidRDefault="00070B9A" w:rsidP="00334B5B">
            <w:pPr>
              <w:spacing w:after="0" w:line="240" w:lineRule="auto"/>
              <w:jc w:val="both"/>
              <w:rPr>
                <w:rFonts w:ascii="Arial" w:eastAsia="Times New Roman" w:hAnsi="Arial" w:cs="Arial"/>
                <w:color w:val="000000"/>
                <w:sz w:val="20"/>
                <w:szCs w:val="20"/>
                <w:lang w:val="en-US"/>
              </w:rPr>
            </w:pPr>
            <w:r w:rsidRPr="00AB61B1">
              <w:rPr>
                <w:rFonts w:ascii="Arial" w:eastAsia="Times New Roman" w:hAnsi="Arial" w:cs="Arial"/>
                <w:color w:val="000000"/>
                <w:sz w:val="20"/>
                <w:szCs w:val="20"/>
                <w:lang w:val="en-US"/>
              </w:rPr>
              <w:t>Total</w:t>
            </w:r>
          </w:p>
        </w:tc>
        <w:tc>
          <w:tcPr>
            <w:tcW w:w="1560" w:type="dxa"/>
            <w:tcBorders>
              <w:top w:val="nil"/>
              <w:left w:val="nil"/>
              <w:bottom w:val="single" w:sz="4" w:space="0" w:color="auto"/>
              <w:right w:val="single" w:sz="4" w:space="0" w:color="auto"/>
            </w:tcBorders>
            <w:shd w:val="clear" w:color="auto" w:fill="auto"/>
            <w:noWrap/>
            <w:vAlign w:val="center"/>
            <w:hideMark/>
          </w:tcPr>
          <w:p w14:paraId="38855075"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60</w:t>
            </w:r>
          </w:p>
        </w:tc>
        <w:tc>
          <w:tcPr>
            <w:tcW w:w="1559" w:type="dxa"/>
            <w:tcBorders>
              <w:top w:val="nil"/>
              <w:left w:val="nil"/>
              <w:bottom w:val="single" w:sz="4" w:space="0" w:color="auto"/>
              <w:right w:val="single" w:sz="4" w:space="0" w:color="auto"/>
            </w:tcBorders>
            <w:shd w:val="clear" w:color="auto" w:fill="auto"/>
            <w:noWrap/>
            <w:vAlign w:val="center"/>
            <w:hideMark/>
          </w:tcPr>
          <w:p w14:paraId="6D6C6C6C"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55</w:t>
            </w:r>
          </w:p>
        </w:tc>
        <w:tc>
          <w:tcPr>
            <w:tcW w:w="1417" w:type="dxa"/>
            <w:tcBorders>
              <w:top w:val="nil"/>
              <w:left w:val="nil"/>
              <w:bottom w:val="single" w:sz="4" w:space="0" w:color="auto"/>
              <w:right w:val="single" w:sz="4" w:space="0" w:color="auto"/>
            </w:tcBorders>
            <w:shd w:val="clear" w:color="auto" w:fill="auto"/>
            <w:noWrap/>
            <w:vAlign w:val="center"/>
            <w:hideMark/>
          </w:tcPr>
          <w:p w14:paraId="738855DB"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76</w:t>
            </w:r>
          </w:p>
        </w:tc>
        <w:tc>
          <w:tcPr>
            <w:tcW w:w="1276" w:type="dxa"/>
            <w:tcBorders>
              <w:top w:val="nil"/>
              <w:left w:val="nil"/>
              <w:bottom w:val="single" w:sz="4" w:space="0" w:color="auto"/>
              <w:right w:val="single" w:sz="4" w:space="0" w:color="auto"/>
            </w:tcBorders>
            <w:shd w:val="clear" w:color="auto" w:fill="auto"/>
            <w:noWrap/>
            <w:vAlign w:val="center"/>
            <w:hideMark/>
          </w:tcPr>
          <w:p w14:paraId="50529EAE"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60</w:t>
            </w:r>
          </w:p>
        </w:tc>
        <w:tc>
          <w:tcPr>
            <w:tcW w:w="1276" w:type="dxa"/>
            <w:tcBorders>
              <w:top w:val="nil"/>
              <w:left w:val="nil"/>
              <w:bottom w:val="single" w:sz="4" w:space="0" w:color="auto"/>
              <w:right w:val="single" w:sz="4" w:space="0" w:color="auto"/>
            </w:tcBorders>
            <w:shd w:val="clear" w:color="auto" w:fill="auto"/>
            <w:noWrap/>
            <w:vAlign w:val="center"/>
            <w:hideMark/>
          </w:tcPr>
          <w:p w14:paraId="0C9E5740"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45</w:t>
            </w:r>
          </w:p>
        </w:tc>
        <w:tc>
          <w:tcPr>
            <w:tcW w:w="1134" w:type="dxa"/>
            <w:tcBorders>
              <w:top w:val="nil"/>
              <w:left w:val="nil"/>
              <w:bottom w:val="single" w:sz="4" w:space="0" w:color="auto"/>
              <w:right w:val="single" w:sz="4" w:space="0" w:color="auto"/>
            </w:tcBorders>
            <w:shd w:val="clear" w:color="auto" w:fill="auto"/>
            <w:noWrap/>
            <w:vAlign w:val="bottom"/>
            <w:hideMark/>
          </w:tcPr>
          <w:p w14:paraId="3185E427"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14:paraId="788E84F4" w14:textId="77777777" w:rsidR="00070B9A" w:rsidRPr="00AB61B1" w:rsidRDefault="00070B9A" w:rsidP="00334B5B">
            <w:pPr>
              <w:spacing w:after="0" w:line="240" w:lineRule="auto"/>
              <w:jc w:val="both"/>
              <w:rPr>
                <w:rFonts w:ascii="Arial" w:eastAsia="Times New Roman" w:hAnsi="Arial" w:cs="Arial"/>
                <w:color w:val="000000"/>
                <w:lang w:val="en-US"/>
              </w:rPr>
            </w:pPr>
            <w:r w:rsidRPr="00AB61B1">
              <w:rPr>
                <w:rFonts w:ascii="Arial" w:eastAsia="Times New Roman" w:hAnsi="Arial" w:cs="Arial"/>
                <w:color w:val="000000"/>
                <w:lang w:val="en-US"/>
              </w:rPr>
              <w:t> </w:t>
            </w:r>
          </w:p>
        </w:tc>
      </w:tr>
    </w:tbl>
    <w:p w14:paraId="673E3702" w14:textId="77777777" w:rsidR="00AB61B1" w:rsidRDefault="00AB61B1" w:rsidP="00070B9A">
      <w:pPr>
        <w:spacing w:after="0" w:line="360" w:lineRule="auto"/>
        <w:jc w:val="both"/>
        <w:rPr>
          <w:rFonts w:ascii="Arial" w:hAnsi="Arial" w:cs="Arial"/>
        </w:rPr>
      </w:pPr>
    </w:p>
    <w:p w14:paraId="344F73FA" w14:textId="46C3F942" w:rsidR="00070B9A" w:rsidRPr="00B6708D" w:rsidRDefault="00070B9A" w:rsidP="00070B9A">
      <w:pPr>
        <w:spacing w:after="0" w:line="360" w:lineRule="auto"/>
        <w:jc w:val="both"/>
        <w:rPr>
          <w:rFonts w:ascii="Arial" w:hAnsi="Arial" w:cs="Arial"/>
        </w:rPr>
      </w:pPr>
      <w:r w:rsidRPr="00B6708D">
        <w:rPr>
          <w:rFonts w:ascii="Arial" w:hAnsi="Arial" w:cs="Arial"/>
        </w:rPr>
        <w:lastRenderedPageBreak/>
        <w:t xml:space="preserve">Los aspectos priorizados para trabajar en la vigencia 2025- 2026 son los siguientes: </w:t>
      </w:r>
    </w:p>
    <w:p w14:paraId="672106CC" w14:textId="77777777" w:rsidR="00070B9A" w:rsidRPr="00B6708D" w:rsidRDefault="00070B9A" w:rsidP="00070B9A">
      <w:pPr>
        <w:spacing w:after="0" w:line="360" w:lineRule="auto"/>
        <w:jc w:val="both"/>
        <w:rPr>
          <w:rFonts w:ascii="Arial" w:hAnsi="Arial" w:cs="Arial"/>
        </w:rPr>
      </w:pPr>
    </w:p>
    <w:tbl>
      <w:tblPr>
        <w:tblW w:w="8784" w:type="dxa"/>
        <w:tblLook w:val="04A0" w:firstRow="1" w:lastRow="0" w:firstColumn="1" w:lastColumn="0" w:noHBand="0" w:noVBand="1"/>
      </w:tblPr>
      <w:tblGrid>
        <w:gridCol w:w="7225"/>
        <w:gridCol w:w="1559"/>
      </w:tblGrid>
      <w:tr w:rsidR="00070B9A" w:rsidRPr="00B6708D" w14:paraId="3A873C47" w14:textId="77777777" w:rsidTr="00AB61B1">
        <w:trPr>
          <w:trHeight w:val="456"/>
        </w:trPr>
        <w:tc>
          <w:tcPr>
            <w:tcW w:w="7225"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790EBD29" w14:textId="77777777" w:rsidR="00070B9A" w:rsidRPr="00AB61B1" w:rsidRDefault="00070B9A" w:rsidP="00334B5B">
            <w:pPr>
              <w:pStyle w:val="Prrafodelista"/>
              <w:spacing w:after="0" w:line="360" w:lineRule="auto"/>
              <w:jc w:val="both"/>
              <w:rPr>
                <w:rFonts w:ascii="Arial" w:eastAsia="Times New Roman" w:hAnsi="Arial" w:cs="Arial"/>
                <w:color w:val="000000"/>
                <w:lang w:val="en-US"/>
              </w:rPr>
            </w:pPr>
            <w:r w:rsidRPr="00AB61B1">
              <w:rPr>
                <w:rFonts w:ascii="Arial" w:eastAsia="Times New Roman" w:hAnsi="Arial" w:cs="Arial"/>
                <w:color w:val="000000"/>
                <w:lang w:val="en-US"/>
              </w:rPr>
              <w:t>ASPECTOS CRITICOS</w:t>
            </w:r>
          </w:p>
        </w:tc>
        <w:tc>
          <w:tcPr>
            <w:tcW w:w="1559" w:type="dxa"/>
            <w:tcBorders>
              <w:top w:val="single" w:sz="4" w:space="0" w:color="auto"/>
              <w:left w:val="nil"/>
              <w:bottom w:val="single" w:sz="4" w:space="0" w:color="auto"/>
              <w:right w:val="single" w:sz="4" w:space="0" w:color="auto"/>
            </w:tcBorders>
            <w:shd w:val="clear" w:color="000000" w:fill="00B0F0"/>
            <w:noWrap/>
            <w:vAlign w:val="center"/>
            <w:hideMark/>
          </w:tcPr>
          <w:p w14:paraId="457BD42B" w14:textId="77777777" w:rsidR="00070B9A" w:rsidRPr="00AB61B1" w:rsidRDefault="00070B9A" w:rsidP="00334B5B">
            <w:pPr>
              <w:spacing w:after="0" w:line="360" w:lineRule="auto"/>
              <w:jc w:val="both"/>
              <w:rPr>
                <w:rFonts w:ascii="Arial" w:eastAsia="Times New Roman" w:hAnsi="Arial" w:cs="Arial"/>
                <w:color w:val="000000"/>
                <w:lang w:val="en-US"/>
              </w:rPr>
            </w:pPr>
            <w:r w:rsidRPr="00AB61B1">
              <w:rPr>
                <w:rFonts w:ascii="Arial" w:eastAsia="Times New Roman" w:hAnsi="Arial" w:cs="Arial"/>
                <w:color w:val="000000"/>
                <w:lang w:val="en-US"/>
              </w:rPr>
              <w:t>TOTAL</w:t>
            </w:r>
          </w:p>
        </w:tc>
      </w:tr>
      <w:tr w:rsidR="00070B9A" w:rsidRPr="00B6708D" w14:paraId="6AD7C512" w14:textId="77777777" w:rsidTr="00AB61B1">
        <w:trPr>
          <w:trHeight w:val="804"/>
        </w:trPr>
        <w:tc>
          <w:tcPr>
            <w:tcW w:w="7225" w:type="dxa"/>
            <w:tcBorders>
              <w:top w:val="nil"/>
              <w:left w:val="single" w:sz="4" w:space="0" w:color="auto"/>
              <w:bottom w:val="single" w:sz="4" w:space="0" w:color="auto"/>
              <w:right w:val="single" w:sz="4" w:space="0" w:color="auto"/>
            </w:tcBorders>
            <w:shd w:val="clear" w:color="000000" w:fill="FFFFFF"/>
            <w:vAlign w:val="bottom"/>
            <w:hideMark/>
          </w:tcPr>
          <w:p w14:paraId="712054A5" w14:textId="77777777" w:rsidR="00070B9A" w:rsidRPr="00AB61B1" w:rsidRDefault="00070B9A" w:rsidP="00334B5B">
            <w:pPr>
              <w:spacing w:after="0" w:line="360" w:lineRule="auto"/>
              <w:jc w:val="both"/>
              <w:rPr>
                <w:rFonts w:ascii="Arial" w:eastAsia="Times New Roman" w:hAnsi="Arial" w:cs="Arial"/>
                <w:color w:val="000000"/>
                <w:lang w:val="es-MX"/>
              </w:rPr>
            </w:pPr>
            <w:r w:rsidRPr="00AB61B1">
              <w:rPr>
                <w:rFonts w:ascii="Arial" w:eastAsia="Times New Roman" w:hAnsi="Arial" w:cs="Arial"/>
                <w:color w:val="000000"/>
                <w:lang w:val="es-MX"/>
              </w:rPr>
              <w:t>1.Las Tablas de Retención Documental – TRD se encuentran en proceso de actualización aprobación y convalidación por parte del AGN.</w:t>
            </w:r>
          </w:p>
        </w:tc>
        <w:tc>
          <w:tcPr>
            <w:tcW w:w="1559" w:type="dxa"/>
            <w:tcBorders>
              <w:top w:val="nil"/>
              <w:left w:val="nil"/>
              <w:bottom w:val="single" w:sz="4" w:space="0" w:color="auto"/>
              <w:right w:val="single" w:sz="4" w:space="0" w:color="auto"/>
            </w:tcBorders>
            <w:shd w:val="clear" w:color="000000" w:fill="FFFFFF"/>
            <w:noWrap/>
            <w:vAlign w:val="center"/>
            <w:hideMark/>
          </w:tcPr>
          <w:p w14:paraId="005C2A84" w14:textId="77777777" w:rsidR="00070B9A" w:rsidRPr="00AB61B1" w:rsidRDefault="00070B9A" w:rsidP="00334B5B">
            <w:pPr>
              <w:pStyle w:val="Prrafodelista"/>
              <w:spacing w:after="0" w:line="360" w:lineRule="auto"/>
              <w:ind w:left="23" w:right="187"/>
              <w:jc w:val="both"/>
              <w:rPr>
                <w:rFonts w:ascii="Arial" w:eastAsia="Times New Roman" w:hAnsi="Arial" w:cs="Arial"/>
                <w:color w:val="000000"/>
                <w:lang w:val="en-US"/>
              </w:rPr>
            </w:pPr>
            <w:r w:rsidRPr="00AB61B1">
              <w:rPr>
                <w:rFonts w:ascii="Arial" w:eastAsia="Times New Roman" w:hAnsi="Arial" w:cs="Arial"/>
                <w:color w:val="000000"/>
                <w:lang w:val="en-US"/>
              </w:rPr>
              <w:t>41</w:t>
            </w:r>
          </w:p>
        </w:tc>
      </w:tr>
      <w:tr w:rsidR="00070B9A" w:rsidRPr="00B6708D" w14:paraId="149BBAAE" w14:textId="77777777" w:rsidTr="00AB61B1">
        <w:trPr>
          <w:trHeight w:val="804"/>
        </w:trPr>
        <w:tc>
          <w:tcPr>
            <w:tcW w:w="7225" w:type="dxa"/>
            <w:tcBorders>
              <w:top w:val="nil"/>
              <w:left w:val="single" w:sz="4" w:space="0" w:color="auto"/>
              <w:bottom w:val="single" w:sz="4" w:space="0" w:color="auto"/>
              <w:right w:val="single" w:sz="4" w:space="0" w:color="auto"/>
            </w:tcBorders>
            <w:shd w:val="clear" w:color="000000" w:fill="FFFFFF"/>
            <w:vAlign w:val="bottom"/>
            <w:hideMark/>
          </w:tcPr>
          <w:p w14:paraId="72B02971" w14:textId="2EBA4237" w:rsidR="00070B9A" w:rsidRPr="00AB61B1" w:rsidRDefault="00070B9A" w:rsidP="00334B5B">
            <w:pPr>
              <w:spacing w:after="0" w:line="360" w:lineRule="auto"/>
              <w:jc w:val="both"/>
              <w:rPr>
                <w:rFonts w:ascii="Arial" w:eastAsia="Times New Roman" w:hAnsi="Arial" w:cs="Arial"/>
                <w:color w:val="000000"/>
                <w:lang w:val="es-MX"/>
              </w:rPr>
            </w:pPr>
            <w:r w:rsidRPr="00AB61B1">
              <w:rPr>
                <w:rFonts w:ascii="Arial" w:eastAsia="Times New Roman" w:hAnsi="Arial" w:cs="Arial"/>
                <w:color w:val="000000"/>
                <w:lang w:val="es-MX"/>
              </w:rPr>
              <w:t xml:space="preserve">3.La entidad no cuenta con archivos organizados y </w:t>
            </w:r>
            <w:r w:rsidR="00AB61B1" w:rsidRPr="00AB61B1">
              <w:rPr>
                <w:rFonts w:ascii="Arial" w:eastAsia="Times New Roman" w:hAnsi="Arial" w:cs="Arial"/>
                <w:color w:val="000000"/>
                <w:lang w:val="es-MX"/>
              </w:rPr>
              <w:t>los documentos</w:t>
            </w:r>
            <w:r w:rsidRPr="00AB61B1">
              <w:rPr>
                <w:rFonts w:ascii="Arial" w:eastAsia="Times New Roman" w:hAnsi="Arial" w:cs="Arial"/>
                <w:color w:val="000000"/>
                <w:lang w:val="es-MX"/>
              </w:rPr>
              <w:t xml:space="preserve"> no cuentan con inventarios en su totalidad en los archivos de gestión y Central</w:t>
            </w:r>
          </w:p>
        </w:tc>
        <w:tc>
          <w:tcPr>
            <w:tcW w:w="1559" w:type="dxa"/>
            <w:tcBorders>
              <w:top w:val="nil"/>
              <w:left w:val="nil"/>
              <w:bottom w:val="single" w:sz="4" w:space="0" w:color="auto"/>
              <w:right w:val="single" w:sz="4" w:space="0" w:color="auto"/>
            </w:tcBorders>
            <w:shd w:val="clear" w:color="000000" w:fill="FFFFFF"/>
            <w:noWrap/>
            <w:vAlign w:val="center"/>
            <w:hideMark/>
          </w:tcPr>
          <w:p w14:paraId="6B32BD79" w14:textId="77777777" w:rsidR="00070B9A" w:rsidRPr="00AB61B1" w:rsidRDefault="00070B9A" w:rsidP="00334B5B">
            <w:pPr>
              <w:spacing w:after="0" w:line="360" w:lineRule="auto"/>
              <w:ind w:right="187" w:hanging="55"/>
              <w:jc w:val="both"/>
              <w:rPr>
                <w:rFonts w:ascii="Arial" w:eastAsia="Times New Roman" w:hAnsi="Arial" w:cs="Arial"/>
                <w:color w:val="000000"/>
                <w:lang w:val="en-US"/>
              </w:rPr>
            </w:pPr>
            <w:r w:rsidRPr="00AB61B1">
              <w:rPr>
                <w:rFonts w:ascii="Arial" w:eastAsia="Times New Roman" w:hAnsi="Arial" w:cs="Arial"/>
                <w:color w:val="000000"/>
                <w:lang w:val="en-US"/>
              </w:rPr>
              <w:t>40</w:t>
            </w:r>
          </w:p>
        </w:tc>
      </w:tr>
      <w:tr w:rsidR="00070B9A" w:rsidRPr="00B6708D" w14:paraId="6B6CB8AE" w14:textId="77777777" w:rsidTr="00AB61B1">
        <w:trPr>
          <w:trHeight w:val="564"/>
        </w:trPr>
        <w:tc>
          <w:tcPr>
            <w:tcW w:w="7225" w:type="dxa"/>
            <w:tcBorders>
              <w:top w:val="nil"/>
              <w:left w:val="single" w:sz="4" w:space="0" w:color="auto"/>
              <w:bottom w:val="single" w:sz="4" w:space="0" w:color="auto"/>
              <w:right w:val="single" w:sz="4" w:space="0" w:color="auto"/>
            </w:tcBorders>
            <w:shd w:val="clear" w:color="000000" w:fill="FFFFFF"/>
            <w:vAlign w:val="bottom"/>
            <w:hideMark/>
          </w:tcPr>
          <w:p w14:paraId="35555218" w14:textId="77777777" w:rsidR="00070B9A" w:rsidRPr="00AB61B1" w:rsidRDefault="00070B9A" w:rsidP="00334B5B">
            <w:pPr>
              <w:spacing w:after="0" w:line="360" w:lineRule="auto"/>
              <w:jc w:val="both"/>
              <w:rPr>
                <w:rFonts w:ascii="Arial" w:eastAsia="Times New Roman" w:hAnsi="Arial" w:cs="Arial"/>
                <w:color w:val="000000"/>
                <w:lang w:val="es-MX"/>
              </w:rPr>
            </w:pPr>
            <w:r w:rsidRPr="00AB61B1">
              <w:rPr>
                <w:rFonts w:ascii="Arial" w:eastAsia="Times New Roman" w:hAnsi="Arial" w:cs="Arial"/>
                <w:color w:val="000000"/>
                <w:lang w:val="es-MX"/>
              </w:rPr>
              <w:t>2.El Programa de Gestión Documental (PGD) se encuentra desactualizado.</w:t>
            </w:r>
          </w:p>
        </w:tc>
        <w:tc>
          <w:tcPr>
            <w:tcW w:w="1559" w:type="dxa"/>
            <w:tcBorders>
              <w:top w:val="nil"/>
              <w:left w:val="nil"/>
              <w:bottom w:val="single" w:sz="4" w:space="0" w:color="auto"/>
              <w:right w:val="single" w:sz="4" w:space="0" w:color="auto"/>
            </w:tcBorders>
            <w:shd w:val="clear" w:color="000000" w:fill="FFFFFF"/>
            <w:noWrap/>
            <w:vAlign w:val="center"/>
            <w:hideMark/>
          </w:tcPr>
          <w:p w14:paraId="253B34FE" w14:textId="77777777" w:rsidR="00070B9A" w:rsidRPr="00AB61B1" w:rsidRDefault="00070B9A" w:rsidP="00334B5B">
            <w:pPr>
              <w:spacing w:after="0" w:line="360" w:lineRule="auto"/>
              <w:ind w:right="187" w:hanging="55"/>
              <w:jc w:val="both"/>
              <w:rPr>
                <w:rFonts w:ascii="Arial" w:eastAsia="Times New Roman" w:hAnsi="Arial" w:cs="Arial"/>
                <w:color w:val="000000"/>
                <w:lang w:val="en-US"/>
              </w:rPr>
            </w:pPr>
            <w:r w:rsidRPr="00AB61B1">
              <w:rPr>
                <w:rFonts w:ascii="Arial" w:eastAsia="Times New Roman" w:hAnsi="Arial" w:cs="Arial"/>
                <w:color w:val="000000"/>
                <w:lang w:val="en-US"/>
              </w:rPr>
              <w:t>38</w:t>
            </w:r>
          </w:p>
        </w:tc>
      </w:tr>
      <w:tr w:rsidR="00070B9A" w:rsidRPr="00B6708D" w14:paraId="7EF9502C" w14:textId="77777777" w:rsidTr="00AB61B1">
        <w:trPr>
          <w:trHeight w:val="840"/>
        </w:trPr>
        <w:tc>
          <w:tcPr>
            <w:tcW w:w="7225" w:type="dxa"/>
            <w:tcBorders>
              <w:top w:val="nil"/>
              <w:left w:val="single" w:sz="4" w:space="0" w:color="auto"/>
              <w:bottom w:val="single" w:sz="4" w:space="0" w:color="auto"/>
              <w:right w:val="single" w:sz="4" w:space="0" w:color="auto"/>
            </w:tcBorders>
            <w:shd w:val="clear" w:color="000000" w:fill="FFFFFF"/>
            <w:vAlign w:val="bottom"/>
            <w:hideMark/>
          </w:tcPr>
          <w:p w14:paraId="44F5E532" w14:textId="77777777" w:rsidR="00070B9A" w:rsidRPr="00AB61B1" w:rsidRDefault="00070B9A" w:rsidP="00334B5B">
            <w:pPr>
              <w:spacing w:after="0" w:line="360" w:lineRule="auto"/>
              <w:jc w:val="both"/>
              <w:rPr>
                <w:rFonts w:ascii="Arial" w:eastAsia="Times New Roman" w:hAnsi="Arial" w:cs="Arial"/>
                <w:color w:val="000000"/>
                <w:lang w:val="es-MX"/>
              </w:rPr>
            </w:pPr>
            <w:r w:rsidRPr="00AB61B1">
              <w:rPr>
                <w:rFonts w:ascii="Arial" w:eastAsia="Times New Roman" w:hAnsi="Arial" w:cs="Arial"/>
                <w:color w:val="000000"/>
                <w:lang w:val="es-MX"/>
              </w:rPr>
              <w:t>5.La Corporación no cuenta con el Modelo de Requisitos para la Gestión de Documentos Electrónicos</w:t>
            </w:r>
          </w:p>
        </w:tc>
        <w:tc>
          <w:tcPr>
            <w:tcW w:w="1559" w:type="dxa"/>
            <w:tcBorders>
              <w:top w:val="nil"/>
              <w:left w:val="nil"/>
              <w:bottom w:val="single" w:sz="4" w:space="0" w:color="auto"/>
              <w:right w:val="single" w:sz="4" w:space="0" w:color="auto"/>
            </w:tcBorders>
            <w:shd w:val="clear" w:color="000000" w:fill="FFFFFF"/>
            <w:noWrap/>
            <w:vAlign w:val="center"/>
            <w:hideMark/>
          </w:tcPr>
          <w:p w14:paraId="28667DEA" w14:textId="77777777" w:rsidR="00070B9A" w:rsidRPr="00AB61B1" w:rsidRDefault="00070B9A" w:rsidP="00334B5B">
            <w:pPr>
              <w:spacing w:after="0" w:line="360" w:lineRule="auto"/>
              <w:ind w:right="187" w:hanging="55"/>
              <w:jc w:val="both"/>
              <w:rPr>
                <w:rFonts w:ascii="Arial" w:eastAsia="Times New Roman" w:hAnsi="Arial" w:cs="Arial"/>
                <w:color w:val="000000"/>
                <w:lang w:val="en-US"/>
              </w:rPr>
            </w:pPr>
            <w:r w:rsidRPr="00AB61B1">
              <w:rPr>
                <w:rFonts w:ascii="Arial" w:eastAsia="Times New Roman" w:hAnsi="Arial" w:cs="Arial"/>
                <w:color w:val="000000"/>
                <w:lang w:val="en-US"/>
              </w:rPr>
              <w:t>38</w:t>
            </w:r>
          </w:p>
        </w:tc>
      </w:tr>
      <w:tr w:rsidR="00070B9A" w:rsidRPr="00B6708D" w14:paraId="40CFECC6" w14:textId="77777777" w:rsidTr="00AB61B1">
        <w:trPr>
          <w:trHeight w:val="876"/>
        </w:trPr>
        <w:tc>
          <w:tcPr>
            <w:tcW w:w="7225" w:type="dxa"/>
            <w:tcBorders>
              <w:top w:val="nil"/>
              <w:left w:val="single" w:sz="4" w:space="0" w:color="auto"/>
              <w:bottom w:val="single" w:sz="4" w:space="0" w:color="auto"/>
              <w:right w:val="single" w:sz="4" w:space="0" w:color="auto"/>
            </w:tcBorders>
            <w:shd w:val="clear" w:color="000000" w:fill="FFFFFF"/>
            <w:vAlign w:val="bottom"/>
            <w:hideMark/>
          </w:tcPr>
          <w:p w14:paraId="3D85A3D7" w14:textId="77777777" w:rsidR="00070B9A" w:rsidRPr="00AB61B1" w:rsidRDefault="00070B9A" w:rsidP="00334B5B">
            <w:pPr>
              <w:spacing w:after="0" w:line="360" w:lineRule="auto"/>
              <w:jc w:val="both"/>
              <w:rPr>
                <w:rFonts w:ascii="Arial" w:eastAsia="Times New Roman" w:hAnsi="Arial" w:cs="Arial"/>
                <w:color w:val="000000"/>
                <w:lang w:val="es-MX"/>
              </w:rPr>
            </w:pPr>
            <w:r w:rsidRPr="00AB61B1">
              <w:rPr>
                <w:rFonts w:ascii="Arial" w:eastAsia="Times New Roman" w:hAnsi="Arial" w:cs="Arial"/>
                <w:color w:val="000000"/>
                <w:lang w:val="es-MX"/>
              </w:rPr>
              <w:t>4. Se deben actualizar los procedimientos de la Unidad de Correspondencia, Eliminación de documentos y procedimiento para la numeración, y descripción de los actos administrativos y Procedimiento para la gestión de expedientes electrónicos</w:t>
            </w:r>
          </w:p>
        </w:tc>
        <w:tc>
          <w:tcPr>
            <w:tcW w:w="1559" w:type="dxa"/>
            <w:tcBorders>
              <w:top w:val="nil"/>
              <w:left w:val="nil"/>
              <w:bottom w:val="single" w:sz="4" w:space="0" w:color="auto"/>
              <w:right w:val="single" w:sz="4" w:space="0" w:color="auto"/>
            </w:tcBorders>
            <w:shd w:val="clear" w:color="000000" w:fill="FFFFFF"/>
            <w:noWrap/>
            <w:vAlign w:val="center"/>
            <w:hideMark/>
          </w:tcPr>
          <w:p w14:paraId="4AEB52AF" w14:textId="77777777" w:rsidR="00070B9A" w:rsidRPr="00AB61B1" w:rsidRDefault="00070B9A" w:rsidP="00334B5B">
            <w:pPr>
              <w:spacing w:after="0" w:line="360" w:lineRule="auto"/>
              <w:ind w:right="187" w:hanging="55"/>
              <w:jc w:val="both"/>
              <w:rPr>
                <w:rFonts w:ascii="Arial" w:eastAsia="Times New Roman" w:hAnsi="Arial" w:cs="Arial"/>
                <w:color w:val="000000"/>
                <w:lang w:val="en-US"/>
              </w:rPr>
            </w:pPr>
            <w:r w:rsidRPr="00AB61B1">
              <w:rPr>
                <w:rFonts w:ascii="Arial" w:eastAsia="Times New Roman" w:hAnsi="Arial" w:cs="Arial"/>
                <w:color w:val="000000"/>
                <w:lang w:val="en-US"/>
              </w:rPr>
              <w:t>37</w:t>
            </w:r>
          </w:p>
        </w:tc>
      </w:tr>
      <w:tr w:rsidR="00070B9A" w:rsidRPr="00B6708D" w14:paraId="19B1983D" w14:textId="77777777" w:rsidTr="00AB61B1">
        <w:trPr>
          <w:trHeight w:val="552"/>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03BB42AC" w14:textId="77777777" w:rsidR="00070B9A" w:rsidRPr="00AB61B1" w:rsidRDefault="00070B9A" w:rsidP="00334B5B">
            <w:pPr>
              <w:spacing w:after="0" w:line="360" w:lineRule="auto"/>
              <w:jc w:val="both"/>
              <w:rPr>
                <w:rFonts w:ascii="Arial" w:eastAsia="Times New Roman" w:hAnsi="Arial" w:cs="Arial"/>
                <w:color w:val="000000"/>
                <w:lang w:val="es-MX"/>
              </w:rPr>
            </w:pPr>
            <w:r w:rsidRPr="00AB61B1">
              <w:rPr>
                <w:rFonts w:ascii="Arial" w:eastAsia="Times New Roman" w:hAnsi="Arial" w:cs="Arial"/>
                <w:color w:val="000000"/>
                <w:lang w:val="es-MX"/>
              </w:rPr>
              <w:t>6.La entidad no ha implementado el Sistema Integrado de Conservación SIC</w:t>
            </w:r>
          </w:p>
        </w:tc>
        <w:tc>
          <w:tcPr>
            <w:tcW w:w="1559" w:type="dxa"/>
            <w:tcBorders>
              <w:top w:val="nil"/>
              <w:left w:val="nil"/>
              <w:bottom w:val="single" w:sz="4" w:space="0" w:color="auto"/>
              <w:right w:val="single" w:sz="4" w:space="0" w:color="auto"/>
            </w:tcBorders>
            <w:shd w:val="clear" w:color="000000" w:fill="FFFFFF"/>
            <w:noWrap/>
            <w:vAlign w:val="center"/>
            <w:hideMark/>
          </w:tcPr>
          <w:p w14:paraId="41F972B0" w14:textId="77777777" w:rsidR="00070B9A" w:rsidRPr="00AB61B1" w:rsidRDefault="00070B9A" w:rsidP="00334B5B">
            <w:pPr>
              <w:spacing w:after="0" w:line="360" w:lineRule="auto"/>
              <w:ind w:right="187" w:hanging="55"/>
              <w:jc w:val="both"/>
              <w:rPr>
                <w:rFonts w:ascii="Arial" w:eastAsia="Times New Roman" w:hAnsi="Arial" w:cs="Arial"/>
                <w:color w:val="000000"/>
                <w:lang w:val="en-US"/>
              </w:rPr>
            </w:pPr>
            <w:r w:rsidRPr="00AB61B1">
              <w:rPr>
                <w:rFonts w:ascii="Arial" w:eastAsia="Times New Roman" w:hAnsi="Arial" w:cs="Arial"/>
                <w:color w:val="000000"/>
                <w:lang w:val="en-US"/>
              </w:rPr>
              <w:t>35</w:t>
            </w:r>
          </w:p>
        </w:tc>
      </w:tr>
      <w:tr w:rsidR="00070B9A" w:rsidRPr="00B6708D" w14:paraId="73B5A742" w14:textId="77777777" w:rsidTr="00AB61B1">
        <w:trPr>
          <w:trHeight w:val="283"/>
        </w:trPr>
        <w:tc>
          <w:tcPr>
            <w:tcW w:w="7225" w:type="dxa"/>
            <w:tcBorders>
              <w:top w:val="nil"/>
              <w:left w:val="single" w:sz="4" w:space="0" w:color="auto"/>
              <w:bottom w:val="single" w:sz="4" w:space="0" w:color="auto"/>
              <w:right w:val="single" w:sz="4" w:space="0" w:color="auto"/>
            </w:tcBorders>
            <w:shd w:val="clear" w:color="000000" w:fill="FFFFFF"/>
            <w:vAlign w:val="bottom"/>
            <w:hideMark/>
          </w:tcPr>
          <w:p w14:paraId="4D2A2EE1" w14:textId="77777777" w:rsidR="00070B9A" w:rsidRPr="00AB61B1" w:rsidRDefault="00070B9A" w:rsidP="00334B5B">
            <w:pPr>
              <w:spacing w:after="0" w:line="360" w:lineRule="auto"/>
              <w:jc w:val="both"/>
              <w:rPr>
                <w:rFonts w:ascii="Arial" w:eastAsia="Times New Roman" w:hAnsi="Arial" w:cs="Arial"/>
                <w:color w:val="000000"/>
                <w:lang w:val="es-MX"/>
              </w:rPr>
            </w:pPr>
            <w:r w:rsidRPr="00AB61B1">
              <w:rPr>
                <w:rFonts w:ascii="Arial" w:eastAsia="Times New Roman" w:hAnsi="Arial" w:cs="Arial"/>
                <w:color w:val="000000"/>
                <w:lang w:val="es-MX"/>
              </w:rPr>
              <w:t>7.La entidad no cuenta con Tabla de Valoración Documental</w:t>
            </w:r>
          </w:p>
        </w:tc>
        <w:tc>
          <w:tcPr>
            <w:tcW w:w="1559" w:type="dxa"/>
            <w:tcBorders>
              <w:top w:val="nil"/>
              <w:left w:val="nil"/>
              <w:bottom w:val="single" w:sz="4" w:space="0" w:color="auto"/>
              <w:right w:val="single" w:sz="4" w:space="0" w:color="auto"/>
            </w:tcBorders>
            <w:shd w:val="clear" w:color="000000" w:fill="FFFFFF"/>
            <w:noWrap/>
            <w:vAlign w:val="center"/>
            <w:hideMark/>
          </w:tcPr>
          <w:p w14:paraId="66555BF5" w14:textId="77777777" w:rsidR="00070B9A" w:rsidRPr="00AB61B1" w:rsidRDefault="00070B9A" w:rsidP="00334B5B">
            <w:pPr>
              <w:spacing w:after="0" w:line="360" w:lineRule="auto"/>
              <w:ind w:right="187" w:hanging="55"/>
              <w:jc w:val="both"/>
              <w:rPr>
                <w:rFonts w:ascii="Arial" w:eastAsia="Times New Roman" w:hAnsi="Arial" w:cs="Arial"/>
                <w:color w:val="000000"/>
                <w:lang w:val="en-US"/>
              </w:rPr>
            </w:pPr>
            <w:r w:rsidRPr="00AB61B1">
              <w:rPr>
                <w:rFonts w:ascii="Arial" w:eastAsia="Times New Roman" w:hAnsi="Arial" w:cs="Arial"/>
                <w:color w:val="000000"/>
                <w:lang w:val="en-US"/>
              </w:rPr>
              <w:t>33</w:t>
            </w:r>
          </w:p>
        </w:tc>
      </w:tr>
    </w:tbl>
    <w:p w14:paraId="1ADE8657" w14:textId="77777777" w:rsidR="00070B9A" w:rsidRPr="00B6708D" w:rsidRDefault="00070B9A" w:rsidP="00070B9A">
      <w:pPr>
        <w:spacing w:after="0" w:line="360" w:lineRule="auto"/>
        <w:jc w:val="both"/>
        <w:rPr>
          <w:rFonts w:ascii="Arial" w:hAnsi="Arial" w:cs="Arial"/>
        </w:rPr>
        <w:sectPr w:rsidR="00070B9A" w:rsidRPr="00B6708D" w:rsidSect="00070B9A">
          <w:headerReference w:type="default" r:id="rId15"/>
          <w:headerReference w:type="first" r:id="rId16"/>
          <w:pgSz w:w="15840" w:h="12240" w:orient="landscape" w:code="1"/>
          <w:pgMar w:top="1418" w:right="1985" w:bottom="618" w:left="1077" w:header="709" w:footer="709" w:gutter="0"/>
          <w:cols w:space="708"/>
          <w:docGrid w:linePitch="360"/>
        </w:sectPr>
      </w:pPr>
    </w:p>
    <w:p w14:paraId="65D478B7" w14:textId="77777777" w:rsidR="00070B9A" w:rsidRPr="00B6708D" w:rsidRDefault="00070B9A" w:rsidP="00070B9A">
      <w:pPr>
        <w:spacing w:after="0" w:line="360" w:lineRule="auto"/>
        <w:jc w:val="both"/>
        <w:rPr>
          <w:rFonts w:ascii="Arial" w:hAnsi="Arial" w:cs="Arial"/>
        </w:rPr>
      </w:pPr>
    </w:p>
    <w:p w14:paraId="2327FEC4" w14:textId="77777777" w:rsidR="00070B9A" w:rsidRPr="00B6708D" w:rsidRDefault="00070B9A" w:rsidP="004877A3">
      <w:pPr>
        <w:pStyle w:val="Ttulo1"/>
        <w:rPr>
          <w:rFonts w:eastAsia="Calibri"/>
        </w:rPr>
      </w:pPr>
      <w:bookmarkStart w:id="17" w:name="_Toc188970720"/>
      <w:r w:rsidRPr="00B6708D">
        <w:rPr>
          <w:rFonts w:eastAsia="Calibri"/>
        </w:rPr>
        <w:t>4 VISIÓN ESTRATÉGICA</w:t>
      </w:r>
      <w:bookmarkEnd w:id="17"/>
    </w:p>
    <w:p w14:paraId="50656976" w14:textId="77777777" w:rsidR="00070B9A" w:rsidRPr="00B6708D" w:rsidRDefault="00070B9A" w:rsidP="00070B9A">
      <w:pPr>
        <w:spacing w:after="160" w:line="360" w:lineRule="auto"/>
        <w:ind w:left="142" w:right="567"/>
        <w:jc w:val="both"/>
        <w:rPr>
          <w:rFonts w:ascii="Arial" w:eastAsia="Calibri" w:hAnsi="Arial" w:cs="Arial"/>
        </w:rPr>
      </w:pPr>
    </w:p>
    <w:p w14:paraId="5D8BBFEA" w14:textId="77777777" w:rsidR="00070B9A" w:rsidRDefault="00070B9A" w:rsidP="00070B9A">
      <w:pPr>
        <w:spacing w:after="160" w:line="360" w:lineRule="auto"/>
        <w:ind w:left="142" w:right="567"/>
        <w:jc w:val="both"/>
        <w:rPr>
          <w:rFonts w:ascii="Arial" w:eastAsia="Calibri" w:hAnsi="Arial" w:cs="Arial"/>
        </w:rPr>
      </w:pPr>
      <w:r w:rsidRPr="00AB61B1">
        <w:rPr>
          <w:rFonts w:ascii="Arial" w:eastAsia="Calibri" w:hAnsi="Arial" w:cs="Arial"/>
        </w:rPr>
        <w:t>La Corporación Autónoma Regional de la Frontera Nororiental garantizará el fortalecimiento y articulación del proceso de gestión documental manteniendo la conservación y recuperación de los documentos recibidos y producidos en medios físicos y electrónicos, realizando actividades que garanticen la adecuada administración de los archivos en todas las fases del ciclo vital de los documentos</w:t>
      </w:r>
      <w:bookmarkStart w:id="18" w:name="_Toc161676121"/>
      <w:r w:rsidRPr="00AB61B1">
        <w:rPr>
          <w:rFonts w:ascii="Arial" w:eastAsia="Calibri" w:hAnsi="Arial" w:cs="Arial"/>
        </w:rPr>
        <w:t>.</w:t>
      </w:r>
    </w:p>
    <w:p w14:paraId="55025E47" w14:textId="77777777" w:rsidR="00AB61B1" w:rsidRDefault="00AB61B1" w:rsidP="00AB61B1">
      <w:pPr>
        <w:pStyle w:val="Ttulo2"/>
        <w:rPr>
          <w:b/>
          <w:bCs/>
        </w:rPr>
      </w:pPr>
    </w:p>
    <w:p w14:paraId="37A0146B" w14:textId="03E721A5" w:rsidR="00070B9A" w:rsidRPr="00AB61B1" w:rsidRDefault="00070B9A" w:rsidP="00AB61B1">
      <w:pPr>
        <w:pStyle w:val="Ttulo2"/>
        <w:rPr>
          <w:b/>
          <w:bCs/>
        </w:rPr>
      </w:pPr>
      <w:bookmarkStart w:id="19" w:name="_Toc188970721"/>
      <w:r w:rsidRPr="00AB61B1">
        <w:rPr>
          <w:b/>
          <w:bCs/>
        </w:rPr>
        <w:t>4.1FORMULACIÓN DE OBJETIVOS</w:t>
      </w:r>
      <w:bookmarkEnd w:id="18"/>
      <w:bookmarkEnd w:id="19"/>
      <w:r w:rsidRPr="00AB61B1">
        <w:rPr>
          <w:b/>
          <w:bCs/>
        </w:rPr>
        <w:t xml:space="preserve"> </w:t>
      </w:r>
    </w:p>
    <w:p w14:paraId="7036DDC7" w14:textId="77777777" w:rsidR="00AB61B1" w:rsidRDefault="00AB61B1" w:rsidP="00070B9A">
      <w:pPr>
        <w:spacing w:line="360" w:lineRule="auto"/>
        <w:ind w:left="142" w:right="567"/>
        <w:jc w:val="both"/>
        <w:rPr>
          <w:rFonts w:ascii="Arial" w:hAnsi="Arial" w:cs="Arial"/>
        </w:rPr>
      </w:pPr>
    </w:p>
    <w:p w14:paraId="060D6123" w14:textId="1CB894F3" w:rsidR="00070B9A" w:rsidRPr="00B6708D" w:rsidRDefault="00070B9A" w:rsidP="00070B9A">
      <w:pPr>
        <w:spacing w:line="360" w:lineRule="auto"/>
        <w:ind w:left="142" w:right="567"/>
        <w:jc w:val="both"/>
        <w:rPr>
          <w:rFonts w:ascii="Arial" w:hAnsi="Arial" w:cs="Arial"/>
        </w:rPr>
      </w:pPr>
      <w:r w:rsidRPr="00B6708D">
        <w:rPr>
          <w:rFonts w:ascii="Arial" w:hAnsi="Arial" w:cs="Arial"/>
        </w:rPr>
        <w:t>Fortalecer la gestión documental de la Corporación, definiendo estrategias, lineamientos y acciones institucionales que conduzcan a una adecuada ejecución de la función archivística en la entidad.</w:t>
      </w:r>
    </w:p>
    <w:tbl>
      <w:tblPr>
        <w:tblStyle w:val="Tablaconcuadrcula"/>
        <w:tblW w:w="8647" w:type="dxa"/>
        <w:tblInd w:w="137" w:type="dxa"/>
        <w:tblLook w:val="04A0" w:firstRow="1" w:lastRow="0" w:firstColumn="1" w:lastColumn="0" w:noHBand="0" w:noVBand="1"/>
      </w:tblPr>
      <w:tblGrid>
        <w:gridCol w:w="4253"/>
        <w:gridCol w:w="4394"/>
      </w:tblGrid>
      <w:tr w:rsidR="00070B9A" w:rsidRPr="00B6708D" w14:paraId="38616C92" w14:textId="77777777" w:rsidTr="00AB61B1">
        <w:tc>
          <w:tcPr>
            <w:tcW w:w="4253" w:type="dxa"/>
            <w:shd w:val="clear" w:color="auto" w:fill="8DB3E2" w:themeFill="text2" w:themeFillTint="66"/>
          </w:tcPr>
          <w:p w14:paraId="4A5433D6" w14:textId="77777777" w:rsidR="00070B9A" w:rsidRPr="00B6708D" w:rsidRDefault="00070B9A" w:rsidP="00334B5B">
            <w:pPr>
              <w:spacing w:line="360" w:lineRule="auto"/>
              <w:ind w:left="142" w:right="567"/>
              <w:jc w:val="both"/>
              <w:rPr>
                <w:rStyle w:val="Textoennegrita"/>
                <w:rFonts w:ascii="Arial" w:hAnsi="Arial" w:cs="Arial"/>
              </w:rPr>
            </w:pPr>
            <w:r w:rsidRPr="00B6708D">
              <w:rPr>
                <w:rStyle w:val="Textoennegrita"/>
                <w:rFonts w:ascii="Arial" w:hAnsi="Arial" w:cs="Arial"/>
              </w:rPr>
              <w:t>ASPECTOS CRITICOS</w:t>
            </w:r>
          </w:p>
        </w:tc>
        <w:tc>
          <w:tcPr>
            <w:tcW w:w="4394" w:type="dxa"/>
            <w:shd w:val="clear" w:color="auto" w:fill="8DB3E2" w:themeFill="text2" w:themeFillTint="66"/>
          </w:tcPr>
          <w:p w14:paraId="1B557475" w14:textId="77777777" w:rsidR="00070B9A" w:rsidRPr="00B6708D" w:rsidRDefault="00070B9A" w:rsidP="00334B5B">
            <w:pPr>
              <w:spacing w:line="360" w:lineRule="auto"/>
              <w:ind w:left="142" w:right="567"/>
              <w:jc w:val="both"/>
              <w:rPr>
                <w:rStyle w:val="Textoennegrita"/>
                <w:rFonts w:ascii="Arial" w:hAnsi="Arial" w:cs="Arial"/>
              </w:rPr>
            </w:pPr>
            <w:r w:rsidRPr="00B6708D">
              <w:rPr>
                <w:rStyle w:val="Textoennegrita"/>
                <w:rFonts w:ascii="Arial" w:hAnsi="Arial" w:cs="Arial"/>
              </w:rPr>
              <w:t>OBJETIVOS</w:t>
            </w:r>
          </w:p>
        </w:tc>
      </w:tr>
      <w:tr w:rsidR="00070B9A" w:rsidRPr="00B6708D" w14:paraId="33DEFD9C" w14:textId="77777777" w:rsidTr="00AB61B1">
        <w:tc>
          <w:tcPr>
            <w:tcW w:w="4253" w:type="dxa"/>
            <w:vAlign w:val="bottom"/>
          </w:tcPr>
          <w:p w14:paraId="0C8EDC22" w14:textId="77777777" w:rsidR="00070B9A" w:rsidRPr="00B6708D" w:rsidRDefault="00070B9A" w:rsidP="00334B5B">
            <w:pPr>
              <w:spacing w:line="360" w:lineRule="auto"/>
              <w:ind w:left="142" w:right="40"/>
              <w:jc w:val="both"/>
              <w:rPr>
                <w:rFonts w:ascii="Arial" w:hAnsi="Arial" w:cs="Arial"/>
                <w:color w:val="000000"/>
              </w:rPr>
            </w:pPr>
            <w:r w:rsidRPr="00B6708D">
              <w:rPr>
                <w:rFonts w:ascii="Arial" w:hAnsi="Arial" w:cs="Arial"/>
                <w:color w:val="000000"/>
              </w:rPr>
              <w:t>Las Tablas de Retención Documental – TRD se encuentran en proceso de actualización aprobación y convalidación por parte del AGN.</w:t>
            </w:r>
          </w:p>
        </w:tc>
        <w:tc>
          <w:tcPr>
            <w:tcW w:w="4394" w:type="dxa"/>
          </w:tcPr>
          <w:p w14:paraId="0D05D592" w14:textId="74C9CB26" w:rsidR="00070B9A" w:rsidRPr="00AB61B1" w:rsidRDefault="00070B9A" w:rsidP="00AB61B1">
            <w:pPr>
              <w:spacing w:line="360" w:lineRule="auto"/>
              <w:ind w:left="142" w:right="40"/>
              <w:jc w:val="both"/>
              <w:rPr>
                <w:rStyle w:val="Textoennegrita"/>
                <w:rFonts w:ascii="Arial" w:eastAsia="Calibri" w:hAnsi="Arial" w:cs="Arial"/>
                <w:b w:val="0"/>
                <w:bCs w:val="0"/>
              </w:rPr>
            </w:pPr>
            <w:r w:rsidRPr="00B6708D">
              <w:rPr>
                <w:rFonts w:ascii="Arial" w:eastAsia="Calibri" w:hAnsi="Arial" w:cs="Arial"/>
              </w:rPr>
              <w:t>Actualizar la Tabla de Retención Documental (TRD) para el mejoramiento de los procesos y cumplimiento de la normatividad</w:t>
            </w:r>
            <w:r w:rsidR="00AB61B1">
              <w:rPr>
                <w:rFonts w:ascii="Arial" w:eastAsia="Calibri" w:hAnsi="Arial" w:cs="Arial"/>
              </w:rPr>
              <w:t>.</w:t>
            </w:r>
          </w:p>
        </w:tc>
      </w:tr>
      <w:tr w:rsidR="00070B9A" w:rsidRPr="00B6708D" w14:paraId="4C7DB751" w14:textId="77777777" w:rsidTr="00AB61B1">
        <w:trPr>
          <w:trHeight w:val="414"/>
        </w:trPr>
        <w:tc>
          <w:tcPr>
            <w:tcW w:w="4253" w:type="dxa"/>
            <w:vAlign w:val="bottom"/>
          </w:tcPr>
          <w:p w14:paraId="0CB40CA9" w14:textId="3EC8141E" w:rsidR="00070B9A" w:rsidRPr="00B6708D" w:rsidRDefault="00070B9A" w:rsidP="00334B5B">
            <w:pPr>
              <w:spacing w:line="360" w:lineRule="auto"/>
              <w:ind w:left="142" w:right="40"/>
              <w:jc w:val="both"/>
              <w:rPr>
                <w:rFonts w:ascii="Arial" w:hAnsi="Arial" w:cs="Arial"/>
                <w:color w:val="000000"/>
              </w:rPr>
            </w:pPr>
            <w:r w:rsidRPr="00B6708D">
              <w:rPr>
                <w:rFonts w:ascii="Arial" w:hAnsi="Arial" w:cs="Arial"/>
                <w:color w:val="000000"/>
                <w:lang w:val="es-MX"/>
              </w:rPr>
              <w:t xml:space="preserve">La entidad no cuenta con archivos organizados y </w:t>
            </w:r>
            <w:proofErr w:type="gramStart"/>
            <w:r w:rsidRPr="00B6708D">
              <w:rPr>
                <w:rFonts w:ascii="Arial" w:hAnsi="Arial" w:cs="Arial"/>
                <w:color w:val="000000"/>
                <w:lang w:val="es-MX"/>
              </w:rPr>
              <w:t>los  documentos</w:t>
            </w:r>
            <w:proofErr w:type="gramEnd"/>
            <w:r w:rsidRPr="00B6708D">
              <w:rPr>
                <w:rFonts w:ascii="Arial" w:hAnsi="Arial" w:cs="Arial"/>
                <w:color w:val="000000"/>
                <w:lang w:val="es-MX"/>
              </w:rPr>
              <w:t xml:space="preserve"> no cuentan con inventarios en su totalidad en los archivos de gestión y Central</w:t>
            </w:r>
            <w:r w:rsidR="00AB61B1">
              <w:rPr>
                <w:rFonts w:ascii="Arial" w:hAnsi="Arial" w:cs="Arial"/>
                <w:color w:val="000000"/>
                <w:lang w:val="es-MX"/>
              </w:rPr>
              <w:t>.</w:t>
            </w:r>
          </w:p>
        </w:tc>
        <w:tc>
          <w:tcPr>
            <w:tcW w:w="4394" w:type="dxa"/>
          </w:tcPr>
          <w:p w14:paraId="7954FD13" w14:textId="7C836AC9" w:rsidR="00070B9A" w:rsidRPr="00AB61B1" w:rsidRDefault="00070B9A" w:rsidP="00AB61B1">
            <w:pPr>
              <w:spacing w:line="360" w:lineRule="auto"/>
              <w:ind w:left="142" w:right="40"/>
              <w:jc w:val="both"/>
              <w:rPr>
                <w:rFonts w:ascii="Arial" w:hAnsi="Arial" w:cs="Arial"/>
                <w:bCs/>
              </w:rPr>
            </w:pPr>
            <w:r w:rsidRPr="00B6708D">
              <w:rPr>
                <w:rStyle w:val="Textoennegrita"/>
                <w:rFonts w:ascii="Arial" w:hAnsi="Arial" w:cs="Arial"/>
                <w:b w:val="0"/>
              </w:rPr>
              <w:t xml:space="preserve">Capacitar en buenas </w:t>
            </w:r>
            <w:proofErr w:type="spellStart"/>
            <w:r w:rsidRPr="00B6708D">
              <w:rPr>
                <w:rStyle w:val="Textoennegrita"/>
                <w:rFonts w:ascii="Arial" w:hAnsi="Arial" w:cs="Arial"/>
                <w:b w:val="0"/>
              </w:rPr>
              <w:t>practicas</w:t>
            </w:r>
            <w:proofErr w:type="spellEnd"/>
            <w:r w:rsidRPr="00B6708D">
              <w:rPr>
                <w:rStyle w:val="Textoennegrita"/>
                <w:rFonts w:ascii="Arial" w:hAnsi="Arial" w:cs="Arial"/>
                <w:b w:val="0"/>
              </w:rPr>
              <w:t xml:space="preserve"> del manejo de los instrumentos archivísticos para los archivos de gestión</w:t>
            </w:r>
            <w:r w:rsidR="00AB61B1">
              <w:rPr>
                <w:rStyle w:val="Textoennegrita"/>
                <w:rFonts w:ascii="Arial" w:hAnsi="Arial" w:cs="Arial"/>
                <w:b w:val="0"/>
              </w:rPr>
              <w:t>.</w:t>
            </w:r>
          </w:p>
        </w:tc>
      </w:tr>
      <w:tr w:rsidR="00070B9A" w:rsidRPr="00B6708D" w14:paraId="1EC9B0D8" w14:textId="77777777" w:rsidTr="00AB61B1">
        <w:tc>
          <w:tcPr>
            <w:tcW w:w="4253" w:type="dxa"/>
            <w:vAlign w:val="bottom"/>
          </w:tcPr>
          <w:p w14:paraId="0DEE6A2F" w14:textId="77777777" w:rsidR="00070B9A" w:rsidRPr="00B6708D" w:rsidRDefault="00070B9A" w:rsidP="00334B5B">
            <w:pPr>
              <w:spacing w:line="360" w:lineRule="auto"/>
              <w:ind w:left="142" w:right="40"/>
              <w:jc w:val="both"/>
              <w:rPr>
                <w:rFonts w:ascii="Arial" w:hAnsi="Arial" w:cs="Arial"/>
                <w:color w:val="000000"/>
              </w:rPr>
            </w:pPr>
            <w:r w:rsidRPr="00B6708D">
              <w:rPr>
                <w:rFonts w:ascii="Arial" w:hAnsi="Arial" w:cs="Arial"/>
                <w:color w:val="000000"/>
              </w:rPr>
              <w:t>El Programa de Gestión Documental (PGD) se encuentra desactualizado.</w:t>
            </w:r>
          </w:p>
          <w:p w14:paraId="0E6C32B1" w14:textId="77777777" w:rsidR="00070B9A" w:rsidRPr="00B6708D" w:rsidRDefault="00070B9A" w:rsidP="00334B5B">
            <w:pPr>
              <w:spacing w:line="360" w:lineRule="auto"/>
              <w:ind w:left="142" w:right="40"/>
              <w:jc w:val="both"/>
              <w:rPr>
                <w:rFonts w:ascii="Arial" w:hAnsi="Arial" w:cs="Arial"/>
                <w:color w:val="000000"/>
              </w:rPr>
            </w:pPr>
          </w:p>
        </w:tc>
        <w:tc>
          <w:tcPr>
            <w:tcW w:w="4394" w:type="dxa"/>
          </w:tcPr>
          <w:p w14:paraId="4DCBCECF" w14:textId="1789ACD1" w:rsidR="00070B9A" w:rsidRPr="00B6708D" w:rsidRDefault="00070B9A" w:rsidP="00AB61B1">
            <w:pPr>
              <w:spacing w:line="360" w:lineRule="auto"/>
              <w:ind w:left="142" w:right="40"/>
              <w:jc w:val="both"/>
              <w:rPr>
                <w:rStyle w:val="Textoennegrita"/>
                <w:rFonts w:ascii="Arial" w:hAnsi="Arial" w:cs="Arial"/>
                <w:b w:val="0"/>
              </w:rPr>
            </w:pPr>
            <w:r w:rsidRPr="00B6708D">
              <w:rPr>
                <w:rStyle w:val="Textoennegrita"/>
                <w:rFonts w:ascii="Arial" w:hAnsi="Arial" w:cs="Arial"/>
                <w:b w:val="0"/>
              </w:rPr>
              <w:t xml:space="preserve">Actualizar el Programa de Gestión Documental PGD y </w:t>
            </w:r>
            <w:r w:rsidRPr="00B6708D">
              <w:rPr>
                <w:rFonts w:ascii="Arial" w:eastAsia="Calibri" w:hAnsi="Arial" w:cs="Arial"/>
              </w:rPr>
              <w:t>Diseñar e implementar los programas específicos del Programa de Gestión Documental</w:t>
            </w:r>
            <w:r w:rsidR="00AB61B1">
              <w:rPr>
                <w:rFonts w:ascii="Arial" w:eastAsia="Calibri" w:hAnsi="Arial" w:cs="Arial"/>
                <w:bCs/>
              </w:rPr>
              <w:t>.</w:t>
            </w:r>
          </w:p>
        </w:tc>
      </w:tr>
      <w:tr w:rsidR="00070B9A" w:rsidRPr="00B6708D" w14:paraId="7C1A0970" w14:textId="77777777" w:rsidTr="00AB61B1">
        <w:tc>
          <w:tcPr>
            <w:tcW w:w="4253" w:type="dxa"/>
            <w:vAlign w:val="bottom"/>
          </w:tcPr>
          <w:p w14:paraId="3A92198C" w14:textId="40B6C59E" w:rsidR="00070B9A" w:rsidRPr="00B6708D" w:rsidRDefault="00070B9A" w:rsidP="00334B5B">
            <w:pPr>
              <w:spacing w:line="360" w:lineRule="auto"/>
              <w:ind w:left="142" w:right="40"/>
              <w:jc w:val="both"/>
              <w:rPr>
                <w:rFonts w:ascii="Arial" w:hAnsi="Arial" w:cs="Arial"/>
                <w:color w:val="000000"/>
              </w:rPr>
            </w:pPr>
            <w:r w:rsidRPr="00B6708D">
              <w:rPr>
                <w:rFonts w:ascii="Arial" w:hAnsi="Arial" w:cs="Arial"/>
                <w:color w:val="000000"/>
              </w:rPr>
              <w:t>La Corporación no cuenta con el Modelo de Requisitos para la Gestión de Documentos Electrónicos</w:t>
            </w:r>
            <w:r w:rsidR="00AB61B1">
              <w:rPr>
                <w:rFonts w:ascii="Arial" w:hAnsi="Arial" w:cs="Arial"/>
                <w:color w:val="000000"/>
              </w:rPr>
              <w:t>.</w:t>
            </w:r>
          </w:p>
        </w:tc>
        <w:tc>
          <w:tcPr>
            <w:tcW w:w="4394" w:type="dxa"/>
          </w:tcPr>
          <w:p w14:paraId="11EAE9DA" w14:textId="58A49622" w:rsidR="00070B9A" w:rsidRPr="00B6708D" w:rsidRDefault="00070B9A" w:rsidP="00334B5B">
            <w:pPr>
              <w:spacing w:line="360" w:lineRule="auto"/>
              <w:ind w:left="142" w:right="40"/>
              <w:jc w:val="both"/>
              <w:rPr>
                <w:rStyle w:val="Textoennegrita"/>
                <w:rFonts w:ascii="Arial" w:hAnsi="Arial" w:cs="Arial"/>
                <w:b w:val="0"/>
              </w:rPr>
            </w:pPr>
            <w:r w:rsidRPr="00B6708D">
              <w:rPr>
                <w:rStyle w:val="Textoennegrita"/>
                <w:rFonts w:ascii="Arial" w:hAnsi="Arial" w:cs="Arial"/>
                <w:b w:val="0"/>
              </w:rPr>
              <w:t>Implementar el M</w:t>
            </w:r>
            <w:r w:rsidRPr="00B6708D">
              <w:rPr>
                <w:rFonts w:ascii="Arial" w:hAnsi="Arial" w:cs="Arial"/>
                <w:color w:val="000000"/>
              </w:rPr>
              <w:t>odelo de Requisitos para la Gestión de Documentos Electrónicos</w:t>
            </w:r>
            <w:r w:rsidR="00AB61B1">
              <w:rPr>
                <w:rFonts w:ascii="Arial" w:hAnsi="Arial" w:cs="Arial"/>
                <w:color w:val="000000"/>
              </w:rPr>
              <w:t>.</w:t>
            </w:r>
          </w:p>
        </w:tc>
      </w:tr>
      <w:tr w:rsidR="00070B9A" w:rsidRPr="00B6708D" w14:paraId="2A48AD72" w14:textId="77777777" w:rsidTr="00AB61B1">
        <w:tc>
          <w:tcPr>
            <w:tcW w:w="4253" w:type="dxa"/>
            <w:vAlign w:val="bottom"/>
          </w:tcPr>
          <w:p w14:paraId="0DE90534" w14:textId="3D206C98" w:rsidR="00070B9A" w:rsidRPr="00B6708D" w:rsidRDefault="00070B9A" w:rsidP="00334B5B">
            <w:pPr>
              <w:spacing w:line="360" w:lineRule="auto"/>
              <w:ind w:left="142" w:right="40"/>
              <w:jc w:val="both"/>
              <w:rPr>
                <w:rFonts w:ascii="Arial" w:hAnsi="Arial" w:cs="Arial"/>
                <w:color w:val="000000"/>
              </w:rPr>
            </w:pPr>
            <w:r w:rsidRPr="00B6708D">
              <w:rPr>
                <w:rFonts w:ascii="Arial" w:hAnsi="Arial" w:cs="Arial"/>
                <w:color w:val="000000"/>
              </w:rPr>
              <w:lastRenderedPageBreak/>
              <w:t>Se deben actualizar los procedimientos de la Unidad de Correspondencia, Eliminación de documentos y procedimiento para la numeración, y descripción de los actos administrativos y Procedimiento para la gestión de expedientes electrónicos</w:t>
            </w:r>
            <w:r w:rsidR="00AB61B1">
              <w:rPr>
                <w:rFonts w:ascii="Arial" w:hAnsi="Arial" w:cs="Arial"/>
                <w:color w:val="000000"/>
              </w:rPr>
              <w:t>.</w:t>
            </w:r>
          </w:p>
        </w:tc>
        <w:tc>
          <w:tcPr>
            <w:tcW w:w="4394" w:type="dxa"/>
          </w:tcPr>
          <w:p w14:paraId="3F794494" w14:textId="65E942DB" w:rsidR="00070B9A" w:rsidRPr="00B6708D" w:rsidRDefault="00070B9A" w:rsidP="00334B5B">
            <w:pPr>
              <w:spacing w:line="360" w:lineRule="auto"/>
              <w:ind w:left="142" w:right="40"/>
              <w:jc w:val="both"/>
              <w:rPr>
                <w:rStyle w:val="Textoennegrita"/>
                <w:rFonts w:ascii="Arial" w:hAnsi="Arial" w:cs="Arial"/>
                <w:b w:val="0"/>
              </w:rPr>
            </w:pPr>
            <w:r w:rsidRPr="00B6708D">
              <w:rPr>
                <w:rFonts w:ascii="Arial" w:eastAsia="Calibri" w:hAnsi="Arial" w:cs="Arial"/>
              </w:rPr>
              <w:t>Actualizar los procedimientos de la gestión documental que evalúen el buen funcionamiento y administración de la información</w:t>
            </w:r>
            <w:r w:rsidR="00AB61B1">
              <w:rPr>
                <w:rFonts w:ascii="Arial" w:eastAsia="Calibri" w:hAnsi="Arial" w:cs="Arial"/>
              </w:rPr>
              <w:t>.</w:t>
            </w:r>
          </w:p>
        </w:tc>
      </w:tr>
      <w:tr w:rsidR="00070B9A" w:rsidRPr="00B6708D" w14:paraId="7193C74D" w14:textId="77777777" w:rsidTr="00AB61B1">
        <w:tc>
          <w:tcPr>
            <w:tcW w:w="4253" w:type="dxa"/>
          </w:tcPr>
          <w:p w14:paraId="4132B36C" w14:textId="1FF2DFAF" w:rsidR="00070B9A" w:rsidRPr="00B6708D" w:rsidRDefault="00070B9A" w:rsidP="00334B5B">
            <w:pPr>
              <w:spacing w:line="360" w:lineRule="auto"/>
              <w:ind w:left="142" w:right="40"/>
              <w:jc w:val="both"/>
              <w:rPr>
                <w:rFonts w:ascii="Arial" w:hAnsi="Arial" w:cs="Arial"/>
              </w:rPr>
            </w:pPr>
            <w:r w:rsidRPr="00B6708D">
              <w:rPr>
                <w:rFonts w:ascii="Arial" w:hAnsi="Arial" w:cs="Arial"/>
              </w:rPr>
              <w:t>La entidad no ha implementado el Sistema Integrado de Conservación SIC</w:t>
            </w:r>
            <w:r w:rsidR="00AB61B1">
              <w:rPr>
                <w:rFonts w:ascii="Arial" w:hAnsi="Arial" w:cs="Arial"/>
              </w:rPr>
              <w:t>.</w:t>
            </w:r>
          </w:p>
        </w:tc>
        <w:tc>
          <w:tcPr>
            <w:tcW w:w="4394" w:type="dxa"/>
          </w:tcPr>
          <w:p w14:paraId="511A1B3D" w14:textId="0589AAD4" w:rsidR="00070B9A" w:rsidRPr="00B6708D" w:rsidRDefault="00070B9A" w:rsidP="00334B5B">
            <w:pPr>
              <w:pStyle w:val="Default"/>
              <w:spacing w:line="360" w:lineRule="auto"/>
              <w:ind w:left="142" w:right="40"/>
              <w:jc w:val="both"/>
              <w:rPr>
                <w:rStyle w:val="Textoennegrita"/>
                <w:b w:val="0"/>
                <w:sz w:val="22"/>
                <w:szCs w:val="22"/>
              </w:rPr>
            </w:pPr>
            <w:r w:rsidRPr="00B6708D">
              <w:rPr>
                <w:rStyle w:val="Textoennegrita"/>
                <w:b w:val="0"/>
                <w:sz w:val="22"/>
                <w:szCs w:val="22"/>
              </w:rPr>
              <w:t>Implementar el Sistema Integrado de Conservación SIC</w:t>
            </w:r>
            <w:r w:rsidR="00AB61B1">
              <w:rPr>
                <w:rStyle w:val="Textoennegrita"/>
                <w:b w:val="0"/>
                <w:sz w:val="22"/>
                <w:szCs w:val="22"/>
              </w:rPr>
              <w:t>.</w:t>
            </w:r>
          </w:p>
        </w:tc>
      </w:tr>
      <w:tr w:rsidR="00070B9A" w:rsidRPr="00B6708D" w14:paraId="02962CEF" w14:textId="77777777" w:rsidTr="00AB61B1">
        <w:tc>
          <w:tcPr>
            <w:tcW w:w="4253" w:type="dxa"/>
            <w:vAlign w:val="bottom"/>
          </w:tcPr>
          <w:p w14:paraId="4D51D480" w14:textId="437BF598" w:rsidR="00070B9A" w:rsidRPr="00B6708D" w:rsidRDefault="00070B9A" w:rsidP="00334B5B">
            <w:pPr>
              <w:spacing w:line="360" w:lineRule="auto"/>
              <w:ind w:left="142" w:right="40"/>
              <w:jc w:val="both"/>
              <w:rPr>
                <w:rFonts w:ascii="Arial" w:hAnsi="Arial" w:cs="Arial"/>
                <w:color w:val="000000"/>
              </w:rPr>
            </w:pPr>
            <w:r w:rsidRPr="00B6708D">
              <w:rPr>
                <w:rFonts w:ascii="Arial" w:eastAsia="Times New Roman" w:hAnsi="Arial" w:cs="Arial"/>
                <w:color w:val="000000"/>
                <w:lang w:val="es-MX"/>
              </w:rPr>
              <w:t>La entidad no cuenta con Tabla de Valoración Documental</w:t>
            </w:r>
            <w:r w:rsidR="00AB61B1">
              <w:rPr>
                <w:rFonts w:ascii="Arial" w:eastAsia="Times New Roman" w:hAnsi="Arial" w:cs="Arial"/>
                <w:color w:val="000000"/>
                <w:lang w:val="es-MX"/>
              </w:rPr>
              <w:t>.</w:t>
            </w:r>
          </w:p>
        </w:tc>
        <w:tc>
          <w:tcPr>
            <w:tcW w:w="4394" w:type="dxa"/>
          </w:tcPr>
          <w:p w14:paraId="57521255" w14:textId="0D6B3BFE" w:rsidR="00070B9A" w:rsidRPr="00B6708D" w:rsidRDefault="00070B9A" w:rsidP="00334B5B">
            <w:pPr>
              <w:spacing w:line="360" w:lineRule="auto"/>
              <w:ind w:left="142" w:right="40"/>
              <w:jc w:val="both"/>
              <w:rPr>
                <w:rStyle w:val="Textoennegrita"/>
                <w:rFonts w:ascii="Arial" w:hAnsi="Arial" w:cs="Arial"/>
                <w:b w:val="0"/>
              </w:rPr>
            </w:pPr>
            <w:r w:rsidRPr="00B6708D">
              <w:rPr>
                <w:rStyle w:val="Textoennegrita"/>
                <w:rFonts w:ascii="Arial" w:hAnsi="Arial" w:cs="Arial"/>
                <w:b w:val="0"/>
              </w:rPr>
              <w:t xml:space="preserve">Elaborar la Tabla de Valoración Documental de </w:t>
            </w:r>
            <w:proofErr w:type="spellStart"/>
            <w:r w:rsidRPr="00B6708D">
              <w:rPr>
                <w:rStyle w:val="Textoennegrita"/>
                <w:rFonts w:ascii="Arial" w:hAnsi="Arial" w:cs="Arial"/>
                <w:b w:val="0"/>
              </w:rPr>
              <w:t>Corponor</w:t>
            </w:r>
            <w:proofErr w:type="spellEnd"/>
            <w:r w:rsidR="00AB61B1">
              <w:rPr>
                <w:rStyle w:val="Textoennegrita"/>
                <w:rFonts w:ascii="Arial" w:hAnsi="Arial" w:cs="Arial"/>
                <w:b w:val="0"/>
              </w:rPr>
              <w:t>.</w:t>
            </w:r>
          </w:p>
        </w:tc>
      </w:tr>
    </w:tbl>
    <w:p w14:paraId="56468F6F" w14:textId="77777777" w:rsidR="00070B9A" w:rsidRDefault="00070B9A" w:rsidP="00070B9A">
      <w:pPr>
        <w:pStyle w:val="Ttulo2"/>
        <w:spacing w:line="360" w:lineRule="auto"/>
        <w:ind w:left="142" w:right="567"/>
        <w:jc w:val="both"/>
        <w:rPr>
          <w:rFonts w:ascii="Arial" w:eastAsia="Calibri" w:hAnsi="Arial" w:cs="Arial"/>
          <w:b/>
          <w:bCs/>
          <w:color w:val="000000" w:themeColor="text1"/>
          <w:sz w:val="22"/>
          <w:szCs w:val="22"/>
        </w:rPr>
      </w:pPr>
    </w:p>
    <w:p w14:paraId="6BF98185" w14:textId="77777777" w:rsidR="00070B9A" w:rsidRPr="00401A07" w:rsidRDefault="00070B9A" w:rsidP="00070B9A"/>
    <w:p w14:paraId="1689BBB3" w14:textId="77777777" w:rsidR="00AB61B1" w:rsidRDefault="00AB61B1">
      <w:pPr>
        <w:rPr>
          <w:rFonts w:ascii="Arial" w:eastAsia="Calibri" w:hAnsi="Arial" w:cs="Arial"/>
          <w:b/>
          <w:bCs/>
          <w:color w:val="000000" w:themeColor="text1"/>
        </w:rPr>
      </w:pPr>
      <w:r>
        <w:rPr>
          <w:rFonts w:ascii="Arial" w:eastAsia="Calibri" w:hAnsi="Arial" w:cs="Arial"/>
          <w:b/>
          <w:bCs/>
          <w:color w:val="000000" w:themeColor="text1"/>
        </w:rPr>
        <w:br w:type="page"/>
      </w:r>
    </w:p>
    <w:p w14:paraId="5DEAC73F" w14:textId="48D46093" w:rsidR="00070B9A" w:rsidRPr="00B6708D" w:rsidRDefault="00070B9A" w:rsidP="004877A3">
      <w:pPr>
        <w:pStyle w:val="Ttulo1"/>
        <w:rPr>
          <w:rFonts w:eastAsia="Calibri"/>
        </w:rPr>
      </w:pPr>
      <w:bookmarkStart w:id="20" w:name="_Toc188970722"/>
      <w:r w:rsidRPr="00B6708D">
        <w:rPr>
          <w:rFonts w:eastAsia="Calibri"/>
        </w:rPr>
        <w:lastRenderedPageBreak/>
        <w:t>5</w:t>
      </w:r>
      <w:r>
        <w:rPr>
          <w:rFonts w:eastAsia="Calibri"/>
        </w:rPr>
        <w:t>.</w:t>
      </w:r>
      <w:r w:rsidRPr="00B6708D">
        <w:rPr>
          <w:rFonts w:eastAsia="Calibri"/>
        </w:rPr>
        <w:t xml:space="preserve"> FORMULACIÓN DE PLANES Y PROYECTOS</w:t>
      </w:r>
      <w:bookmarkEnd w:id="20"/>
    </w:p>
    <w:p w14:paraId="12EAA683" w14:textId="77777777" w:rsidR="00070B9A" w:rsidRDefault="00070B9A" w:rsidP="00070B9A">
      <w:pPr>
        <w:spacing w:line="360" w:lineRule="auto"/>
        <w:ind w:left="142" w:right="567"/>
        <w:jc w:val="both"/>
        <w:rPr>
          <w:rFonts w:ascii="Arial" w:hAnsi="Arial" w:cs="Arial"/>
        </w:rPr>
      </w:pPr>
    </w:p>
    <w:p w14:paraId="4F02B546" w14:textId="77777777" w:rsidR="00070B9A" w:rsidRDefault="00070B9A" w:rsidP="00070B9A">
      <w:pPr>
        <w:spacing w:line="360" w:lineRule="auto"/>
        <w:ind w:left="142" w:right="567"/>
        <w:jc w:val="both"/>
        <w:rPr>
          <w:rFonts w:ascii="Arial" w:hAnsi="Arial" w:cs="Arial"/>
        </w:rPr>
      </w:pPr>
      <w:r w:rsidRPr="00B6708D">
        <w:rPr>
          <w:rFonts w:ascii="Arial" w:hAnsi="Arial" w:cs="Arial"/>
        </w:rPr>
        <w:t>Se presentan a continuación los proyectos relacionando los diferentes aspectos y recursos que se deben tener en cuenta para su desarrollo así:</w:t>
      </w:r>
    </w:p>
    <w:p w14:paraId="35F1156C" w14:textId="77777777" w:rsidR="00070B9A" w:rsidRPr="00B6708D" w:rsidRDefault="00070B9A" w:rsidP="00070B9A">
      <w:pPr>
        <w:pStyle w:val="Prrafodelista"/>
        <w:numPr>
          <w:ilvl w:val="0"/>
          <w:numId w:val="32"/>
        </w:numPr>
        <w:spacing w:after="0" w:line="360" w:lineRule="auto"/>
        <w:ind w:left="142" w:right="567" w:firstLine="0"/>
        <w:jc w:val="both"/>
        <w:rPr>
          <w:rFonts w:ascii="Arial" w:hAnsi="Arial" w:cs="Arial"/>
        </w:rPr>
      </w:pPr>
      <w:r w:rsidRPr="00B6708D">
        <w:rPr>
          <w:rFonts w:ascii="Arial" w:hAnsi="Arial" w:cs="Arial"/>
        </w:rPr>
        <w:t>Nombre del plan o proyecto</w:t>
      </w:r>
    </w:p>
    <w:p w14:paraId="7CCFA5A6" w14:textId="77777777" w:rsidR="00070B9A" w:rsidRPr="00B6708D" w:rsidRDefault="00070B9A" w:rsidP="00070B9A">
      <w:pPr>
        <w:pStyle w:val="Prrafodelista"/>
        <w:numPr>
          <w:ilvl w:val="0"/>
          <w:numId w:val="32"/>
        </w:numPr>
        <w:spacing w:after="0" w:line="360" w:lineRule="auto"/>
        <w:ind w:left="142" w:right="567" w:firstLine="0"/>
        <w:jc w:val="both"/>
        <w:rPr>
          <w:rFonts w:ascii="Arial" w:hAnsi="Arial" w:cs="Arial"/>
        </w:rPr>
      </w:pPr>
      <w:r w:rsidRPr="00B6708D">
        <w:rPr>
          <w:rFonts w:ascii="Arial" w:hAnsi="Arial" w:cs="Arial"/>
        </w:rPr>
        <w:t>Objetivo</w:t>
      </w:r>
    </w:p>
    <w:p w14:paraId="4512D434" w14:textId="77777777" w:rsidR="00070B9A" w:rsidRPr="00B6708D" w:rsidRDefault="00070B9A" w:rsidP="00070B9A">
      <w:pPr>
        <w:pStyle w:val="Prrafodelista"/>
        <w:numPr>
          <w:ilvl w:val="0"/>
          <w:numId w:val="32"/>
        </w:numPr>
        <w:spacing w:after="0" w:line="360" w:lineRule="auto"/>
        <w:ind w:left="142" w:right="567" w:firstLine="0"/>
        <w:jc w:val="both"/>
        <w:rPr>
          <w:rFonts w:ascii="Arial" w:hAnsi="Arial" w:cs="Arial"/>
        </w:rPr>
      </w:pPr>
      <w:r w:rsidRPr="00B6708D">
        <w:rPr>
          <w:rFonts w:ascii="Arial" w:hAnsi="Arial" w:cs="Arial"/>
        </w:rPr>
        <w:t>Alcance del plan o proyecto</w:t>
      </w:r>
    </w:p>
    <w:p w14:paraId="7E63B550" w14:textId="77777777" w:rsidR="00070B9A" w:rsidRPr="00B6708D" w:rsidRDefault="00070B9A" w:rsidP="00070B9A">
      <w:pPr>
        <w:pStyle w:val="Prrafodelista"/>
        <w:numPr>
          <w:ilvl w:val="0"/>
          <w:numId w:val="32"/>
        </w:numPr>
        <w:spacing w:after="0" w:line="360" w:lineRule="auto"/>
        <w:ind w:left="142" w:right="567" w:firstLine="0"/>
        <w:jc w:val="both"/>
        <w:rPr>
          <w:rFonts w:ascii="Arial" w:hAnsi="Arial" w:cs="Arial"/>
        </w:rPr>
      </w:pPr>
      <w:r w:rsidRPr="00B6708D">
        <w:rPr>
          <w:rFonts w:ascii="Arial" w:hAnsi="Arial" w:cs="Arial"/>
        </w:rPr>
        <w:t>Responsable del Plan o Proyecto</w:t>
      </w:r>
    </w:p>
    <w:p w14:paraId="522FC9E1" w14:textId="77777777" w:rsidR="00070B9A" w:rsidRPr="00B6708D" w:rsidRDefault="00070B9A" w:rsidP="00070B9A">
      <w:pPr>
        <w:pStyle w:val="Prrafodelista"/>
        <w:numPr>
          <w:ilvl w:val="0"/>
          <w:numId w:val="32"/>
        </w:numPr>
        <w:spacing w:after="0" w:line="360" w:lineRule="auto"/>
        <w:ind w:left="142" w:right="567" w:firstLine="0"/>
        <w:jc w:val="both"/>
        <w:rPr>
          <w:rFonts w:ascii="Arial" w:hAnsi="Arial" w:cs="Arial"/>
        </w:rPr>
      </w:pPr>
      <w:r w:rsidRPr="00B6708D">
        <w:rPr>
          <w:rFonts w:ascii="Arial" w:hAnsi="Arial" w:cs="Arial"/>
        </w:rPr>
        <w:t>Actividades</w:t>
      </w:r>
    </w:p>
    <w:p w14:paraId="0E60947C" w14:textId="77777777" w:rsidR="00070B9A" w:rsidRPr="00B6708D" w:rsidRDefault="00070B9A" w:rsidP="00070B9A">
      <w:pPr>
        <w:pStyle w:val="Prrafodelista"/>
        <w:numPr>
          <w:ilvl w:val="0"/>
          <w:numId w:val="32"/>
        </w:numPr>
        <w:spacing w:after="0" w:line="360" w:lineRule="auto"/>
        <w:ind w:left="142" w:right="567" w:firstLine="0"/>
        <w:jc w:val="both"/>
        <w:rPr>
          <w:rFonts w:ascii="Arial" w:hAnsi="Arial" w:cs="Arial"/>
        </w:rPr>
      </w:pPr>
      <w:r w:rsidRPr="00B6708D">
        <w:rPr>
          <w:rFonts w:ascii="Arial" w:hAnsi="Arial" w:cs="Arial"/>
        </w:rPr>
        <w:t>Responsables de la actividad</w:t>
      </w:r>
    </w:p>
    <w:p w14:paraId="2A2D010F" w14:textId="77777777" w:rsidR="00070B9A" w:rsidRPr="00B6708D" w:rsidRDefault="00070B9A" w:rsidP="00070B9A">
      <w:pPr>
        <w:pStyle w:val="Prrafodelista"/>
        <w:numPr>
          <w:ilvl w:val="0"/>
          <w:numId w:val="32"/>
        </w:numPr>
        <w:spacing w:after="0" w:line="360" w:lineRule="auto"/>
        <w:ind w:left="142" w:right="567" w:firstLine="0"/>
        <w:jc w:val="both"/>
        <w:rPr>
          <w:rFonts w:ascii="Arial" w:hAnsi="Arial" w:cs="Arial"/>
        </w:rPr>
      </w:pPr>
      <w:r w:rsidRPr="00B6708D">
        <w:rPr>
          <w:rFonts w:ascii="Arial" w:hAnsi="Arial" w:cs="Arial"/>
        </w:rPr>
        <w:t>Tiempo de ejecución</w:t>
      </w:r>
    </w:p>
    <w:p w14:paraId="1B8E7624" w14:textId="77777777" w:rsidR="00070B9A" w:rsidRPr="00B6708D" w:rsidRDefault="00070B9A" w:rsidP="00070B9A">
      <w:pPr>
        <w:pStyle w:val="Prrafodelista"/>
        <w:numPr>
          <w:ilvl w:val="0"/>
          <w:numId w:val="32"/>
        </w:numPr>
        <w:spacing w:after="0" w:line="360" w:lineRule="auto"/>
        <w:ind w:left="142" w:right="567" w:firstLine="0"/>
        <w:jc w:val="both"/>
        <w:rPr>
          <w:rFonts w:ascii="Arial" w:hAnsi="Arial" w:cs="Arial"/>
        </w:rPr>
      </w:pPr>
      <w:r w:rsidRPr="00B6708D">
        <w:rPr>
          <w:rFonts w:ascii="Arial" w:hAnsi="Arial" w:cs="Arial"/>
        </w:rPr>
        <w:t>Recursos asociados a cada actividad</w:t>
      </w:r>
    </w:p>
    <w:p w14:paraId="435706D0" w14:textId="77777777" w:rsidR="00070B9A" w:rsidRPr="00B6708D" w:rsidRDefault="00070B9A" w:rsidP="00070B9A">
      <w:pPr>
        <w:pStyle w:val="Prrafodelista"/>
        <w:numPr>
          <w:ilvl w:val="0"/>
          <w:numId w:val="32"/>
        </w:numPr>
        <w:spacing w:after="0" w:line="360" w:lineRule="auto"/>
        <w:ind w:left="142" w:right="567" w:firstLine="0"/>
        <w:jc w:val="both"/>
        <w:rPr>
          <w:rFonts w:ascii="Arial" w:hAnsi="Arial" w:cs="Arial"/>
        </w:rPr>
      </w:pPr>
      <w:r w:rsidRPr="00B6708D">
        <w:rPr>
          <w:rFonts w:ascii="Arial" w:hAnsi="Arial" w:cs="Arial"/>
        </w:rPr>
        <w:t>Indicadores del plan o proyecto</w:t>
      </w:r>
    </w:p>
    <w:p w14:paraId="7CAD3B31" w14:textId="77777777" w:rsidR="00070B9A" w:rsidRDefault="00070B9A" w:rsidP="00070B9A">
      <w:pPr>
        <w:spacing w:after="0" w:line="360" w:lineRule="auto"/>
        <w:ind w:left="142" w:right="567"/>
        <w:jc w:val="both"/>
        <w:rPr>
          <w:rFonts w:ascii="Arial" w:hAnsi="Arial" w:cs="Arial"/>
        </w:rPr>
      </w:pPr>
    </w:p>
    <w:p w14:paraId="1CC4BAA4" w14:textId="77777777" w:rsidR="00070B9A" w:rsidRPr="00B6708D" w:rsidRDefault="00070B9A" w:rsidP="00070B9A">
      <w:pPr>
        <w:spacing w:after="0" w:line="360" w:lineRule="auto"/>
        <w:ind w:left="142" w:right="567"/>
        <w:jc w:val="both"/>
        <w:rPr>
          <w:rFonts w:ascii="Arial" w:hAnsi="Arial" w:cs="Arial"/>
        </w:rPr>
      </w:pPr>
    </w:p>
    <w:p w14:paraId="43B200DD" w14:textId="0DC094AB" w:rsidR="00AB61B1" w:rsidRPr="00AB61B1" w:rsidRDefault="00AB61B1" w:rsidP="00AB61B1">
      <w:pPr>
        <w:pStyle w:val="Ttulo2"/>
        <w:rPr>
          <w:b/>
          <w:bCs/>
        </w:rPr>
      </w:pPr>
      <w:bookmarkStart w:id="21" w:name="_Toc188970723"/>
      <w:r w:rsidRPr="00AB61B1">
        <w:rPr>
          <w:b/>
          <w:bCs/>
        </w:rPr>
        <w:t>5.1 PROYECTO 1: ACTUALIZACIÓN DE LAS TABLAS DE RETENCIÓN DOCUMENTAL</w:t>
      </w:r>
      <w:bookmarkEnd w:id="21"/>
      <w:r w:rsidRPr="00AB61B1">
        <w:rPr>
          <w:b/>
          <w:bCs/>
        </w:rPr>
        <w:t xml:space="preserve"> </w:t>
      </w:r>
    </w:p>
    <w:p w14:paraId="5E737401" w14:textId="77777777" w:rsidR="00AB61B1" w:rsidRDefault="00AB61B1" w:rsidP="00070B9A">
      <w:pPr>
        <w:spacing w:after="0" w:line="360" w:lineRule="auto"/>
        <w:ind w:left="142" w:right="567"/>
        <w:jc w:val="both"/>
        <w:rPr>
          <w:rFonts w:ascii="Arial" w:hAnsi="Arial" w:cs="Arial"/>
          <w:b/>
        </w:rPr>
      </w:pPr>
    </w:p>
    <w:p w14:paraId="4238F886" w14:textId="1ED7F8E0" w:rsidR="00070B9A" w:rsidRPr="00B6708D" w:rsidRDefault="00070B9A" w:rsidP="00070B9A">
      <w:pPr>
        <w:spacing w:after="0" w:line="360" w:lineRule="auto"/>
        <w:ind w:left="142" w:right="567"/>
        <w:jc w:val="both"/>
        <w:rPr>
          <w:rFonts w:ascii="Arial" w:hAnsi="Arial" w:cs="Arial"/>
        </w:rPr>
      </w:pPr>
      <w:r w:rsidRPr="00B6708D">
        <w:rPr>
          <w:rFonts w:ascii="Arial" w:hAnsi="Arial" w:cs="Arial"/>
        </w:rPr>
        <w:t>La Corporación Autónoma Regional de la Frontera Nororiental- CORPONOR requiere actualizar las Tablas de Retención Documental- TRD teniendo en cuenta los Acuerdos del Consejo Directivo emitidos en los años 2007, 2008, 2016, 2019, 2020 y 2022 donde se modifica la estructura interna de la entidad, Se deben actualizar las Tablas de Retención Documental - TRD en cumplimiento a lo establecido al Decreto 1080 de 2015 y Acuerdo 001 de 2024.</w:t>
      </w:r>
    </w:p>
    <w:p w14:paraId="1EA30971" w14:textId="77777777" w:rsidR="00070B9A" w:rsidRPr="00B6708D" w:rsidRDefault="00070B9A" w:rsidP="00070B9A">
      <w:pPr>
        <w:spacing w:after="0" w:line="360" w:lineRule="auto"/>
        <w:ind w:left="142" w:right="567"/>
        <w:jc w:val="both"/>
        <w:rPr>
          <w:rFonts w:ascii="Arial" w:hAnsi="Arial" w:cs="Arial"/>
        </w:rPr>
      </w:pPr>
    </w:p>
    <w:p w14:paraId="6FAE08F1" w14:textId="77777777" w:rsidR="00070B9A" w:rsidRPr="00B6708D" w:rsidRDefault="00070B9A" w:rsidP="00070B9A">
      <w:pPr>
        <w:spacing w:after="0" w:line="360" w:lineRule="auto"/>
        <w:ind w:left="142" w:right="567"/>
        <w:jc w:val="both"/>
        <w:rPr>
          <w:rFonts w:ascii="Arial" w:hAnsi="Arial" w:cs="Arial"/>
        </w:rPr>
      </w:pPr>
      <w:r w:rsidRPr="00B6708D">
        <w:rPr>
          <w:rFonts w:ascii="Arial" w:hAnsi="Arial" w:cs="Arial"/>
        </w:rPr>
        <w:t>OBJETO: Cumplir con la normatividad archivística, fortalecer la gestión documental y garantizar el cumplimiento de los objetivos institucionales</w:t>
      </w:r>
    </w:p>
    <w:p w14:paraId="0299FE0A" w14:textId="77777777" w:rsidR="00070B9A" w:rsidRPr="00B6708D" w:rsidRDefault="00070B9A" w:rsidP="00070B9A">
      <w:pPr>
        <w:spacing w:after="0" w:line="360" w:lineRule="auto"/>
        <w:ind w:left="142" w:right="567"/>
        <w:jc w:val="both"/>
        <w:rPr>
          <w:rFonts w:ascii="Arial" w:hAnsi="Arial" w:cs="Arial"/>
        </w:rPr>
      </w:pPr>
      <w:r w:rsidRPr="00B6708D">
        <w:rPr>
          <w:rFonts w:ascii="Arial" w:hAnsi="Arial" w:cs="Arial"/>
        </w:rPr>
        <w:t>ALCANCE DEL PROYECTO: Adaptar los documentos a cada cambio estructural que se ha surtido según las modificaciones de la estructura interna</w:t>
      </w:r>
    </w:p>
    <w:p w14:paraId="68B37C1B" w14:textId="77777777" w:rsidR="00070B9A" w:rsidRPr="00B6708D" w:rsidRDefault="00070B9A" w:rsidP="00070B9A">
      <w:pPr>
        <w:spacing w:after="0" w:line="360" w:lineRule="auto"/>
        <w:ind w:left="142" w:right="567"/>
        <w:jc w:val="both"/>
        <w:rPr>
          <w:rFonts w:ascii="Arial" w:hAnsi="Arial" w:cs="Arial"/>
        </w:rPr>
      </w:pPr>
      <w:r w:rsidRPr="00B6708D">
        <w:rPr>
          <w:rFonts w:ascii="Arial" w:hAnsi="Arial" w:cs="Arial"/>
        </w:rPr>
        <w:t xml:space="preserve">RESPONSABLE DEL PROYECTO: </w:t>
      </w:r>
      <w:proofErr w:type="gramStart"/>
      <w:r w:rsidRPr="00B6708D">
        <w:rPr>
          <w:rFonts w:ascii="Arial" w:hAnsi="Arial" w:cs="Arial"/>
        </w:rPr>
        <w:t>Secretaria General</w:t>
      </w:r>
      <w:proofErr w:type="gramEnd"/>
      <w:r w:rsidRPr="00B6708D">
        <w:rPr>
          <w:rFonts w:ascii="Arial" w:hAnsi="Arial" w:cs="Arial"/>
        </w:rPr>
        <w:t>/ Grupo de trabajo de Gestión Documental</w:t>
      </w:r>
    </w:p>
    <w:tbl>
      <w:tblPr>
        <w:tblStyle w:val="Tablaconcuadrcula"/>
        <w:tblW w:w="9322" w:type="dxa"/>
        <w:tblInd w:w="171" w:type="dxa"/>
        <w:tblLayout w:type="fixed"/>
        <w:tblLook w:val="04A0" w:firstRow="1" w:lastRow="0" w:firstColumn="1" w:lastColumn="0" w:noHBand="0" w:noVBand="1"/>
      </w:tblPr>
      <w:tblGrid>
        <w:gridCol w:w="3510"/>
        <w:gridCol w:w="2410"/>
        <w:gridCol w:w="1417"/>
        <w:gridCol w:w="1985"/>
      </w:tblGrid>
      <w:tr w:rsidR="00070B9A" w:rsidRPr="00B6708D" w14:paraId="216CE871" w14:textId="77777777" w:rsidTr="00AB61B1">
        <w:tc>
          <w:tcPr>
            <w:tcW w:w="3510" w:type="dxa"/>
            <w:shd w:val="clear" w:color="auto" w:fill="95B3D7" w:themeFill="accent1" w:themeFillTint="99"/>
          </w:tcPr>
          <w:p w14:paraId="2E0CF27D" w14:textId="77777777" w:rsidR="00070B9A" w:rsidRPr="00B6708D" w:rsidRDefault="00070B9A" w:rsidP="00334B5B">
            <w:pPr>
              <w:pStyle w:val="Default"/>
              <w:spacing w:line="360" w:lineRule="auto"/>
              <w:ind w:left="4" w:right="26"/>
              <w:jc w:val="both"/>
              <w:rPr>
                <w:sz w:val="22"/>
                <w:szCs w:val="22"/>
              </w:rPr>
            </w:pPr>
            <w:r w:rsidRPr="00B6708D">
              <w:rPr>
                <w:sz w:val="22"/>
                <w:szCs w:val="22"/>
              </w:rPr>
              <w:lastRenderedPageBreak/>
              <w:t>ACTIVIDADES</w:t>
            </w:r>
          </w:p>
        </w:tc>
        <w:tc>
          <w:tcPr>
            <w:tcW w:w="2410" w:type="dxa"/>
            <w:shd w:val="clear" w:color="auto" w:fill="95B3D7" w:themeFill="accent1" w:themeFillTint="99"/>
          </w:tcPr>
          <w:p w14:paraId="41BF798E" w14:textId="77777777" w:rsidR="00070B9A" w:rsidRPr="00B6708D" w:rsidRDefault="00070B9A" w:rsidP="00334B5B">
            <w:pPr>
              <w:pStyle w:val="Default"/>
              <w:spacing w:line="360" w:lineRule="auto"/>
              <w:ind w:right="28"/>
              <w:jc w:val="both"/>
              <w:rPr>
                <w:sz w:val="22"/>
                <w:szCs w:val="22"/>
              </w:rPr>
            </w:pPr>
            <w:r w:rsidRPr="00B6708D">
              <w:rPr>
                <w:sz w:val="22"/>
                <w:szCs w:val="22"/>
              </w:rPr>
              <w:t>RESPONSABLES</w:t>
            </w:r>
          </w:p>
        </w:tc>
        <w:tc>
          <w:tcPr>
            <w:tcW w:w="1417" w:type="dxa"/>
            <w:shd w:val="clear" w:color="auto" w:fill="95B3D7" w:themeFill="accent1" w:themeFillTint="99"/>
          </w:tcPr>
          <w:p w14:paraId="69A715C0" w14:textId="77777777" w:rsidR="00070B9A" w:rsidRPr="00B6708D" w:rsidRDefault="00070B9A" w:rsidP="00334B5B">
            <w:pPr>
              <w:pStyle w:val="Default"/>
              <w:spacing w:line="360" w:lineRule="auto"/>
              <w:ind w:left="32" w:right="32"/>
              <w:jc w:val="both"/>
              <w:rPr>
                <w:sz w:val="22"/>
                <w:szCs w:val="22"/>
              </w:rPr>
            </w:pPr>
            <w:r w:rsidRPr="00B6708D">
              <w:rPr>
                <w:sz w:val="22"/>
                <w:szCs w:val="22"/>
              </w:rPr>
              <w:t>FECHA</w:t>
            </w:r>
          </w:p>
        </w:tc>
        <w:tc>
          <w:tcPr>
            <w:tcW w:w="1985" w:type="dxa"/>
            <w:shd w:val="clear" w:color="auto" w:fill="95B3D7" w:themeFill="accent1" w:themeFillTint="99"/>
          </w:tcPr>
          <w:p w14:paraId="49FA466F" w14:textId="77777777" w:rsidR="00070B9A" w:rsidRPr="00B6708D" w:rsidRDefault="00070B9A" w:rsidP="00334B5B">
            <w:pPr>
              <w:pStyle w:val="Default"/>
              <w:spacing w:line="360" w:lineRule="auto"/>
              <w:ind w:right="40"/>
              <w:jc w:val="both"/>
              <w:rPr>
                <w:sz w:val="22"/>
                <w:szCs w:val="22"/>
              </w:rPr>
            </w:pPr>
            <w:r w:rsidRPr="00B6708D">
              <w:rPr>
                <w:sz w:val="22"/>
                <w:szCs w:val="22"/>
              </w:rPr>
              <w:t>ENTREGABLE</w:t>
            </w:r>
          </w:p>
        </w:tc>
      </w:tr>
      <w:tr w:rsidR="00070B9A" w:rsidRPr="00401A07" w14:paraId="2121DB42" w14:textId="77777777" w:rsidTr="00AB61B1">
        <w:trPr>
          <w:trHeight w:val="821"/>
        </w:trPr>
        <w:tc>
          <w:tcPr>
            <w:tcW w:w="3510" w:type="dxa"/>
          </w:tcPr>
          <w:p w14:paraId="6A1E01E7" w14:textId="77777777" w:rsidR="00070B9A" w:rsidRPr="00401A07" w:rsidRDefault="00070B9A" w:rsidP="00334B5B">
            <w:pPr>
              <w:spacing w:line="360" w:lineRule="auto"/>
              <w:ind w:left="4" w:right="26"/>
              <w:jc w:val="both"/>
              <w:rPr>
                <w:rStyle w:val="Textoennegrita"/>
                <w:rFonts w:ascii="Arial" w:hAnsi="Arial" w:cs="Arial"/>
                <w:b w:val="0"/>
                <w:sz w:val="20"/>
                <w:szCs w:val="20"/>
              </w:rPr>
            </w:pPr>
            <w:r w:rsidRPr="00401A07">
              <w:rPr>
                <w:rFonts w:ascii="Arial" w:hAnsi="Arial" w:cs="Arial"/>
                <w:sz w:val="20"/>
                <w:szCs w:val="20"/>
              </w:rPr>
              <w:t>Investigación preliminar sobre la Entidad en cuanto a disposiciones legales, estructura interna, organigrama, funciones.</w:t>
            </w:r>
          </w:p>
        </w:tc>
        <w:tc>
          <w:tcPr>
            <w:tcW w:w="2410" w:type="dxa"/>
          </w:tcPr>
          <w:p w14:paraId="1C3BE65E" w14:textId="77777777" w:rsidR="00070B9A" w:rsidRPr="00401A07" w:rsidRDefault="00070B9A" w:rsidP="00334B5B">
            <w:pPr>
              <w:spacing w:line="360" w:lineRule="auto"/>
              <w:ind w:right="28"/>
              <w:jc w:val="both"/>
              <w:rPr>
                <w:rStyle w:val="Textoennegrita"/>
                <w:rFonts w:ascii="Arial" w:hAnsi="Arial" w:cs="Arial"/>
                <w:b w:val="0"/>
                <w:sz w:val="20"/>
                <w:szCs w:val="20"/>
              </w:rPr>
            </w:pPr>
          </w:p>
          <w:p w14:paraId="410169C2" w14:textId="77777777" w:rsidR="00070B9A" w:rsidRPr="00401A07" w:rsidRDefault="00070B9A" w:rsidP="00334B5B">
            <w:pPr>
              <w:pStyle w:val="Default"/>
              <w:spacing w:line="360" w:lineRule="auto"/>
              <w:ind w:right="28"/>
              <w:jc w:val="both"/>
              <w:rPr>
                <w:sz w:val="20"/>
                <w:szCs w:val="20"/>
              </w:rPr>
            </w:pPr>
            <w:r w:rsidRPr="00401A07">
              <w:rPr>
                <w:sz w:val="20"/>
                <w:szCs w:val="20"/>
              </w:rPr>
              <w:t>Secretario General/</w:t>
            </w:r>
            <w:r w:rsidRPr="00401A07">
              <w:rPr>
                <w:rStyle w:val="Textoennegrita"/>
                <w:b w:val="0"/>
                <w:sz w:val="20"/>
                <w:szCs w:val="20"/>
              </w:rPr>
              <w:t xml:space="preserve"> Grupo de Gestión Documental</w:t>
            </w:r>
          </w:p>
        </w:tc>
        <w:tc>
          <w:tcPr>
            <w:tcW w:w="1417" w:type="dxa"/>
            <w:vMerge w:val="restart"/>
          </w:tcPr>
          <w:p w14:paraId="6E43077F" w14:textId="77777777" w:rsidR="00070B9A" w:rsidRPr="00401A07" w:rsidRDefault="00070B9A" w:rsidP="00334B5B">
            <w:pPr>
              <w:pStyle w:val="Default"/>
              <w:spacing w:line="360" w:lineRule="auto"/>
              <w:ind w:left="32" w:right="32"/>
              <w:jc w:val="both"/>
              <w:rPr>
                <w:sz w:val="20"/>
                <w:szCs w:val="20"/>
              </w:rPr>
            </w:pPr>
          </w:p>
          <w:p w14:paraId="1C83930B" w14:textId="77777777" w:rsidR="00070B9A" w:rsidRPr="00401A07" w:rsidRDefault="00070B9A" w:rsidP="00334B5B">
            <w:pPr>
              <w:pStyle w:val="Default"/>
              <w:spacing w:line="360" w:lineRule="auto"/>
              <w:ind w:left="32" w:right="32"/>
              <w:jc w:val="both"/>
              <w:rPr>
                <w:sz w:val="20"/>
                <w:szCs w:val="20"/>
              </w:rPr>
            </w:pPr>
          </w:p>
          <w:p w14:paraId="7EACC2DE" w14:textId="77777777" w:rsidR="00070B9A" w:rsidRPr="00401A07" w:rsidRDefault="00070B9A" w:rsidP="00334B5B">
            <w:pPr>
              <w:pStyle w:val="Default"/>
              <w:spacing w:line="360" w:lineRule="auto"/>
              <w:ind w:left="32" w:right="32"/>
              <w:jc w:val="both"/>
              <w:rPr>
                <w:sz w:val="20"/>
                <w:szCs w:val="20"/>
              </w:rPr>
            </w:pPr>
          </w:p>
          <w:p w14:paraId="44BCAF7E" w14:textId="77777777" w:rsidR="00070B9A" w:rsidRPr="00401A07" w:rsidRDefault="00070B9A" w:rsidP="00334B5B">
            <w:pPr>
              <w:pStyle w:val="Default"/>
              <w:spacing w:line="360" w:lineRule="auto"/>
              <w:ind w:left="32" w:right="32"/>
              <w:jc w:val="both"/>
              <w:rPr>
                <w:sz w:val="20"/>
                <w:szCs w:val="20"/>
              </w:rPr>
            </w:pPr>
          </w:p>
          <w:p w14:paraId="15A53D88" w14:textId="77777777" w:rsidR="00070B9A" w:rsidRPr="00401A07" w:rsidRDefault="00070B9A" w:rsidP="00334B5B">
            <w:pPr>
              <w:pStyle w:val="Default"/>
              <w:spacing w:line="360" w:lineRule="auto"/>
              <w:ind w:left="32" w:right="32"/>
              <w:jc w:val="both"/>
              <w:rPr>
                <w:sz w:val="20"/>
                <w:szCs w:val="20"/>
              </w:rPr>
            </w:pPr>
          </w:p>
          <w:p w14:paraId="7F364C31" w14:textId="77777777" w:rsidR="00070B9A" w:rsidRPr="00401A07" w:rsidRDefault="00070B9A" w:rsidP="00334B5B">
            <w:pPr>
              <w:pStyle w:val="Default"/>
              <w:spacing w:line="360" w:lineRule="auto"/>
              <w:ind w:left="32" w:right="32"/>
              <w:jc w:val="both"/>
              <w:rPr>
                <w:sz w:val="20"/>
                <w:szCs w:val="20"/>
              </w:rPr>
            </w:pPr>
          </w:p>
          <w:p w14:paraId="6115E012" w14:textId="77777777" w:rsidR="00070B9A" w:rsidRPr="00401A07" w:rsidRDefault="00070B9A" w:rsidP="00334B5B">
            <w:pPr>
              <w:pStyle w:val="Default"/>
              <w:spacing w:line="360" w:lineRule="auto"/>
              <w:ind w:left="32" w:right="32"/>
              <w:jc w:val="both"/>
              <w:rPr>
                <w:sz w:val="20"/>
                <w:szCs w:val="20"/>
              </w:rPr>
            </w:pPr>
          </w:p>
          <w:p w14:paraId="1F41FE83" w14:textId="77777777" w:rsidR="00070B9A" w:rsidRPr="00401A07" w:rsidRDefault="00070B9A" w:rsidP="00334B5B">
            <w:pPr>
              <w:pStyle w:val="Default"/>
              <w:spacing w:line="360" w:lineRule="auto"/>
              <w:ind w:left="32" w:right="32"/>
              <w:jc w:val="both"/>
              <w:rPr>
                <w:sz w:val="20"/>
                <w:szCs w:val="20"/>
              </w:rPr>
            </w:pPr>
          </w:p>
          <w:p w14:paraId="41CDB79D" w14:textId="77777777" w:rsidR="00070B9A" w:rsidRPr="00401A07" w:rsidRDefault="00070B9A" w:rsidP="00334B5B">
            <w:pPr>
              <w:pStyle w:val="Default"/>
              <w:spacing w:line="360" w:lineRule="auto"/>
              <w:ind w:left="32" w:right="32"/>
              <w:jc w:val="both"/>
              <w:rPr>
                <w:sz w:val="20"/>
                <w:szCs w:val="20"/>
              </w:rPr>
            </w:pPr>
            <w:r w:rsidRPr="00401A07">
              <w:rPr>
                <w:sz w:val="20"/>
                <w:szCs w:val="20"/>
              </w:rPr>
              <w:t>02/01/2025</w:t>
            </w:r>
          </w:p>
          <w:p w14:paraId="0C09DB94" w14:textId="77777777" w:rsidR="00070B9A" w:rsidRPr="00401A07" w:rsidRDefault="00070B9A" w:rsidP="00334B5B">
            <w:pPr>
              <w:pStyle w:val="Default"/>
              <w:spacing w:line="360" w:lineRule="auto"/>
              <w:ind w:left="32" w:right="32"/>
              <w:jc w:val="both"/>
              <w:rPr>
                <w:sz w:val="20"/>
                <w:szCs w:val="20"/>
              </w:rPr>
            </w:pPr>
            <w:r w:rsidRPr="00401A07">
              <w:rPr>
                <w:sz w:val="20"/>
                <w:szCs w:val="20"/>
              </w:rPr>
              <w:t>31/12/2025</w:t>
            </w:r>
          </w:p>
        </w:tc>
        <w:tc>
          <w:tcPr>
            <w:tcW w:w="1985" w:type="dxa"/>
            <w:vMerge w:val="restart"/>
          </w:tcPr>
          <w:p w14:paraId="71397290" w14:textId="77777777" w:rsidR="00070B9A" w:rsidRPr="00401A07" w:rsidRDefault="00070B9A" w:rsidP="00334B5B">
            <w:pPr>
              <w:pStyle w:val="Default"/>
              <w:spacing w:line="360" w:lineRule="auto"/>
              <w:ind w:right="40"/>
              <w:jc w:val="both"/>
              <w:rPr>
                <w:sz w:val="20"/>
                <w:szCs w:val="20"/>
              </w:rPr>
            </w:pPr>
          </w:p>
          <w:p w14:paraId="43ECE830" w14:textId="77777777" w:rsidR="00070B9A" w:rsidRPr="00401A07" w:rsidRDefault="00070B9A" w:rsidP="00334B5B">
            <w:pPr>
              <w:pStyle w:val="Default"/>
              <w:spacing w:line="360" w:lineRule="auto"/>
              <w:ind w:right="40"/>
              <w:jc w:val="both"/>
              <w:rPr>
                <w:sz w:val="20"/>
                <w:szCs w:val="20"/>
              </w:rPr>
            </w:pPr>
          </w:p>
          <w:p w14:paraId="7294463C" w14:textId="77777777" w:rsidR="00070B9A" w:rsidRPr="00401A07" w:rsidRDefault="00070B9A" w:rsidP="00334B5B">
            <w:pPr>
              <w:pStyle w:val="Default"/>
              <w:spacing w:line="360" w:lineRule="auto"/>
              <w:ind w:right="40"/>
              <w:jc w:val="both"/>
              <w:rPr>
                <w:sz w:val="20"/>
                <w:szCs w:val="20"/>
              </w:rPr>
            </w:pPr>
          </w:p>
          <w:p w14:paraId="3D5772F8" w14:textId="77777777" w:rsidR="00070B9A" w:rsidRPr="00401A07" w:rsidRDefault="00070B9A" w:rsidP="00334B5B">
            <w:pPr>
              <w:pStyle w:val="Default"/>
              <w:spacing w:line="360" w:lineRule="auto"/>
              <w:ind w:right="40"/>
              <w:jc w:val="both"/>
              <w:rPr>
                <w:sz w:val="20"/>
                <w:szCs w:val="20"/>
              </w:rPr>
            </w:pPr>
          </w:p>
          <w:p w14:paraId="5EE261A5" w14:textId="77777777" w:rsidR="00070B9A" w:rsidRPr="00401A07" w:rsidRDefault="00070B9A" w:rsidP="00334B5B">
            <w:pPr>
              <w:pStyle w:val="Default"/>
              <w:spacing w:line="360" w:lineRule="auto"/>
              <w:ind w:right="40"/>
              <w:jc w:val="both"/>
              <w:rPr>
                <w:sz w:val="20"/>
                <w:szCs w:val="20"/>
              </w:rPr>
            </w:pPr>
          </w:p>
          <w:p w14:paraId="2DC8D0B5" w14:textId="77777777" w:rsidR="00070B9A" w:rsidRPr="00401A07" w:rsidRDefault="00070B9A" w:rsidP="00334B5B">
            <w:pPr>
              <w:pStyle w:val="Default"/>
              <w:spacing w:line="360" w:lineRule="auto"/>
              <w:ind w:right="40"/>
              <w:jc w:val="both"/>
              <w:rPr>
                <w:sz w:val="20"/>
                <w:szCs w:val="20"/>
              </w:rPr>
            </w:pPr>
          </w:p>
          <w:p w14:paraId="0BFB7A76" w14:textId="77777777" w:rsidR="00070B9A" w:rsidRPr="00401A07" w:rsidRDefault="00070B9A" w:rsidP="00334B5B">
            <w:pPr>
              <w:pStyle w:val="Default"/>
              <w:spacing w:line="360" w:lineRule="auto"/>
              <w:ind w:right="40"/>
              <w:jc w:val="both"/>
              <w:rPr>
                <w:sz w:val="20"/>
                <w:szCs w:val="20"/>
              </w:rPr>
            </w:pPr>
          </w:p>
          <w:p w14:paraId="4995B804" w14:textId="77777777" w:rsidR="00070B9A" w:rsidRPr="00401A07" w:rsidRDefault="00070B9A" w:rsidP="00334B5B">
            <w:pPr>
              <w:pStyle w:val="Default"/>
              <w:spacing w:line="360" w:lineRule="auto"/>
              <w:ind w:right="40"/>
              <w:jc w:val="both"/>
              <w:rPr>
                <w:sz w:val="20"/>
                <w:szCs w:val="20"/>
              </w:rPr>
            </w:pPr>
          </w:p>
          <w:p w14:paraId="0FC13F4F" w14:textId="77777777" w:rsidR="00070B9A" w:rsidRPr="00401A07" w:rsidRDefault="00070B9A" w:rsidP="00334B5B">
            <w:pPr>
              <w:pStyle w:val="Default"/>
              <w:spacing w:line="360" w:lineRule="auto"/>
              <w:ind w:right="40"/>
              <w:jc w:val="both"/>
              <w:rPr>
                <w:sz w:val="20"/>
                <w:szCs w:val="20"/>
              </w:rPr>
            </w:pPr>
          </w:p>
          <w:p w14:paraId="03A6629D" w14:textId="77777777" w:rsidR="00070B9A" w:rsidRPr="00401A07" w:rsidRDefault="00070B9A" w:rsidP="00334B5B">
            <w:pPr>
              <w:pStyle w:val="Default"/>
              <w:spacing w:line="360" w:lineRule="auto"/>
              <w:ind w:right="40"/>
              <w:jc w:val="both"/>
              <w:rPr>
                <w:sz w:val="20"/>
                <w:szCs w:val="20"/>
              </w:rPr>
            </w:pPr>
            <w:r w:rsidRPr="00401A07">
              <w:rPr>
                <w:sz w:val="20"/>
                <w:szCs w:val="20"/>
              </w:rPr>
              <w:t>Tabla de Retención Documental actualizada y aplicada a la gestión documental física y electrónica de CORPONOR</w:t>
            </w:r>
          </w:p>
        </w:tc>
      </w:tr>
      <w:tr w:rsidR="00070B9A" w:rsidRPr="00401A07" w14:paraId="1ED3BCC5" w14:textId="77777777" w:rsidTr="00AB61B1">
        <w:tc>
          <w:tcPr>
            <w:tcW w:w="3510" w:type="dxa"/>
          </w:tcPr>
          <w:p w14:paraId="2AE52BA0" w14:textId="77777777" w:rsidR="00070B9A" w:rsidRPr="00401A07" w:rsidRDefault="00070B9A" w:rsidP="00334B5B">
            <w:pPr>
              <w:spacing w:line="360" w:lineRule="auto"/>
              <w:ind w:left="4" w:right="26"/>
              <w:jc w:val="both"/>
              <w:rPr>
                <w:rStyle w:val="Textoennegrita"/>
                <w:rFonts w:ascii="Arial" w:hAnsi="Arial" w:cs="Arial"/>
                <w:b w:val="0"/>
                <w:sz w:val="20"/>
                <w:szCs w:val="20"/>
              </w:rPr>
            </w:pPr>
            <w:r w:rsidRPr="00401A07">
              <w:rPr>
                <w:rFonts w:ascii="Arial" w:hAnsi="Arial" w:cs="Arial"/>
                <w:sz w:val="20"/>
                <w:szCs w:val="20"/>
              </w:rPr>
              <w:t>Entrevista con los productores documentales para identificar y definir las unidades documentales, análisis de la producción y trámite documental e identificación de valores primarios de la documentación.</w:t>
            </w:r>
          </w:p>
        </w:tc>
        <w:tc>
          <w:tcPr>
            <w:tcW w:w="2410" w:type="dxa"/>
          </w:tcPr>
          <w:p w14:paraId="34C758E4" w14:textId="77777777" w:rsidR="00070B9A" w:rsidRPr="00401A07" w:rsidRDefault="00070B9A" w:rsidP="00334B5B">
            <w:pPr>
              <w:pStyle w:val="Default"/>
              <w:spacing w:line="360" w:lineRule="auto"/>
              <w:ind w:right="28"/>
              <w:jc w:val="both"/>
              <w:rPr>
                <w:sz w:val="20"/>
                <w:szCs w:val="20"/>
              </w:rPr>
            </w:pPr>
            <w:r w:rsidRPr="00401A07">
              <w:rPr>
                <w:sz w:val="20"/>
                <w:szCs w:val="20"/>
              </w:rPr>
              <w:t>Todas las dependencias de CORPONOR</w:t>
            </w:r>
          </w:p>
          <w:p w14:paraId="5EA9EC68" w14:textId="77777777" w:rsidR="00070B9A" w:rsidRPr="00401A07" w:rsidRDefault="00070B9A" w:rsidP="00334B5B">
            <w:pPr>
              <w:pStyle w:val="Default"/>
              <w:spacing w:line="360" w:lineRule="auto"/>
              <w:ind w:right="28"/>
              <w:jc w:val="both"/>
              <w:rPr>
                <w:sz w:val="20"/>
                <w:szCs w:val="20"/>
              </w:rPr>
            </w:pPr>
          </w:p>
          <w:p w14:paraId="37DF39DC" w14:textId="77777777" w:rsidR="00070B9A" w:rsidRPr="00401A07" w:rsidRDefault="00070B9A" w:rsidP="00334B5B">
            <w:pPr>
              <w:pStyle w:val="Default"/>
              <w:spacing w:line="360" w:lineRule="auto"/>
              <w:ind w:right="28"/>
              <w:jc w:val="both"/>
              <w:rPr>
                <w:sz w:val="20"/>
                <w:szCs w:val="20"/>
              </w:rPr>
            </w:pPr>
            <w:r w:rsidRPr="00401A07">
              <w:rPr>
                <w:sz w:val="20"/>
                <w:szCs w:val="20"/>
              </w:rPr>
              <w:t>Secretario General/</w:t>
            </w:r>
            <w:r w:rsidRPr="00401A07">
              <w:rPr>
                <w:rStyle w:val="Textoennegrita"/>
                <w:b w:val="0"/>
                <w:sz w:val="20"/>
                <w:szCs w:val="20"/>
              </w:rPr>
              <w:t xml:space="preserve"> Grupo de Gestión Documental</w:t>
            </w:r>
          </w:p>
          <w:p w14:paraId="09BB6BDE" w14:textId="77777777" w:rsidR="00070B9A" w:rsidRPr="00401A07" w:rsidRDefault="00070B9A" w:rsidP="00334B5B">
            <w:pPr>
              <w:pStyle w:val="Default"/>
              <w:spacing w:line="360" w:lineRule="auto"/>
              <w:ind w:right="28"/>
              <w:jc w:val="both"/>
              <w:rPr>
                <w:sz w:val="20"/>
                <w:szCs w:val="20"/>
              </w:rPr>
            </w:pPr>
          </w:p>
        </w:tc>
        <w:tc>
          <w:tcPr>
            <w:tcW w:w="1417" w:type="dxa"/>
            <w:vMerge/>
          </w:tcPr>
          <w:p w14:paraId="7625C6F0" w14:textId="77777777" w:rsidR="00070B9A" w:rsidRPr="00401A07" w:rsidRDefault="00070B9A" w:rsidP="00334B5B">
            <w:pPr>
              <w:pStyle w:val="Default"/>
              <w:spacing w:line="360" w:lineRule="auto"/>
              <w:ind w:left="32" w:right="32"/>
              <w:jc w:val="both"/>
              <w:rPr>
                <w:sz w:val="20"/>
                <w:szCs w:val="20"/>
              </w:rPr>
            </w:pPr>
          </w:p>
        </w:tc>
        <w:tc>
          <w:tcPr>
            <w:tcW w:w="1985" w:type="dxa"/>
            <w:vMerge/>
          </w:tcPr>
          <w:p w14:paraId="224DD43C" w14:textId="77777777" w:rsidR="00070B9A" w:rsidRPr="00401A07" w:rsidRDefault="00070B9A" w:rsidP="00334B5B">
            <w:pPr>
              <w:pStyle w:val="Default"/>
              <w:spacing w:line="360" w:lineRule="auto"/>
              <w:ind w:right="40"/>
              <w:jc w:val="both"/>
              <w:rPr>
                <w:sz w:val="20"/>
                <w:szCs w:val="20"/>
              </w:rPr>
            </w:pPr>
          </w:p>
        </w:tc>
      </w:tr>
      <w:tr w:rsidR="00070B9A" w:rsidRPr="00401A07" w14:paraId="6163F233" w14:textId="77777777" w:rsidTr="00AB61B1">
        <w:tc>
          <w:tcPr>
            <w:tcW w:w="3510" w:type="dxa"/>
          </w:tcPr>
          <w:p w14:paraId="3BFD832B" w14:textId="77777777" w:rsidR="00070B9A" w:rsidRPr="00401A07" w:rsidRDefault="00070B9A" w:rsidP="00334B5B">
            <w:pPr>
              <w:spacing w:line="360" w:lineRule="auto"/>
              <w:ind w:left="4" w:right="26"/>
              <w:jc w:val="both"/>
              <w:rPr>
                <w:rStyle w:val="Textoennegrita"/>
                <w:rFonts w:ascii="Arial" w:hAnsi="Arial" w:cs="Arial"/>
                <w:b w:val="0"/>
                <w:sz w:val="20"/>
                <w:szCs w:val="20"/>
              </w:rPr>
            </w:pPr>
            <w:r w:rsidRPr="00401A07">
              <w:rPr>
                <w:rFonts w:ascii="Arial" w:hAnsi="Arial" w:cs="Arial"/>
                <w:sz w:val="20"/>
                <w:szCs w:val="20"/>
              </w:rPr>
              <w:t xml:space="preserve">Análisis e interpretación de la información recolectada para la conformación de series, subseries y tipos documentales y determinar la valoración documental. </w:t>
            </w:r>
          </w:p>
        </w:tc>
        <w:tc>
          <w:tcPr>
            <w:tcW w:w="2410" w:type="dxa"/>
          </w:tcPr>
          <w:p w14:paraId="079DEBE8" w14:textId="77777777" w:rsidR="00070B9A" w:rsidRPr="00401A07" w:rsidRDefault="00070B9A" w:rsidP="00334B5B">
            <w:pPr>
              <w:pStyle w:val="Default"/>
              <w:spacing w:line="360" w:lineRule="auto"/>
              <w:ind w:right="28"/>
              <w:jc w:val="both"/>
              <w:rPr>
                <w:rStyle w:val="Textoennegrita"/>
                <w:b w:val="0"/>
                <w:sz w:val="20"/>
                <w:szCs w:val="20"/>
              </w:rPr>
            </w:pPr>
          </w:p>
          <w:p w14:paraId="506FCA3E" w14:textId="77777777" w:rsidR="00070B9A" w:rsidRPr="00401A07" w:rsidRDefault="00070B9A" w:rsidP="00334B5B">
            <w:pPr>
              <w:pStyle w:val="Default"/>
              <w:spacing w:line="360" w:lineRule="auto"/>
              <w:ind w:right="28"/>
              <w:jc w:val="both"/>
              <w:rPr>
                <w:sz w:val="20"/>
                <w:szCs w:val="20"/>
              </w:rPr>
            </w:pPr>
            <w:r w:rsidRPr="00401A07">
              <w:rPr>
                <w:sz w:val="20"/>
                <w:szCs w:val="20"/>
              </w:rPr>
              <w:t>Secretario General/</w:t>
            </w:r>
            <w:r w:rsidRPr="00401A07">
              <w:rPr>
                <w:rStyle w:val="Textoennegrita"/>
                <w:b w:val="0"/>
                <w:sz w:val="20"/>
                <w:szCs w:val="20"/>
              </w:rPr>
              <w:t xml:space="preserve"> Grupo de Gestión Documental</w:t>
            </w:r>
          </w:p>
          <w:p w14:paraId="6BAE97BE" w14:textId="77777777" w:rsidR="00070B9A" w:rsidRPr="00401A07" w:rsidRDefault="00070B9A" w:rsidP="00334B5B">
            <w:pPr>
              <w:pStyle w:val="Default"/>
              <w:spacing w:line="360" w:lineRule="auto"/>
              <w:ind w:right="28"/>
              <w:jc w:val="both"/>
              <w:rPr>
                <w:sz w:val="20"/>
                <w:szCs w:val="20"/>
              </w:rPr>
            </w:pPr>
          </w:p>
        </w:tc>
        <w:tc>
          <w:tcPr>
            <w:tcW w:w="1417" w:type="dxa"/>
            <w:vMerge/>
          </w:tcPr>
          <w:p w14:paraId="24005175" w14:textId="77777777" w:rsidR="00070B9A" w:rsidRPr="00401A07" w:rsidRDefault="00070B9A" w:rsidP="00334B5B">
            <w:pPr>
              <w:pStyle w:val="Default"/>
              <w:spacing w:line="360" w:lineRule="auto"/>
              <w:ind w:left="32" w:right="32"/>
              <w:jc w:val="both"/>
              <w:rPr>
                <w:sz w:val="20"/>
                <w:szCs w:val="20"/>
              </w:rPr>
            </w:pPr>
          </w:p>
        </w:tc>
        <w:tc>
          <w:tcPr>
            <w:tcW w:w="1985" w:type="dxa"/>
            <w:vMerge/>
          </w:tcPr>
          <w:p w14:paraId="3B41ABAD" w14:textId="77777777" w:rsidR="00070B9A" w:rsidRPr="00401A07" w:rsidRDefault="00070B9A" w:rsidP="00334B5B">
            <w:pPr>
              <w:pStyle w:val="Default"/>
              <w:spacing w:line="360" w:lineRule="auto"/>
              <w:ind w:right="40"/>
              <w:jc w:val="both"/>
              <w:rPr>
                <w:sz w:val="20"/>
                <w:szCs w:val="20"/>
              </w:rPr>
            </w:pPr>
          </w:p>
        </w:tc>
      </w:tr>
      <w:tr w:rsidR="00070B9A" w:rsidRPr="00401A07" w14:paraId="38328FF8" w14:textId="77777777" w:rsidTr="00AB61B1">
        <w:tc>
          <w:tcPr>
            <w:tcW w:w="3510" w:type="dxa"/>
          </w:tcPr>
          <w:p w14:paraId="524F6D03" w14:textId="64F3E91D" w:rsidR="00070B9A" w:rsidRPr="00401A07" w:rsidRDefault="00070B9A" w:rsidP="00334B5B">
            <w:pPr>
              <w:pStyle w:val="Default"/>
              <w:spacing w:line="360" w:lineRule="auto"/>
              <w:ind w:left="4" w:right="26"/>
              <w:jc w:val="both"/>
              <w:rPr>
                <w:sz w:val="20"/>
                <w:szCs w:val="20"/>
              </w:rPr>
            </w:pPr>
            <w:r w:rsidRPr="00401A07">
              <w:rPr>
                <w:sz w:val="20"/>
                <w:szCs w:val="20"/>
              </w:rPr>
              <w:t>Identificar los Archivos de Derechos Humanos, Memoria Histórico y Conflicto Armado aplicables a las TRD de la Corporación</w:t>
            </w:r>
            <w:r w:rsidR="00AB61B1">
              <w:rPr>
                <w:sz w:val="20"/>
                <w:szCs w:val="20"/>
              </w:rPr>
              <w:t>.</w:t>
            </w:r>
          </w:p>
        </w:tc>
        <w:tc>
          <w:tcPr>
            <w:tcW w:w="2410" w:type="dxa"/>
          </w:tcPr>
          <w:p w14:paraId="4C15E7CD" w14:textId="77777777" w:rsidR="00070B9A" w:rsidRPr="00401A07" w:rsidRDefault="00070B9A" w:rsidP="00334B5B">
            <w:pPr>
              <w:pStyle w:val="Default"/>
              <w:spacing w:line="360" w:lineRule="auto"/>
              <w:ind w:right="28"/>
              <w:jc w:val="both"/>
              <w:rPr>
                <w:sz w:val="20"/>
                <w:szCs w:val="20"/>
              </w:rPr>
            </w:pPr>
            <w:r w:rsidRPr="00401A07">
              <w:rPr>
                <w:sz w:val="20"/>
                <w:szCs w:val="20"/>
              </w:rPr>
              <w:t>Secretario General/</w:t>
            </w:r>
            <w:r w:rsidRPr="00401A07">
              <w:rPr>
                <w:rStyle w:val="Textoennegrita"/>
                <w:b w:val="0"/>
                <w:sz w:val="20"/>
                <w:szCs w:val="20"/>
              </w:rPr>
              <w:t xml:space="preserve"> Grupo de Gestión Documental</w:t>
            </w:r>
          </w:p>
          <w:p w14:paraId="7F6A89E5" w14:textId="77777777" w:rsidR="00070B9A" w:rsidRPr="00401A07" w:rsidRDefault="00070B9A" w:rsidP="00334B5B">
            <w:pPr>
              <w:pStyle w:val="Default"/>
              <w:spacing w:line="360" w:lineRule="auto"/>
              <w:ind w:right="28"/>
              <w:jc w:val="both"/>
              <w:rPr>
                <w:sz w:val="20"/>
                <w:szCs w:val="20"/>
              </w:rPr>
            </w:pPr>
            <w:r w:rsidRPr="00401A07">
              <w:rPr>
                <w:sz w:val="20"/>
                <w:szCs w:val="20"/>
              </w:rPr>
              <w:t>/ dependencias misionales</w:t>
            </w:r>
          </w:p>
        </w:tc>
        <w:tc>
          <w:tcPr>
            <w:tcW w:w="1417" w:type="dxa"/>
            <w:vMerge/>
          </w:tcPr>
          <w:p w14:paraId="35392202" w14:textId="77777777" w:rsidR="00070B9A" w:rsidRPr="00401A07" w:rsidRDefault="00070B9A" w:rsidP="00334B5B">
            <w:pPr>
              <w:pStyle w:val="Default"/>
              <w:spacing w:line="360" w:lineRule="auto"/>
              <w:ind w:left="32" w:right="32"/>
              <w:jc w:val="both"/>
              <w:rPr>
                <w:sz w:val="20"/>
                <w:szCs w:val="20"/>
              </w:rPr>
            </w:pPr>
          </w:p>
        </w:tc>
        <w:tc>
          <w:tcPr>
            <w:tcW w:w="1985" w:type="dxa"/>
            <w:vMerge/>
          </w:tcPr>
          <w:p w14:paraId="6BDA7E77" w14:textId="77777777" w:rsidR="00070B9A" w:rsidRPr="00401A07" w:rsidRDefault="00070B9A" w:rsidP="00334B5B">
            <w:pPr>
              <w:pStyle w:val="Default"/>
              <w:spacing w:line="360" w:lineRule="auto"/>
              <w:ind w:right="40"/>
              <w:jc w:val="both"/>
              <w:rPr>
                <w:sz w:val="20"/>
                <w:szCs w:val="20"/>
              </w:rPr>
            </w:pPr>
          </w:p>
        </w:tc>
      </w:tr>
      <w:tr w:rsidR="00070B9A" w:rsidRPr="00401A07" w14:paraId="68D1C8AD" w14:textId="77777777" w:rsidTr="00AB61B1">
        <w:tc>
          <w:tcPr>
            <w:tcW w:w="3510" w:type="dxa"/>
          </w:tcPr>
          <w:p w14:paraId="06C9F6F0" w14:textId="7C42F544" w:rsidR="00070B9A" w:rsidRPr="00401A07" w:rsidRDefault="00070B9A" w:rsidP="00334B5B">
            <w:pPr>
              <w:pStyle w:val="Default"/>
              <w:spacing w:line="360" w:lineRule="auto"/>
              <w:ind w:left="4" w:right="26"/>
              <w:jc w:val="both"/>
              <w:rPr>
                <w:sz w:val="20"/>
                <w:szCs w:val="20"/>
              </w:rPr>
            </w:pPr>
            <w:r w:rsidRPr="00401A07">
              <w:rPr>
                <w:sz w:val="20"/>
                <w:szCs w:val="20"/>
              </w:rPr>
              <w:t>Elaboración y presentación de las tablas de retención documental para aprobación del Comité de Desarrollo Administrativo</w:t>
            </w:r>
            <w:r w:rsidR="00AB61B1">
              <w:rPr>
                <w:sz w:val="20"/>
                <w:szCs w:val="20"/>
              </w:rPr>
              <w:t>.</w:t>
            </w:r>
          </w:p>
          <w:p w14:paraId="0D130080" w14:textId="77777777" w:rsidR="00070B9A" w:rsidRPr="00401A07" w:rsidRDefault="00070B9A" w:rsidP="00334B5B">
            <w:pPr>
              <w:spacing w:line="360" w:lineRule="auto"/>
              <w:ind w:left="4" w:right="26"/>
              <w:jc w:val="both"/>
              <w:rPr>
                <w:rStyle w:val="Textoennegrita"/>
                <w:rFonts w:ascii="Arial" w:hAnsi="Arial" w:cs="Arial"/>
                <w:b w:val="0"/>
                <w:sz w:val="20"/>
                <w:szCs w:val="20"/>
              </w:rPr>
            </w:pPr>
          </w:p>
        </w:tc>
        <w:tc>
          <w:tcPr>
            <w:tcW w:w="2410" w:type="dxa"/>
          </w:tcPr>
          <w:p w14:paraId="2D06E187" w14:textId="77777777" w:rsidR="00070B9A" w:rsidRPr="00401A07" w:rsidRDefault="00070B9A" w:rsidP="00334B5B">
            <w:pPr>
              <w:pStyle w:val="Default"/>
              <w:spacing w:line="360" w:lineRule="auto"/>
              <w:ind w:right="28"/>
              <w:jc w:val="both"/>
              <w:rPr>
                <w:sz w:val="20"/>
                <w:szCs w:val="20"/>
              </w:rPr>
            </w:pPr>
            <w:r w:rsidRPr="00401A07">
              <w:rPr>
                <w:sz w:val="20"/>
                <w:szCs w:val="20"/>
              </w:rPr>
              <w:t>Secretario General/</w:t>
            </w:r>
            <w:r w:rsidRPr="00401A07">
              <w:rPr>
                <w:rStyle w:val="Textoennegrita"/>
                <w:b w:val="0"/>
                <w:sz w:val="20"/>
                <w:szCs w:val="20"/>
              </w:rPr>
              <w:t xml:space="preserve"> Grupo de Gestión Documental</w:t>
            </w:r>
          </w:p>
          <w:p w14:paraId="7C06C644" w14:textId="77777777" w:rsidR="00070B9A" w:rsidRPr="00401A07" w:rsidRDefault="00070B9A" w:rsidP="00334B5B">
            <w:pPr>
              <w:pStyle w:val="Default"/>
              <w:spacing w:line="360" w:lineRule="auto"/>
              <w:ind w:right="28"/>
              <w:jc w:val="both"/>
              <w:rPr>
                <w:sz w:val="20"/>
                <w:szCs w:val="20"/>
              </w:rPr>
            </w:pPr>
          </w:p>
          <w:p w14:paraId="7D1F1456" w14:textId="33DEDB00" w:rsidR="00070B9A" w:rsidRPr="00401A07" w:rsidRDefault="00070B9A" w:rsidP="00334B5B">
            <w:pPr>
              <w:pStyle w:val="Default"/>
              <w:spacing w:line="360" w:lineRule="auto"/>
              <w:ind w:right="28"/>
              <w:jc w:val="both"/>
              <w:rPr>
                <w:sz w:val="20"/>
                <w:szCs w:val="20"/>
              </w:rPr>
            </w:pPr>
            <w:r w:rsidRPr="00401A07">
              <w:rPr>
                <w:sz w:val="20"/>
                <w:szCs w:val="20"/>
              </w:rPr>
              <w:t>Comité de Gestión y Desempeño</w:t>
            </w:r>
          </w:p>
        </w:tc>
        <w:tc>
          <w:tcPr>
            <w:tcW w:w="1417" w:type="dxa"/>
            <w:vMerge/>
          </w:tcPr>
          <w:p w14:paraId="2C5C3575" w14:textId="77777777" w:rsidR="00070B9A" w:rsidRPr="00401A07" w:rsidRDefault="00070B9A" w:rsidP="00334B5B">
            <w:pPr>
              <w:pStyle w:val="Default"/>
              <w:spacing w:line="360" w:lineRule="auto"/>
              <w:ind w:left="32" w:right="32"/>
              <w:jc w:val="both"/>
              <w:rPr>
                <w:sz w:val="20"/>
                <w:szCs w:val="20"/>
              </w:rPr>
            </w:pPr>
          </w:p>
        </w:tc>
        <w:tc>
          <w:tcPr>
            <w:tcW w:w="1985" w:type="dxa"/>
            <w:vMerge/>
          </w:tcPr>
          <w:p w14:paraId="687B9A0D" w14:textId="77777777" w:rsidR="00070B9A" w:rsidRPr="00401A07" w:rsidRDefault="00070B9A" w:rsidP="00334B5B">
            <w:pPr>
              <w:pStyle w:val="Default"/>
              <w:spacing w:line="360" w:lineRule="auto"/>
              <w:ind w:right="40"/>
              <w:jc w:val="both"/>
              <w:rPr>
                <w:sz w:val="20"/>
                <w:szCs w:val="20"/>
              </w:rPr>
            </w:pPr>
          </w:p>
        </w:tc>
      </w:tr>
      <w:tr w:rsidR="00070B9A" w:rsidRPr="00401A07" w14:paraId="1A376FD7" w14:textId="77777777" w:rsidTr="00AB61B1">
        <w:tc>
          <w:tcPr>
            <w:tcW w:w="3510" w:type="dxa"/>
          </w:tcPr>
          <w:p w14:paraId="530C7A86" w14:textId="2FC83BF2" w:rsidR="00070B9A" w:rsidRPr="00401A07" w:rsidRDefault="00070B9A" w:rsidP="00334B5B">
            <w:pPr>
              <w:spacing w:line="360" w:lineRule="auto"/>
              <w:ind w:left="4" w:right="26"/>
              <w:jc w:val="both"/>
              <w:rPr>
                <w:rStyle w:val="Textoennegrita"/>
                <w:rFonts w:ascii="Arial" w:hAnsi="Arial" w:cs="Arial"/>
                <w:b w:val="0"/>
                <w:sz w:val="20"/>
                <w:szCs w:val="20"/>
              </w:rPr>
            </w:pPr>
            <w:r w:rsidRPr="00401A07">
              <w:rPr>
                <w:rFonts w:ascii="Arial" w:hAnsi="Arial" w:cs="Arial"/>
                <w:sz w:val="20"/>
                <w:szCs w:val="20"/>
              </w:rPr>
              <w:t>Remisión de las Tablas de Retención Documental, al Archivo General el de la Nación para su convalidación</w:t>
            </w:r>
            <w:r w:rsidR="00AB61B1">
              <w:rPr>
                <w:rFonts w:ascii="Arial" w:hAnsi="Arial" w:cs="Arial"/>
                <w:sz w:val="20"/>
                <w:szCs w:val="20"/>
              </w:rPr>
              <w:t>.</w:t>
            </w:r>
            <w:r w:rsidRPr="00401A07">
              <w:rPr>
                <w:rFonts w:ascii="Arial" w:hAnsi="Arial" w:cs="Arial"/>
                <w:sz w:val="20"/>
                <w:szCs w:val="20"/>
              </w:rPr>
              <w:t xml:space="preserve"> </w:t>
            </w:r>
          </w:p>
        </w:tc>
        <w:tc>
          <w:tcPr>
            <w:tcW w:w="2410" w:type="dxa"/>
          </w:tcPr>
          <w:p w14:paraId="300E6513" w14:textId="18112638" w:rsidR="00070B9A" w:rsidRPr="00401A07" w:rsidRDefault="00070B9A" w:rsidP="00334B5B">
            <w:pPr>
              <w:pStyle w:val="Default"/>
              <w:spacing w:line="360" w:lineRule="auto"/>
              <w:ind w:right="28"/>
              <w:jc w:val="both"/>
              <w:rPr>
                <w:sz w:val="20"/>
                <w:szCs w:val="20"/>
              </w:rPr>
            </w:pPr>
            <w:r w:rsidRPr="00401A07">
              <w:rPr>
                <w:sz w:val="20"/>
                <w:szCs w:val="20"/>
              </w:rPr>
              <w:t>Secretario General/</w:t>
            </w:r>
            <w:r w:rsidRPr="00401A07">
              <w:rPr>
                <w:rStyle w:val="Textoennegrita"/>
                <w:b w:val="0"/>
                <w:sz w:val="20"/>
                <w:szCs w:val="20"/>
              </w:rPr>
              <w:t xml:space="preserve"> Grupo de Gestión Documental</w:t>
            </w:r>
          </w:p>
        </w:tc>
        <w:tc>
          <w:tcPr>
            <w:tcW w:w="1417" w:type="dxa"/>
            <w:vMerge/>
          </w:tcPr>
          <w:p w14:paraId="334868B0" w14:textId="77777777" w:rsidR="00070B9A" w:rsidRPr="00401A07" w:rsidRDefault="00070B9A" w:rsidP="00334B5B">
            <w:pPr>
              <w:pStyle w:val="Default"/>
              <w:spacing w:line="360" w:lineRule="auto"/>
              <w:ind w:left="32" w:right="32"/>
              <w:jc w:val="both"/>
              <w:rPr>
                <w:sz w:val="20"/>
                <w:szCs w:val="20"/>
              </w:rPr>
            </w:pPr>
          </w:p>
        </w:tc>
        <w:tc>
          <w:tcPr>
            <w:tcW w:w="1985" w:type="dxa"/>
            <w:vMerge/>
          </w:tcPr>
          <w:p w14:paraId="7BE4F928" w14:textId="77777777" w:rsidR="00070B9A" w:rsidRPr="00401A07" w:rsidRDefault="00070B9A" w:rsidP="00334B5B">
            <w:pPr>
              <w:pStyle w:val="Default"/>
              <w:spacing w:line="360" w:lineRule="auto"/>
              <w:ind w:right="40"/>
              <w:jc w:val="both"/>
              <w:rPr>
                <w:sz w:val="20"/>
                <w:szCs w:val="20"/>
              </w:rPr>
            </w:pPr>
          </w:p>
        </w:tc>
      </w:tr>
    </w:tbl>
    <w:p w14:paraId="5BCA4BC4" w14:textId="77777777" w:rsidR="00070B9A" w:rsidRDefault="00070B9A" w:rsidP="00070B9A">
      <w:pPr>
        <w:spacing w:line="360" w:lineRule="auto"/>
        <w:ind w:right="567"/>
        <w:jc w:val="both"/>
        <w:rPr>
          <w:rFonts w:ascii="Arial" w:hAnsi="Arial" w:cs="Arial"/>
          <w:sz w:val="20"/>
          <w:szCs w:val="20"/>
        </w:rPr>
      </w:pPr>
    </w:p>
    <w:tbl>
      <w:tblPr>
        <w:tblStyle w:val="Tablaconcuadrcula"/>
        <w:tblpPr w:leftFromText="180" w:rightFromText="180" w:vertAnchor="text" w:horzAnchor="margin" w:tblpX="137" w:tblpY="-103"/>
        <w:tblW w:w="9497" w:type="dxa"/>
        <w:tblLayout w:type="fixed"/>
        <w:tblLook w:val="04A0" w:firstRow="1" w:lastRow="0" w:firstColumn="1" w:lastColumn="0" w:noHBand="0" w:noVBand="1"/>
      </w:tblPr>
      <w:tblGrid>
        <w:gridCol w:w="1276"/>
        <w:gridCol w:w="2268"/>
        <w:gridCol w:w="1843"/>
        <w:gridCol w:w="528"/>
        <w:gridCol w:w="889"/>
        <w:gridCol w:w="1559"/>
        <w:gridCol w:w="1134"/>
      </w:tblGrid>
      <w:tr w:rsidR="00AB61B1" w:rsidRPr="00B6708D" w14:paraId="72D6FC97" w14:textId="77777777" w:rsidTr="004D6968">
        <w:trPr>
          <w:trHeight w:val="377"/>
        </w:trPr>
        <w:tc>
          <w:tcPr>
            <w:tcW w:w="5915" w:type="dxa"/>
            <w:gridSpan w:val="4"/>
            <w:shd w:val="clear" w:color="auto" w:fill="8DB3E2" w:themeFill="text2" w:themeFillTint="66"/>
          </w:tcPr>
          <w:p w14:paraId="26B75E09" w14:textId="77777777" w:rsidR="00AB61B1" w:rsidRPr="00B6708D" w:rsidRDefault="00AB61B1" w:rsidP="004D6968">
            <w:pPr>
              <w:spacing w:line="360" w:lineRule="auto"/>
              <w:ind w:left="142" w:right="567"/>
              <w:jc w:val="both"/>
              <w:rPr>
                <w:rFonts w:ascii="Arial" w:hAnsi="Arial" w:cs="Arial"/>
                <w:b/>
              </w:rPr>
            </w:pPr>
            <w:r w:rsidRPr="00B6708D">
              <w:rPr>
                <w:rFonts w:ascii="Arial" w:hAnsi="Arial" w:cs="Arial"/>
                <w:b/>
              </w:rPr>
              <w:lastRenderedPageBreak/>
              <w:t>RECURSOS</w:t>
            </w:r>
          </w:p>
        </w:tc>
        <w:tc>
          <w:tcPr>
            <w:tcW w:w="3582" w:type="dxa"/>
            <w:gridSpan w:val="3"/>
            <w:shd w:val="clear" w:color="auto" w:fill="8DB3E2" w:themeFill="text2" w:themeFillTint="66"/>
          </w:tcPr>
          <w:p w14:paraId="639F56EF" w14:textId="77777777" w:rsidR="00AB61B1" w:rsidRPr="00B6708D" w:rsidRDefault="00AB61B1" w:rsidP="004D6968">
            <w:pPr>
              <w:spacing w:line="360" w:lineRule="auto"/>
              <w:ind w:left="142" w:right="567"/>
              <w:jc w:val="both"/>
              <w:rPr>
                <w:rFonts w:ascii="Arial" w:hAnsi="Arial" w:cs="Arial"/>
                <w:b/>
              </w:rPr>
            </w:pPr>
            <w:r w:rsidRPr="00B6708D">
              <w:rPr>
                <w:rFonts w:ascii="Arial" w:hAnsi="Arial" w:cs="Arial"/>
                <w:b/>
              </w:rPr>
              <w:t>INDICADORES</w:t>
            </w:r>
          </w:p>
        </w:tc>
      </w:tr>
      <w:tr w:rsidR="00AB61B1" w:rsidRPr="00B6708D" w14:paraId="24A766E6" w14:textId="77777777" w:rsidTr="004D6968">
        <w:trPr>
          <w:trHeight w:val="323"/>
        </w:trPr>
        <w:tc>
          <w:tcPr>
            <w:tcW w:w="1276" w:type="dxa"/>
            <w:shd w:val="clear" w:color="auto" w:fill="E5DFEC" w:themeFill="accent4" w:themeFillTint="33"/>
          </w:tcPr>
          <w:p w14:paraId="3CA53108" w14:textId="77777777" w:rsidR="00AB61B1" w:rsidRPr="00401A07" w:rsidRDefault="00AB61B1" w:rsidP="004D6968">
            <w:pPr>
              <w:spacing w:line="360" w:lineRule="auto"/>
              <w:ind w:left="30"/>
              <w:jc w:val="both"/>
              <w:rPr>
                <w:rFonts w:ascii="Arial" w:hAnsi="Arial" w:cs="Arial"/>
                <w:b/>
                <w:sz w:val="20"/>
                <w:szCs w:val="20"/>
              </w:rPr>
            </w:pPr>
            <w:r w:rsidRPr="00401A07">
              <w:rPr>
                <w:rFonts w:ascii="Arial" w:hAnsi="Arial" w:cs="Arial"/>
                <w:b/>
                <w:sz w:val="20"/>
                <w:szCs w:val="20"/>
              </w:rPr>
              <w:t>TIPO</w:t>
            </w:r>
          </w:p>
        </w:tc>
        <w:tc>
          <w:tcPr>
            <w:tcW w:w="2268" w:type="dxa"/>
            <w:shd w:val="clear" w:color="auto" w:fill="E5DFEC" w:themeFill="accent4" w:themeFillTint="33"/>
          </w:tcPr>
          <w:p w14:paraId="2856C345" w14:textId="77777777" w:rsidR="00AB61B1" w:rsidRPr="00401A07" w:rsidRDefault="00AB61B1" w:rsidP="004D6968">
            <w:pPr>
              <w:spacing w:line="360" w:lineRule="auto"/>
              <w:ind w:left="37" w:right="35"/>
              <w:jc w:val="both"/>
              <w:rPr>
                <w:rFonts w:ascii="Arial" w:hAnsi="Arial" w:cs="Arial"/>
                <w:b/>
                <w:sz w:val="20"/>
                <w:szCs w:val="20"/>
              </w:rPr>
            </w:pPr>
            <w:r w:rsidRPr="00401A07">
              <w:rPr>
                <w:rFonts w:ascii="Arial" w:hAnsi="Arial" w:cs="Arial"/>
                <w:b/>
                <w:sz w:val="20"/>
                <w:szCs w:val="20"/>
              </w:rPr>
              <w:t>CARACTERÍSTICAS</w:t>
            </w:r>
          </w:p>
        </w:tc>
        <w:tc>
          <w:tcPr>
            <w:tcW w:w="1843" w:type="dxa"/>
            <w:shd w:val="clear" w:color="auto" w:fill="E5DFEC" w:themeFill="accent4" w:themeFillTint="33"/>
          </w:tcPr>
          <w:p w14:paraId="238DECDC" w14:textId="77777777" w:rsidR="00AB61B1" w:rsidRPr="00401A07" w:rsidRDefault="00AB61B1" w:rsidP="004D6968">
            <w:pPr>
              <w:spacing w:line="360" w:lineRule="auto"/>
              <w:ind w:left="-99" w:right="-116"/>
              <w:jc w:val="both"/>
              <w:rPr>
                <w:rFonts w:ascii="Arial" w:hAnsi="Arial" w:cs="Arial"/>
                <w:b/>
                <w:sz w:val="20"/>
                <w:szCs w:val="20"/>
              </w:rPr>
            </w:pPr>
            <w:r w:rsidRPr="00401A07">
              <w:rPr>
                <w:rFonts w:ascii="Arial" w:hAnsi="Arial" w:cs="Arial"/>
                <w:b/>
                <w:sz w:val="20"/>
                <w:szCs w:val="20"/>
              </w:rPr>
              <w:t>OBSERVACIONES</w:t>
            </w:r>
          </w:p>
        </w:tc>
        <w:tc>
          <w:tcPr>
            <w:tcW w:w="1417" w:type="dxa"/>
            <w:gridSpan w:val="2"/>
            <w:shd w:val="clear" w:color="auto" w:fill="E5DFEC" w:themeFill="accent4" w:themeFillTint="33"/>
            <w:vAlign w:val="center"/>
          </w:tcPr>
          <w:p w14:paraId="16C46FA4" w14:textId="77777777" w:rsidR="00AB61B1" w:rsidRPr="00401A07" w:rsidRDefault="00AB61B1" w:rsidP="004D6968">
            <w:pPr>
              <w:spacing w:line="360" w:lineRule="auto"/>
              <w:ind w:right="-105"/>
              <w:jc w:val="both"/>
              <w:rPr>
                <w:rFonts w:ascii="Arial" w:hAnsi="Arial" w:cs="Arial"/>
                <w:b/>
                <w:sz w:val="20"/>
                <w:szCs w:val="20"/>
              </w:rPr>
            </w:pPr>
            <w:r w:rsidRPr="00401A07">
              <w:rPr>
                <w:rFonts w:ascii="Arial" w:hAnsi="Arial" w:cs="Arial"/>
                <w:b/>
                <w:sz w:val="20"/>
                <w:szCs w:val="20"/>
              </w:rPr>
              <w:t>INDICADOR</w:t>
            </w:r>
          </w:p>
        </w:tc>
        <w:tc>
          <w:tcPr>
            <w:tcW w:w="1559" w:type="dxa"/>
            <w:shd w:val="clear" w:color="auto" w:fill="E5DFEC" w:themeFill="accent4" w:themeFillTint="33"/>
            <w:vAlign w:val="center"/>
          </w:tcPr>
          <w:p w14:paraId="08FBB781" w14:textId="77777777" w:rsidR="00AB61B1" w:rsidRPr="00401A07" w:rsidRDefault="00AB61B1" w:rsidP="004D6968">
            <w:pPr>
              <w:spacing w:line="360" w:lineRule="auto"/>
              <w:ind w:left="40"/>
              <w:jc w:val="both"/>
              <w:rPr>
                <w:rFonts w:ascii="Arial" w:hAnsi="Arial" w:cs="Arial"/>
                <w:b/>
                <w:sz w:val="20"/>
                <w:szCs w:val="20"/>
              </w:rPr>
            </w:pPr>
            <w:r w:rsidRPr="00401A07">
              <w:rPr>
                <w:rFonts w:ascii="Arial" w:hAnsi="Arial" w:cs="Arial"/>
                <w:b/>
                <w:sz w:val="20"/>
                <w:szCs w:val="20"/>
              </w:rPr>
              <w:t>ÍNDICE</w:t>
            </w:r>
          </w:p>
        </w:tc>
        <w:tc>
          <w:tcPr>
            <w:tcW w:w="1134" w:type="dxa"/>
            <w:shd w:val="clear" w:color="auto" w:fill="E5DFEC" w:themeFill="accent4" w:themeFillTint="33"/>
            <w:vAlign w:val="center"/>
          </w:tcPr>
          <w:p w14:paraId="3BBB89EF" w14:textId="77777777" w:rsidR="00AB61B1" w:rsidRPr="00401A07" w:rsidRDefault="00AB61B1" w:rsidP="004D6968">
            <w:pPr>
              <w:spacing w:line="360" w:lineRule="auto"/>
              <w:ind w:left="34"/>
              <w:jc w:val="both"/>
              <w:rPr>
                <w:rFonts w:ascii="Arial" w:hAnsi="Arial" w:cs="Arial"/>
                <w:b/>
                <w:sz w:val="20"/>
                <w:szCs w:val="20"/>
              </w:rPr>
            </w:pPr>
            <w:r w:rsidRPr="00401A07">
              <w:rPr>
                <w:rFonts w:ascii="Arial" w:hAnsi="Arial" w:cs="Arial"/>
                <w:b/>
                <w:sz w:val="20"/>
                <w:szCs w:val="20"/>
              </w:rPr>
              <w:t>META</w:t>
            </w:r>
          </w:p>
        </w:tc>
      </w:tr>
      <w:tr w:rsidR="00AB61B1" w:rsidRPr="00401A07" w14:paraId="4B44148D" w14:textId="77777777" w:rsidTr="004D6968">
        <w:trPr>
          <w:trHeight w:val="612"/>
        </w:trPr>
        <w:tc>
          <w:tcPr>
            <w:tcW w:w="1276" w:type="dxa"/>
          </w:tcPr>
          <w:p w14:paraId="45234D90" w14:textId="77777777" w:rsidR="00AB61B1" w:rsidRPr="00401A07" w:rsidRDefault="00AB61B1" w:rsidP="004D6968">
            <w:pPr>
              <w:spacing w:line="360" w:lineRule="auto"/>
              <w:ind w:left="30" w:right="-109"/>
              <w:jc w:val="center"/>
              <w:rPr>
                <w:rFonts w:ascii="Arial" w:hAnsi="Arial" w:cs="Arial"/>
                <w:sz w:val="20"/>
                <w:szCs w:val="20"/>
              </w:rPr>
            </w:pPr>
            <w:r w:rsidRPr="00401A07">
              <w:rPr>
                <w:rFonts w:ascii="Arial" w:hAnsi="Arial" w:cs="Arial"/>
                <w:sz w:val="20"/>
                <w:szCs w:val="20"/>
              </w:rPr>
              <w:t>Humano</w:t>
            </w:r>
          </w:p>
        </w:tc>
        <w:tc>
          <w:tcPr>
            <w:tcW w:w="2268" w:type="dxa"/>
          </w:tcPr>
          <w:p w14:paraId="76635624" w14:textId="77777777" w:rsidR="00AB61B1" w:rsidRPr="00401A07" w:rsidRDefault="00AB61B1" w:rsidP="004D6968">
            <w:pPr>
              <w:spacing w:line="360" w:lineRule="auto"/>
              <w:ind w:left="37" w:right="35"/>
              <w:jc w:val="center"/>
              <w:rPr>
                <w:rFonts w:ascii="Arial" w:hAnsi="Arial" w:cs="Arial"/>
                <w:sz w:val="20"/>
                <w:szCs w:val="20"/>
              </w:rPr>
            </w:pPr>
            <w:r w:rsidRPr="00401A07">
              <w:rPr>
                <w:rFonts w:ascii="Arial" w:hAnsi="Arial" w:cs="Arial"/>
                <w:sz w:val="20"/>
                <w:szCs w:val="20"/>
              </w:rPr>
              <w:t>Técnicos- tecnólogos- Profesionales</w:t>
            </w:r>
          </w:p>
        </w:tc>
        <w:tc>
          <w:tcPr>
            <w:tcW w:w="1843" w:type="dxa"/>
          </w:tcPr>
          <w:p w14:paraId="5BEC9232" w14:textId="77777777" w:rsidR="00AB61B1" w:rsidRPr="00401A07" w:rsidRDefault="00AB61B1" w:rsidP="004D6968">
            <w:pPr>
              <w:spacing w:line="360" w:lineRule="auto"/>
              <w:ind w:left="142"/>
              <w:jc w:val="center"/>
              <w:rPr>
                <w:rFonts w:ascii="Arial" w:hAnsi="Arial" w:cs="Arial"/>
                <w:sz w:val="20"/>
                <w:szCs w:val="20"/>
              </w:rPr>
            </w:pPr>
            <w:r w:rsidRPr="00401A07">
              <w:rPr>
                <w:rFonts w:ascii="Arial" w:hAnsi="Arial" w:cs="Arial"/>
                <w:sz w:val="20"/>
                <w:szCs w:val="20"/>
              </w:rPr>
              <w:t>Personal idóneo calificado para las diferentes labores</w:t>
            </w:r>
          </w:p>
        </w:tc>
        <w:tc>
          <w:tcPr>
            <w:tcW w:w="1417" w:type="dxa"/>
            <w:gridSpan w:val="2"/>
            <w:vMerge w:val="restart"/>
            <w:vAlign w:val="center"/>
          </w:tcPr>
          <w:p w14:paraId="1DB17064" w14:textId="77777777" w:rsidR="00AB61B1" w:rsidRPr="00401A07" w:rsidRDefault="00AB61B1" w:rsidP="004D6968">
            <w:pPr>
              <w:spacing w:line="360" w:lineRule="auto"/>
              <w:jc w:val="center"/>
              <w:rPr>
                <w:rFonts w:ascii="Arial" w:hAnsi="Arial" w:cs="Arial"/>
                <w:spacing w:val="4"/>
                <w:position w:val="6"/>
                <w:sz w:val="20"/>
                <w:szCs w:val="20"/>
              </w:rPr>
            </w:pPr>
            <w:r w:rsidRPr="00401A07">
              <w:rPr>
                <w:rFonts w:ascii="Arial" w:hAnsi="Arial" w:cs="Arial"/>
                <w:spacing w:val="4"/>
                <w:position w:val="6"/>
                <w:sz w:val="20"/>
                <w:szCs w:val="20"/>
              </w:rPr>
              <w:t>TRD actualizada</w:t>
            </w:r>
          </w:p>
        </w:tc>
        <w:tc>
          <w:tcPr>
            <w:tcW w:w="1559" w:type="dxa"/>
            <w:vMerge w:val="restart"/>
            <w:vAlign w:val="center"/>
          </w:tcPr>
          <w:p w14:paraId="3B317935" w14:textId="77777777" w:rsidR="00AB61B1" w:rsidRPr="00401A07" w:rsidRDefault="00AB61B1" w:rsidP="004D6968">
            <w:pPr>
              <w:spacing w:line="360" w:lineRule="auto"/>
              <w:jc w:val="center"/>
              <w:rPr>
                <w:rFonts w:ascii="Arial" w:hAnsi="Arial" w:cs="Arial"/>
                <w:spacing w:val="4"/>
                <w:position w:val="6"/>
                <w:sz w:val="20"/>
                <w:szCs w:val="20"/>
              </w:rPr>
            </w:pPr>
            <w:proofErr w:type="spellStart"/>
            <w:r w:rsidRPr="00401A07">
              <w:rPr>
                <w:rFonts w:ascii="Arial" w:hAnsi="Arial" w:cs="Arial"/>
                <w:spacing w:val="4"/>
                <w:position w:val="6"/>
                <w:sz w:val="20"/>
                <w:szCs w:val="20"/>
              </w:rPr>
              <w:t>N°</w:t>
            </w:r>
            <w:proofErr w:type="spellEnd"/>
            <w:r w:rsidRPr="00401A07">
              <w:rPr>
                <w:rFonts w:ascii="Arial" w:hAnsi="Arial" w:cs="Arial"/>
                <w:spacing w:val="4"/>
                <w:position w:val="6"/>
                <w:sz w:val="20"/>
                <w:szCs w:val="20"/>
              </w:rPr>
              <w:t xml:space="preserve"> de dependencias con TRD actualizadas / </w:t>
            </w:r>
            <w:proofErr w:type="spellStart"/>
            <w:r w:rsidRPr="00401A07">
              <w:rPr>
                <w:rFonts w:ascii="Arial" w:hAnsi="Arial" w:cs="Arial"/>
                <w:spacing w:val="4"/>
                <w:position w:val="6"/>
                <w:sz w:val="20"/>
                <w:szCs w:val="20"/>
              </w:rPr>
              <w:t>N°</w:t>
            </w:r>
            <w:proofErr w:type="spellEnd"/>
            <w:r w:rsidRPr="00401A07">
              <w:rPr>
                <w:rFonts w:ascii="Arial" w:hAnsi="Arial" w:cs="Arial"/>
                <w:spacing w:val="4"/>
                <w:position w:val="6"/>
                <w:sz w:val="20"/>
                <w:szCs w:val="20"/>
              </w:rPr>
              <w:t xml:space="preserve"> de dependencias</w:t>
            </w:r>
          </w:p>
        </w:tc>
        <w:tc>
          <w:tcPr>
            <w:tcW w:w="1134" w:type="dxa"/>
            <w:vMerge w:val="restart"/>
            <w:vAlign w:val="center"/>
          </w:tcPr>
          <w:p w14:paraId="7403A7AA" w14:textId="77777777" w:rsidR="00AB61B1" w:rsidRPr="00401A07" w:rsidRDefault="00AB61B1" w:rsidP="004D6968">
            <w:pPr>
              <w:spacing w:line="360" w:lineRule="auto"/>
              <w:ind w:left="34"/>
              <w:jc w:val="center"/>
              <w:rPr>
                <w:rFonts w:ascii="Arial" w:hAnsi="Arial" w:cs="Arial"/>
                <w:sz w:val="20"/>
                <w:szCs w:val="20"/>
              </w:rPr>
            </w:pPr>
            <w:r w:rsidRPr="00401A07">
              <w:rPr>
                <w:rFonts w:ascii="Arial" w:hAnsi="Arial" w:cs="Arial"/>
                <w:sz w:val="20"/>
                <w:szCs w:val="20"/>
              </w:rPr>
              <w:t>100%</w:t>
            </w:r>
          </w:p>
        </w:tc>
      </w:tr>
      <w:tr w:rsidR="00AB61B1" w:rsidRPr="00401A07" w14:paraId="3889114C" w14:textId="77777777" w:rsidTr="004D6968">
        <w:trPr>
          <w:trHeight w:val="718"/>
        </w:trPr>
        <w:tc>
          <w:tcPr>
            <w:tcW w:w="1276" w:type="dxa"/>
          </w:tcPr>
          <w:p w14:paraId="0DD53F5D" w14:textId="77777777" w:rsidR="00AB61B1" w:rsidRPr="00401A07" w:rsidRDefault="00AB61B1" w:rsidP="004D6968">
            <w:pPr>
              <w:spacing w:line="360" w:lineRule="auto"/>
              <w:ind w:left="30" w:right="-109"/>
              <w:jc w:val="center"/>
              <w:rPr>
                <w:rFonts w:ascii="Arial" w:hAnsi="Arial" w:cs="Arial"/>
                <w:sz w:val="20"/>
                <w:szCs w:val="20"/>
              </w:rPr>
            </w:pPr>
            <w:r w:rsidRPr="00401A07">
              <w:rPr>
                <w:rFonts w:ascii="Arial" w:hAnsi="Arial" w:cs="Arial"/>
                <w:sz w:val="20"/>
                <w:szCs w:val="20"/>
              </w:rPr>
              <w:t>Financieros y económicos</w:t>
            </w:r>
          </w:p>
        </w:tc>
        <w:tc>
          <w:tcPr>
            <w:tcW w:w="2268" w:type="dxa"/>
          </w:tcPr>
          <w:p w14:paraId="48EC99F8" w14:textId="77777777" w:rsidR="00AB61B1" w:rsidRPr="00401A07" w:rsidRDefault="00AB61B1" w:rsidP="004D6968">
            <w:pPr>
              <w:spacing w:line="360" w:lineRule="auto"/>
              <w:ind w:left="37" w:right="35"/>
              <w:jc w:val="center"/>
              <w:rPr>
                <w:rFonts w:ascii="Arial" w:hAnsi="Arial" w:cs="Arial"/>
                <w:sz w:val="20"/>
                <w:szCs w:val="20"/>
              </w:rPr>
            </w:pPr>
            <w:r w:rsidRPr="00401A07">
              <w:rPr>
                <w:rFonts w:ascii="Arial" w:hAnsi="Arial" w:cs="Arial"/>
                <w:sz w:val="20"/>
                <w:szCs w:val="20"/>
              </w:rPr>
              <w:t>Presupuesto necesario para el cumplimiento de los proyectos</w:t>
            </w:r>
          </w:p>
        </w:tc>
        <w:tc>
          <w:tcPr>
            <w:tcW w:w="1843" w:type="dxa"/>
          </w:tcPr>
          <w:p w14:paraId="37DB8800" w14:textId="77777777" w:rsidR="00AB61B1" w:rsidRPr="00401A07" w:rsidRDefault="00AB61B1" w:rsidP="004D6968">
            <w:pPr>
              <w:spacing w:line="360" w:lineRule="auto"/>
              <w:ind w:left="142"/>
              <w:jc w:val="center"/>
              <w:rPr>
                <w:rFonts w:ascii="Arial" w:hAnsi="Arial" w:cs="Arial"/>
                <w:sz w:val="20"/>
                <w:szCs w:val="20"/>
              </w:rPr>
            </w:pPr>
          </w:p>
        </w:tc>
        <w:tc>
          <w:tcPr>
            <w:tcW w:w="1417" w:type="dxa"/>
            <w:gridSpan w:val="2"/>
            <w:vMerge/>
          </w:tcPr>
          <w:p w14:paraId="7BFD37B8" w14:textId="77777777" w:rsidR="00AB61B1" w:rsidRPr="00401A07" w:rsidRDefault="00AB61B1" w:rsidP="004D6968">
            <w:pPr>
              <w:spacing w:line="360" w:lineRule="auto"/>
              <w:ind w:left="142" w:right="567"/>
              <w:jc w:val="center"/>
              <w:rPr>
                <w:rFonts w:ascii="Arial" w:hAnsi="Arial" w:cs="Arial"/>
                <w:sz w:val="20"/>
                <w:szCs w:val="20"/>
              </w:rPr>
            </w:pPr>
          </w:p>
        </w:tc>
        <w:tc>
          <w:tcPr>
            <w:tcW w:w="1559" w:type="dxa"/>
            <w:vMerge/>
          </w:tcPr>
          <w:p w14:paraId="3C4F983D" w14:textId="77777777" w:rsidR="00AB61B1" w:rsidRPr="00401A07" w:rsidRDefault="00AB61B1" w:rsidP="004D6968">
            <w:pPr>
              <w:spacing w:line="360" w:lineRule="auto"/>
              <w:ind w:left="142" w:right="567"/>
              <w:jc w:val="center"/>
              <w:rPr>
                <w:rFonts w:ascii="Arial" w:hAnsi="Arial" w:cs="Arial"/>
                <w:sz w:val="20"/>
                <w:szCs w:val="20"/>
              </w:rPr>
            </w:pPr>
          </w:p>
        </w:tc>
        <w:tc>
          <w:tcPr>
            <w:tcW w:w="1134" w:type="dxa"/>
            <w:vMerge/>
          </w:tcPr>
          <w:p w14:paraId="54902284" w14:textId="77777777" w:rsidR="00AB61B1" w:rsidRPr="00401A07" w:rsidRDefault="00AB61B1" w:rsidP="004D6968">
            <w:pPr>
              <w:spacing w:line="360" w:lineRule="auto"/>
              <w:ind w:left="142" w:right="567"/>
              <w:jc w:val="center"/>
              <w:rPr>
                <w:rFonts w:ascii="Arial" w:hAnsi="Arial" w:cs="Arial"/>
                <w:sz w:val="20"/>
                <w:szCs w:val="20"/>
              </w:rPr>
            </w:pPr>
          </w:p>
        </w:tc>
      </w:tr>
      <w:tr w:rsidR="00AB61B1" w:rsidRPr="00401A07" w14:paraId="51F356FD" w14:textId="77777777" w:rsidTr="004D6968">
        <w:trPr>
          <w:trHeight w:val="377"/>
        </w:trPr>
        <w:tc>
          <w:tcPr>
            <w:tcW w:w="1276" w:type="dxa"/>
          </w:tcPr>
          <w:p w14:paraId="7D69674C" w14:textId="77777777" w:rsidR="00AB61B1" w:rsidRPr="00401A07" w:rsidRDefault="00AB61B1" w:rsidP="004D6968">
            <w:pPr>
              <w:spacing w:line="360" w:lineRule="auto"/>
              <w:ind w:left="30" w:right="-109"/>
              <w:jc w:val="center"/>
              <w:rPr>
                <w:rFonts w:ascii="Arial" w:hAnsi="Arial" w:cs="Arial"/>
                <w:sz w:val="20"/>
                <w:szCs w:val="20"/>
              </w:rPr>
            </w:pPr>
            <w:r w:rsidRPr="00401A07">
              <w:rPr>
                <w:rFonts w:ascii="Arial" w:hAnsi="Arial" w:cs="Arial"/>
                <w:sz w:val="20"/>
                <w:szCs w:val="20"/>
              </w:rPr>
              <w:t>Tecnológico</w:t>
            </w:r>
          </w:p>
        </w:tc>
        <w:tc>
          <w:tcPr>
            <w:tcW w:w="2268" w:type="dxa"/>
          </w:tcPr>
          <w:p w14:paraId="4FACD4E1" w14:textId="77777777" w:rsidR="00AB61B1" w:rsidRPr="00401A07" w:rsidRDefault="00AB61B1" w:rsidP="004D6968">
            <w:pPr>
              <w:spacing w:line="360" w:lineRule="auto"/>
              <w:ind w:left="37" w:right="35"/>
              <w:jc w:val="center"/>
              <w:rPr>
                <w:rFonts w:ascii="Arial" w:hAnsi="Arial" w:cs="Arial"/>
                <w:sz w:val="20"/>
                <w:szCs w:val="20"/>
              </w:rPr>
            </w:pPr>
            <w:r w:rsidRPr="00401A07">
              <w:rPr>
                <w:rFonts w:ascii="Arial" w:hAnsi="Arial" w:cs="Arial"/>
                <w:sz w:val="20"/>
                <w:szCs w:val="20"/>
              </w:rPr>
              <w:t>Equipos y plataformas acordes con la necesidad de cada proyecto</w:t>
            </w:r>
          </w:p>
        </w:tc>
        <w:tc>
          <w:tcPr>
            <w:tcW w:w="1843" w:type="dxa"/>
          </w:tcPr>
          <w:p w14:paraId="346FA8C3" w14:textId="77777777" w:rsidR="00AB61B1" w:rsidRPr="00401A07" w:rsidRDefault="00AB61B1" w:rsidP="004D6968">
            <w:pPr>
              <w:spacing w:line="360" w:lineRule="auto"/>
              <w:ind w:left="142"/>
              <w:jc w:val="center"/>
              <w:rPr>
                <w:rFonts w:ascii="Arial" w:hAnsi="Arial" w:cs="Arial"/>
                <w:sz w:val="20"/>
                <w:szCs w:val="20"/>
              </w:rPr>
            </w:pPr>
          </w:p>
        </w:tc>
        <w:tc>
          <w:tcPr>
            <w:tcW w:w="1417" w:type="dxa"/>
            <w:gridSpan w:val="2"/>
            <w:vMerge/>
          </w:tcPr>
          <w:p w14:paraId="3AA9FF55" w14:textId="77777777" w:rsidR="00AB61B1" w:rsidRPr="00401A07" w:rsidRDefault="00AB61B1" w:rsidP="004D6968">
            <w:pPr>
              <w:spacing w:line="360" w:lineRule="auto"/>
              <w:ind w:left="142" w:right="567"/>
              <w:jc w:val="center"/>
              <w:rPr>
                <w:rFonts w:ascii="Arial" w:hAnsi="Arial" w:cs="Arial"/>
                <w:sz w:val="20"/>
                <w:szCs w:val="20"/>
              </w:rPr>
            </w:pPr>
          </w:p>
        </w:tc>
        <w:tc>
          <w:tcPr>
            <w:tcW w:w="1559" w:type="dxa"/>
            <w:vMerge/>
          </w:tcPr>
          <w:p w14:paraId="26B52617" w14:textId="77777777" w:rsidR="00AB61B1" w:rsidRPr="00401A07" w:rsidRDefault="00AB61B1" w:rsidP="004D6968">
            <w:pPr>
              <w:spacing w:line="360" w:lineRule="auto"/>
              <w:ind w:left="142" w:right="567"/>
              <w:jc w:val="center"/>
              <w:rPr>
                <w:rFonts w:ascii="Arial" w:hAnsi="Arial" w:cs="Arial"/>
                <w:sz w:val="20"/>
                <w:szCs w:val="20"/>
              </w:rPr>
            </w:pPr>
          </w:p>
        </w:tc>
        <w:tc>
          <w:tcPr>
            <w:tcW w:w="1134" w:type="dxa"/>
            <w:vMerge/>
          </w:tcPr>
          <w:p w14:paraId="0E82FB67" w14:textId="77777777" w:rsidR="00AB61B1" w:rsidRPr="00401A07" w:rsidRDefault="00AB61B1" w:rsidP="004D6968">
            <w:pPr>
              <w:spacing w:line="360" w:lineRule="auto"/>
              <w:ind w:left="142" w:right="567"/>
              <w:jc w:val="center"/>
              <w:rPr>
                <w:rFonts w:ascii="Arial" w:hAnsi="Arial" w:cs="Arial"/>
                <w:sz w:val="20"/>
                <w:szCs w:val="20"/>
              </w:rPr>
            </w:pPr>
          </w:p>
        </w:tc>
      </w:tr>
    </w:tbl>
    <w:p w14:paraId="13C32D09" w14:textId="77777777" w:rsidR="00070B9A" w:rsidRDefault="00070B9A" w:rsidP="00070B9A">
      <w:pPr>
        <w:spacing w:line="360" w:lineRule="auto"/>
        <w:ind w:right="567"/>
        <w:jc w:val="center"/>
        <w:rPr>
          <w:rFonts w:ascii="Arial" w:hAnsi="Arial" w:cs="Arial"/>
          <w:sz w:val="20"/>
          <w:szCs w:val="20"/>
        </w:rPr>
      </w:pPr>
    </w:p>
    <w:p w14:paraId="0C8B4284" w14:textId="77777777" w:rsidR="00AB61B1" w:rsidRPr="00401A07" w:rsidRDefault="00AB61B1" w:rsidP="00070B9A">
      <w:pPr>
        <w:spacing w:line="360" w:lineRule="auto"/>
        <w:ind w:right="567"/>
        <w:jc w:val="center"/>
        <w:rPr>
          <w:rFonts w:ascii="Arial" w:hAnsi="Arial" w:cs="Arial"/>
          <w:sz w:val="20"/>
          <w:szCs w:val="20"/>
        </w:rPr>
      </w:pPr>
    </w:p>
    <w:tbl>
      <w:tblPr>
        <w:tblStyle w:val="Tablaconcuadrcula"/>
        <w:tblpPr w:leftFromText="180" w:rightFromText="180" w:vertAnchor="page" w:horzAnchor="margin" w:tblpXSpec="center" w:tblpY="2221"/>
        <w:tblW w:w="11199" w:type="dxa"/>
        <w:tblLayout w:type="fixed"/>
        <w:tblLook w:val="04A0" w:firstRow="1" w:lastRow="0" w:firstColumn="1" w:lastColumn="0" w:noHBand="0" w:noVBand="1"/>
      </w:tblPr>
      <w:tblGrid>
        <w:gridCol w:w="11199"/>
      </w:tblGrid>
      <w:tr w:rsidR="00070B9A" w:rsidRPr="00401A07" w14:paraId="3CCF5DD2" w14:textId="77777777" w:rsidTr="00334B5B">
        <w:trPr>
          <w:trHeight w:val="570"/>
        </w:trPr>
        <w:tc>
          <w:tcPr>
            <w:tcW w:w="11199" w:type="dxa"/>
            <w:tcBorders>
              <w:top w:val="nil"/>
              <w:left w:val="nil"/>
              <w:bottom w:val="nil"/>
              <w:right w:val="nil"/>
            </w:tcBorders>
          </w:tcPr>
          <w:p w14:paraId="37E73B01" w14:textId="77777777" w:rsidR="00070B9A" w:rsidRPr="00401A07" w:rsidRDefault="00070B9A" w:rsidP="00334B5B">
            <w:pPr>
              <w:pStyle w:val="Default"/>
              <w:spacing w:line="360" w:lineRule="auto"/>
              <w:ind w:right="567"/>
              <w:jc w:val="both"/>
              <w:rPr>
                <w:sz w:val="20"/>
                <w:szCs w:val="20"/>
              </w:rPr>
            </w:pPr>
          </w:p>
        </w:tc>
      </w:tr>
    </w:tbl>
    <w:p w14:paraId="23D25140" w14:textId="30142CCE" w:rsidR="00AB61B1" w:rsidRDefault="00AB61B1" w:rsidP="00AB61B1">
      <w:pPr>
        <w:pStyle w:val="Ttulo2"/>
        <w:rPr>
          <w:b/>
        </w:rPr>
      </w:pPr>
      <w:bookmarkStart w:id="22" w:name="_Toc188970724"/>
      <w:r w:rsidRPr="00864EBB">
        <w:rPr>
          <w:rStyle w:val="Textoennegrita"/>
          <w:rFonts w:ascii="Arial" w:hAnsi="Arial" w:cs="Arial"/>
          <w:bCs w:val="0"/>
        </w:rPr>
        <w:t>5.2 PROYECTO 2:</w:t>
      </w:r>
      <w:r w:rsidRPr="00AB61B1">
        <w:rPr>
          <w:rStyle w:val="Textoennegrita"/>
          <w:rFonts w:ascii="Arial" w:hAnsi="Arial" w:cs="Arial"/>
          <w:b w:val="0"/>
        </w:rPr>
        <w:t xml:space="preserve"> </w:t>
      </w:r>
      <w:r w:rsidRPr="00AB61B1">
        <w:rPr>
          <w:b/>
        </w:rPr>
        <w:t>ORGANIZACIÓN DE ARCHIVOS Y ELABORACIÓN DE INVENTARIOS DOCUMENTALES</w:t>
      </w:r>
      <w:bookmarkEnd w:id="22"/>
      <w:r w:rsidRPr="00AB61B1">
        <w:rPr>
          <w:b/>
        </w:rPr>
        <w:t xml:space="preserve">  </w:t>
      </w:r>
    </w:p>
    <w:p w14:paraId="1F183DDC" w14:textId="77777777" w:rsidR="00AB61B1" w:rsidRPr="00AB61B1" w:rsidRDefault="00AB61B1" w:rsidP="00AB61B1"/>
    <w:p w14:paraId="7A4F0D90" w14:textId="2FB091B3" w:rsidR="00070B9A" w:rsidRPr="00B6708D" w:rsidRDefault="00070B9A" w:rsidP="00070B9A">
      <w:pPr>
        <w:spacing w:line="360" w:lineRule="auto"/>
        <w:ind w:left="142" w:right="567"/>
        <w:jc w:val="both"/>
        <w:rPr>
          <w:rFonts w:ascii="Arial" w:hAnsi="Arial" w:cs="Arial"/>
        </w:rPr>
      </w:pPr>
      <w:r w:rsidRPr="00B6708D">
        <w:rPr>
          <w:rFonts w:ascii="Arial" w:hAnsi="Arial" w:cs="Arial"/>
          <w:color w:val="000000"/>
        </w:rPr>
        <w:t>La</w:t>
      </w:r>
      <w:r w:rsidRPr="00B6708D">
        <w:rPr>
          <w:rFonts w:ascii="Arial" w:hAnsi="Arial" w:cs="Arial"/>
        </w:rPr>
        <w:t xml:space="preserve"> Corporación Autónoma Regional de la Frontera Nororiental- CORPONOR requiere contar con archivos clasificados, ordenados y con instrumentos de descripción que permitan la recuperación y localización de la información</w:t>
      </w:r>
    </w:p>
    <w:p w14:paraId="45C84A11" w14:textId="77777777" w:rsidR="00070B9A" w:rsidRPr="00B6708D" w:rsidRDefault="00070B9A" w:rsidP="00070B9A">
      <w:pPr>
        <w:spacing w:line="360" w:lineRule="auto"/>
        <w:ind w:left="142" w:right="567"/>
        <w:jc w:val="both"/>
        <w:rPr>
          <w:rStyle w:val="Textoennegrita"/>
          <w:rFonts w:ascii="Arial" w:hAnsi="Arial" w:cs="Arial"/>
          <w:b w:val="0"/>
        </w:rPr>
      </w:pPr>
      <w:r w:rsidRPr="00B6708D">
        <w:rPr>
          <w:rStyle w:val="Textoennegrita"/>
          <w:rFonts w:ascii="Arial" w:hAnsi="Arial" w:cs="Arial"/>
          <w:b w:val="0"/>
        </w:rPr>
        <w:t>OBJETO: Garantizar la Conservación y disponibilidad de los documentos de archivo, estableciendo lineamientos que nos permitan organizar, controlar y proteger   la seguridad y confidencialidad de los documentos</w:t>
      </w:r>
    </w:p>
    <w:p w14:paraId="2FCE58A6" w14:textId="77777777" w:rsidR="00070B9A" w:rsidRPr="00B6708D" w:rsidRDefault="00070B9A" w:rsidP="00070B9A">
      <w:pPr>
        <w:spacing w:line="360" w:lineRule="auto"/>
        <w:ind w:left="142" w:right="567"/>
        <w:jc w:val="both"/>
        <w:rPr>
          <w:rStyle w:val="Textoennegrita"/>
          <w:rFonts w:ascii="Arial" w:hAnsi="Arial" w:cs="Arial"/>
          <w:b w:val="0"/>
        </w:rPr>
      </w:pPr>
      <w:r w:rsidRPr="00B6708D">
        <w:rPr>
          <w:rStyle w:val="Textoennegrita"/>
          <w:rFonts w:ascii="Arial" w:hAnsi="Arial" w:cs="Arial"/>
          <w:b w:val="0"/>
        </w:rPr>
        <w:t>ALCANCE DEL PROYECTO: Contar con documentos organizados y con sus respectivos inventarios</w:t>
      </w:r>
    </w:p>
    <w:p w14:paraId="1568103F" w14:textId="110795A8" w:rsidR="00AB61B1" w:rsidRDefault="00070B9A" w:rsidP="00070B9A">
      <w:pPr>
        <w:spacing w:line="360" w:lineRule="auto"/>
        <w:ind w:left="142" w:right="567"/>
        <w:jc w:val="both"/>
        <w:rPr>
          <w:rStyle w:val="Textoennegrita"/>
          <w:rFonts w:ascii="Arial" w:hAnsi="Arial" w:cs="Arial"/>
          <w:b w:val="0"/>
        </w:rPr>
      </w:pPr>
      <w:r w:rsidRPr="00B6708D">
        <w:rPr>
          <w:rStyle w:val="Textoennegrita"/>
          <w:rFonts w:ascii="Arial" w:hAnsi="Arial" w:cs="Arial"/>
          <w:b w:val="0"/>
        </w:rPr>
        <w:t xml:space="preserve">RESPONSABLE: </w:t>
      </w:r>
      <w:proofErr w:type="gramStart"/>
      <w:r w:rsidRPr="00B6708D">
        <w:rPr>
          <w:rStyle w:val="Textoennegrita"/>
          <w:rFonts w:ascii="Arial" w:hAnsi="Arial" w:cs="Arial"/>
          <w:b w:val="0"/>
        </w:rPr>
        <w:t>Secretaria General</w:t>
      </w:r>
      <w:proofErr w:type="gramEnd"/>
      <w:r w:rsidRPr="00B6708D">
        <w:rPr>
          <w:rStyle w:val="Textoennegrita"/>
          <w:rFonts w:ascii="Arial" w:hAnsi="Arial" w:cs="Arial"/>
          <w:b w:val="0"/>
        </w:rPr>
        <w:t>/ Grupo de Gestión Documental</w:t>
      </w:r>
    </w:p>
    <w:p w14:paraId="4DC335F5" w14:textId="77777777" w:rsidR="00AB61B1" w:rsidRDefault="00AB61B1" w:rsidP="00070B9A">
      <w:pPr>
        <w:spacing w:line="360" w:lineRule="auto"/>
        <w:ind w:left="142" w:right="567"/>
        <w:jc w:val="both"/>
        <w:rPr>
          <w:rStyle w:val="Textoennegrita"/>
          <w:rFonts w:ascii="Arial" w:hAnsi="Arial" w:cs="Arial"/>
          <w:b w:val="0"/>
        </w:rPr>
      </w:pPr>
    </w:p>
    <w:p w14:paraId="56E99447" w14:textId="77777777" w:rsidR="00AB61B1" w:rsidRPr="00B6708D" w:rsidRDefault="00AB61B1" w:rsidP="00070B9A">
      <w:pPr>
        <w:spacing w:line="360" w:lineRule="auto"/>
        <w:ind w:left="142" w:right="567"/>
        <w:jc w:val="both"/>
        <w:rPr>
          <w:rStyle w:val="Textoennegrita"/>
          <w:rFonts w:ascii="Arial" w:hAnsi="Arial" w:cs="Arial"/>
          <w:b w:val="0"/>
        </w:rPr>
      </w:pPr>
    </w:p>
    <w:tbl>
      <w:tblPr>
        <w:tblStyle w:val="Tablaconcuadrcula"/>
        <w:tblpPr w:leftFromText="180" w:rightFromText="180" w:vertAnchor="text" w:horzAnchor="margin" w:tblpX="137" w:tblpY="34"/>
        <w:tblW w:w="9497" w:type="dxa"/>
        <w:tblLook w:val="04A0" w:firstRow="1" w:lastRow="0" w:firstColumn="1" w:lastColumn="0" w:noHBand="0" w:noVBand="1"/>
      </w:tblPr>
      <w:tblGrid>
        <w:gridCol w:w="2227"/>
        <w:gridCol w:w="2392"/>
        <w:gridCol w:w="1726"/>
        <w:gridCol w:w="3152"/>
      </w:tblGrid>
      <w:tr w:rsidR="00070B9A" w:rsidRPr="00401A07" w14:paraId="2D814C0F" w14:textId="77777777" w:rsidTr="00AB61B1">
        <w:trPr>
          <w:trHeight w:val="281"/>
        </w:trPr>
        <w:tc>
          <w:tcPr>
            <w:tcW w:w="2227" w:type="dxa"/>
            <w:shd w:val="clear" w:color="auto" w:fill="8DB3E2" w:themeFill="text2" w:themeFillTint="66"/>
          </w:tcPr>
          <w:p w14:paraId="48B179E1" w14:textId="77777777" w:rsidR="00070B9A" w:rsidRPr="00401A07" w:rsidRDefault="00070B9A" w:rsidP="00334B5B">
            <w:pPr>
              <w:spacing w:line="360" w:lineRule="auto"/>
              <w:ind w:left="30" w:right="147"/>
              <w:jc w:val="both"/>
              <w:rPr>
                <w:rStyle w:val="Textoennegrita"/>
                <w:rFonts w:ascii="Arial" w:hAnsi="Arial" w:cs="Arial"/>
                <w:b w:val="0"/>
                <w:sz w:val="20"/>
                <w:szCs w:val="20"/>
              </w:rPr>
            </w:pPr>
            <w:r w:rsidRPr="00401A07">
              <w:rPr>
                <w:rStyle w:val="Textoennegrita"/>
                <w:rFonts w:ascii="Arial" w:hAnsi="Arial" w:cs="Arial"/>
                <w:b w:val="0"/>
                <w:sz w:val="20"/>
                <w:szCs w:val="20"/>
              </w:rPr>
              <w:lastRenderedPageBreak/>
              <w:t>ACTIVIDADES</w:t>
            </w:r>
          </w:p>
        </w:tc>
        <w:tc>
          <w:tcPr>
            <w:tcW w:w="2392" w:type="dxa"/>
            <w:shd w:val="clear" w:color="auto" w:fill="8DB3E2" w:themeFill="text2" w:themeFillTint="66"/>
          </w:tcPr>
          <w:p w14:paraId="2BAD46AA" w14:textId="77777777" w:rsidR="00070B9A" w:rsidRPr="00401A07" w:rsidRDefault="00070B9A" w:rsidP="00334B5B">
            <w:pPr>
              <w:spacing w:line="360" w:lineRule="auto"/>
              <w:ind w:left="142" w:right="112"/>
              <w:jc w:val="both"/>
              <w:rPr>
                <w:rStyle w:val="Textoennegrita"/>
                <w:rFonts w:ascii="Arial" w:hAnsi="Arial" w:cs="Arial"/>
                <w:b w:val="0"/>
                <w:sz w:val="20"/>
                <w:szCs w:val="20"/>
              </w:rPr>
            </w:pPr>
            <w:r w:rsidRPr="00401A07">
              <w:rPr>
                <w:rStyle w:val="Textoennegrita"/>
                <w:rFonts w:ascii="Arial" w:hAnsi="Arial" w:cs="Arial"/>
                <w:b w:val="0"/>
                <w:sz w:val="20"/>
                <w:szCs w:val="20"/>
              </w:rPr>
              <w:t>RESPONSABLES</w:t>
            </w:r>
          </w:p>
        </w:tc>
        <w:tc>
          <w:tcPr>
            <w:tcW w:w="1726" w:type="dxa"/>
            <w:shd w:val="clear" w:color="auto" w:fill="8DB3E2" w:themeFill="text2" w:themeFillTint="66"/>
          </w:tcPr>
          <w:p w14:paraId="6381CFD7" w14:textId="77777777" w:rsidR="00070B9A" w:rsidRPr="00401A07" w:rsidRDefault="00070B9A" w:rsidP="00334B5B">
            <w:pPr>
              <w:spacing w:line="360" w:lineRule="auto"/>
              <w:ind w:left="89" w:right="150"/>
              <w:jc w:val="both"/>
              <w:rPr>
                <w:rStyle w:val="Textoennegrita"/>
                <w:rFonts w:ascii="Arial" w:hAnsi="Arial" w:cs="Arial"/>
                <w:b w:val="0"/>
                <w:sz w:val="20"/>
                <w:szCs w:val="20"/>
              </w:rPr>
            </w:pPr>
            <w:r w:rsidRPr="00401A07">
              <w:rPr>
                <w:rStyle w:val="Textoennegrita"/>
                <w:rFonts w:ascii="Arial" w:hAnsi="Arial" w:cs="Arial"/>
                <w:b w:val="0"/>
                <w:sz w:val="20"/>
                <w:szCs w:val="20"/>
              </w:rPr>
              <w:t>FECHA</w:t>
            </w:r>
          </w:p>
        </w:tc>
        <w:tc>
          <w:tcPr>
            <w:tcW w:w="3152" w:type="dxa"/>
            <w:shd w:val="clear" w:color="auto" w:fill="8DB3E2" w:themeFill="text2" w:themeFillTint="66"/>
            <w:vAlign w:val="center"/>
          </w:tcPr>
          <w:p w14:paraId="13F15CC9" w14:textId="77777777" w:rsidR="00070B9A" w:rsidRPr="00401A07" w:rsidRDefault="00070B9A" w:rsidP="00334B5B">
            <w:pPr>
              <w:spacing w:line="360" w:lineRule="auto"/>
              <w:ind w:left="142" w:right="32"/>
              <w:jc w:val="both"/>
              <w:rPr>
                <w:rStyle w:val="Textoennegrita"/>
                <w:rFonts w:ascii="Arial" w:hAnsi="Arial" w:cs="Arial"/>
                <w:b w:val="0"/>
                <w:sz w:val="20"/>
                <w:szCs w:val="20"/>
              </w:rPr>
            </w:pPr>
            <w:r w:rsidRPr="00401A07">
              <w:rPr>
                <w:rStyle w:val="Textoennegrita"/>
                <w:rFonts w:ascii="Arial" w:hAnsi="Arial" w:cs="Arial"/>
                <w:b w:val="0"/>
                <w:sz w:val="20"/>
                <w:szCs w:val="20"/>
              </w:rPr>
              <w:t>ENTREGABLE</w:t>
            </w:r>
          </w:p>
        </w:tc>
      </w:tr>
      <w:tr w:rsidR="00070B9A" w:rsidRPr="00401A07" w14:paraId="16405A0B" w14:textId="77777777" w:rsidTr="00334B5B">
        <w:trPr>
          <w:trHeight w:val="281"/>
        </w:trPr>
        <w:tc>
          <w:tcPr>
            <w:tcW w:w="2227" w:type="dxa"/>
          </w:tcPr>
          <w:p w14:paraId="544FA866" w14:textId="77777777" w:rsidR="00070B9A" w:rsidRPr="00401A07" w:rsidRDefault="00070B9A" w:rsidP="00334B5B">
            <w:pPr>
              <w:spacing w:line="360" w:lineRule="auto"/>
              <w:ind w:left="30" w:right="147"/>
              <w:jc w:val="center"/>
              <w:rPr>
                <w:rStyle w:val="Textoennegrita"/>
                <w:rFonts w:ascii="Arial" w:hAnsi="Arial" w:cs="Arial"/>
                <w:b w:val="0"/>
                <w:sz w:val="20"/>
                <w:szCs w:val="20"/>
              </w:rPr>
            </w:pPr>
          </w:p>
          <w:p w14:paraId="0EFC3FCD" w14:textId="77777777" w:rsidR="00070B9A" w:rsidRPr="00401A07" w:rsidRDefault="00070B9A" w:rsidP="00334B5B">
            <w:pPr>
              <w:spacing w:line="360" w:lineRule="auto"/>
              <w:ind w:left="30" w:right="147"/>
              <w:jc w:val="center"/>
              <w:rPr>
                <w:rStyle w:val="Textoennegrita"/>
                <w:rFonts w:ascii="Arial" w:hAnsi="Arial" w:cs="Arial"/>
                <w:b w:val="0"/>
                <w:sz w:val="20"/>
                <w:szCs w:val="20"/>
              </w:rPr>
            </w:pPr>
            <w:r w:rsidRPr="00401A07">
              <w:rPr>
                <w:rStyle w:val="Textoennegrita"/>
                <w:rFonts w:ascii="Arial" w:hAnsi="Arial" w:cs="Arial"/>
                <w:b w:val="0"/>
                <w:sz w:val="20"/>
                <w:szCs w:val="20"/>
              </w:rPr>
              <w:t>Capacitación al personal</w:t>
            </w:r>
          </w:p>
        </w:tc>
        <w:tc>
          <w:tcPr>
            <w:tcW w:w="2392" w:type="dxa"/>
          </w:tcPr>
          <w:p w14:paraId="7E2860C7" w14:textId="77777777" w:rsidR="00070B9A" w:rsidRPr="00401A07" w:rsidRDefault="00070B9A" w:rsidP="00334B5B">
            <w:pPr>
              <w:spacing w:line="360" w:lineRule="auto"/>
              <w:ind w:left="142" w:right="112"/>
              <w:jc w:val="center"/>
              <w:rPr>
                <w:rStyle w:val="Textoennegrita"/>
                <w:rFonts w:ascii="Arial" w:hAnsi="Arial" w:cs="Arial"/>
                <w:b w:val="0"/>
                <w:sz w:val="20"/>
                <w:szCs w:val="20"/>
              </w:rPr>
            </w:pPr>
            <w:r w:rsidRPr="00401A07">
              <w:rPr>
                <w:rStyle w:val="Textoennegrita"/>
                <w:rFonts w:ascii="Arial" w:hAnsi="Arial" w:cs="Arial"/>
                <w:b w:val="0"/>
                <w:sz w:val="20"/>
                <w:szCs w:val="20"/>
              </w:rPr>
              <w:t>Secretaria General/Grupo de Talento Humano/Grupo de Gestión Documental</w:t>
            </w:r>
          </w:p>
        </w:tc>
        <w:tc>
          <w:tcPr>
            <w:tcW w:w="1726" w:type="dxa"/>
            <w:vMerge w:val="restart"/>
          </w:tcPr>
          <w:p w14:paraId="6E15B32B" w14:textId="77777777" w:rsidR="00070B9A" w:rsidRPr="00401A07" w:rsidRDefault="00070B9A" w:rsidP="00334B5B">
            <w:pPr>
              <w:spacing w:line="360" w:lineRule="auto"/>
              <w:ind w:left="89" w:right="150"/>
              <w:jc w:val="center"/>
              <w:rPr>
                <w:rStyle w:val="Textoennegrita"/>
                <w:rFonts w:ascii="Arial" w:hAnsi="Arial" w:cs="Arial"/>
                <w:b w:val="0"/>
                <w:sz w:val="20"/>
                <w:szCs w:val="20"/>
              </w:rPr>
            </w:pPr>
          </w:p>
          <w:p w14:paraId="518762A5" w14:textId="77777777" w:rsidR="00070B9A" w:rsidRPr="00401A07" w:rsidRDefault="00070B9A" w:rsidP="00334B5B">
            <w:pPr>
              <w:spacing w:line="360" w:lineRule="auto"/>
              <w:ind w:left="89" w:right="150"/>
              <w:jc w:val="center"/>
              <w:rPr>
                <w:rStyle w:val="Textoennegrita"/>
                <w:rFonts w:ascii="Arial" w:hAnsi="Arial" w:cs="Arial"/>
                <w:b w:val="0"/>
                <w:sz w:val="20"/>
                <w:szCs w:val="20"/>
              </w:rPr>
            </w:pPr>
          </w:p>
          <w:p w14:paraId="51E02EAE" w14:textId="77777777" w:rsidR="00070B9A" w:rsidRPr="00401A07" w:rsidRDefault="00070B9A" w:rsidP="00334B5B">
            <w:pPr>
              <w:spacing w:line="360" w:lineRule="auto"/>
              <w:ind w:left="89" w:right="150"/>
              <w:jc w:val="center"/>
              <w:rPr>
                <w:rStyle w:val="Textoennegrita"/>
                <w:rFonts w:ascii="Arial" w:hAnsi="Arial" w:cs="Arial"/>
                <w:b w:val="0"/>
                <w:sz w:val="20"/>
                <w:szCs w:val="20"/>
              </w:rPr>
            </w:pPr>
          </w:p>
          <w:p w14:paraId="206BA1C7" w14:textId="77777777" w:rsidR="00070B9A" w:rsidRPr="00401A07" w:rsidRDefault="00070B9A" w:rsidP="00334B5B">
            <w:pPr>
              <w:spacing w:line="360" w:lineRule="auto"/>
              <w:ind w:left="89" w:right="150"/>
              <w:jc w:val="center"/>
              <w:rPr>
                <w:rStyle w:val="Textoennegrita"/>
                <w:rFonts w:ascii="Arial" w:hAnsi="Arial" w:cs="Arial"/>
                <w:b w:val="0"/>
                <w:sz w:val="20"/>
                <w:szCs w:val="20"/>
              </w:rPr>
            </w:pPr>
            <w:r w:rsidRPr="00401A07">
              <w:rPr>
                <w:rStyle w:val="Textoennegrita"/>
                <w:rFonts w:ascii="Arial" w:hAnsi="Arial" w:cs="Arial"/>
                <w:b w:val="0"/>
                <w:sz w:val="20"/>
                <w:szCs w:val="20"/>
              </w:rPr>
              <w:t>02/01/2025</w:t>
            </w:r>
          </w:p>
          <w:p w14:paraId="5C2A1D97" w14:textId="77777777" w:rsidR="00070B9A" w:rsidRPr="00401A07" w:rsidRDefault="00070B9A" w:rsidP="00334B5B">
            <w:pPr>
              <w:spacing w:line="360" w:lineRule="auto"/>
              <w:ind w:left="89" w:right="150"/>
              <w:jc w:val="center"/>
              <w:rPr>
                <w:rStyle w:val="Textoennegrita"/>
                <w:rFonts w:ascii="Arial" w:hAnsi="Arial" w:cs="Arial"/>
                <w:b w:val="0"/>
                <w:sz w:val="20"/>
                <w:szCs w:val="20"/>
              </w:rPr>
            </w:pPr>
            <w:r w:rsidRPr="00401A07">
              <w:rPr>
                <w:rStyle w:val="Textoennegrita"/>
                <w:rFonts w:ascii="Arial" w:hAnsi="Arial" w:cs="Arial"/>
                <w:b w:val="0"/>
                <w:sz w:val="20"/>
                <w:szCs w:val="20"/>
              </w:rPr>
              <w:t>31/12/2026</w:t>
            </w:r>
          </w:p>
        </w:tc>
        <w:tc>
          <w:tcPr>
            <w:tcW w:w="3152" w:type="dxa"/>
          </w:tcPr>
          <w:p w14:paraId="56BE22F0" w14:textId="77777777" w:rsidR="00070B9A" w:rsidRPr="00401A07" w:rsidRDefault="00070B9A" w:rsidP="00334B5B">
            <w:pPr>
              <w:spacing w:line="360" w:lineRule="auto"/>
              <w:ind w:left="142" w:right="32"/>
              <w:jc w:val="center"/>
              <w:rPr>
                <w:rStyle w:val="Textoennegrita"/>
                <w:rFonts w:ascii="Arial" w:hAnsi="Arial" w:cs="Arial"/>
                <w:b w:val="0"/>
                <w:sz w:val="20"/>
                <w:szCs w:val="20"/>
              </w:rPr>
            </w:pPr>
          </w:p>
          <w:p w14:paraId="574F3F68" w14:textId="77777777" w:rsidR="00070B9A" w:rsidRPr="00401A07" w:rsidRDefault="00070B9A" w:rsidP="00334B5B">
            <w:pPr>
              <w:spacing w:line="360" w:lineRule="auto"/>
              <w:ind w:left="142" w:right="32"/>
              <w:jc w:val="center"/>
              <w:rPr>
                <w:rStyle w:val="Textoennegrita"/>
                <w:rFonts w:ascii="Arial" w:hAnsi="Arial" w:cs="Arial"/>
                <w:b w:val="0"/>
                <w:sz w:val="20"/>
                <w:szCs w:val="20"/>
              </w:rPr>
            </w:pPr>
            <w:r w:rsidRPr="00401A07">
              <w:rPr>
                <w:rStyle w:val="Textoennegrita"/>
                <w:rFonts w:ascii="Arial" w:hAnsi="Arial" w:cs="Arial"/>
                <w:b w:val="0"/>
                <w:sz w:val="20"/>
                <w:szCs w:val="20"/>
              </w:rPr>
              <w:t>Listado de asistencia</w:t>
            </w:r>
          </w:p>
        </w:tc>
      </w:tr>
      <w:tr w:rsidR="00070B9A" w:rsidRPr="00401A07" w14:paraId="3A3315F1" w14:textId="77777777" w:rsidTr="00334B5B">
        <w:tc>
          <w:tcPr>
            <w:tcW w:w="2227" w:type="dxa"/>
          </w:tcPr>
          <w:p w14:paraId="3DCB02A1" w14:textId="77777777" w:rsidR="00070B9A" w:rsidRPr="00401A07" w:rsidRDefault="00070B9A" w:rsidP="00334B5B">
            <w:pPr>
              <w:spacing w:line="360" w:lineRule="auto"/>
              <w:ind w:left="30" w:right="147"/>
              <w:jc w:val="center"/>
              <w:rPr>
                <w:rStyle w:val="Textoennegrita"/>
                <w:rFonts w:ascii="Arial" w:hAnsi="Arial" w:cs="Arial"/>
                <w:b w:val="0"/>
                <w:sz w:val="20"/>
                <w:szCs w:val="20"/>
              </w:rPr>
            </w:pPr>
            <w:r w:rsidRPr="00401A07">
              <w:rPr>
                <w:rStyle w:val="Textoennegrita"/>
                <w:rFonts w:ascii="Arial" w:hAnsi="Arial" w:cs="Arial"/>
                <w:b w:val="0"/>
                <w:sz w:val="20"/>
                <w:szCs w:val="20"/>
              </w:rPr>
              <w:t>Clasificación de documentos</w:t>
            </w:r>
          </w:p>
        </w:tc>
        <w:tc>
          <w:tcPr>
            <w:tcW w:w="2392" w:type="dxa"/>
          </w:tcPr>
          <w:p w14:paraId="3030C1E4" w14:textId="77777777" w:rsidR="00070B9A" w:rsidRPr="00401A07" w:rsidRDefault="00070B9A" w:rsidP="00334B5B">
            <w:pPr>
              <w:spacing w:line="360" w:lineRule="auto"/>
              <w:ind w:left="142" w:right="112"/>
              <w:jc w:val="center"/>
              <w:rPr>
                <w:rStyle w:val="Textoennegrita"/>
                <w:rFonts w:ascii="Arial" w:hAnsi="Arial" w:cs="Arial"/>
                <w:b w:val="0"/>
                <w:sz w:val="20"/>
                <w:szCs w:val="20"/>
              </w:rPr>
            </w:pPr>
            <w:r w:rsidRPr="00401A07">
              <w:rPr>
                <w:rStyle w:val="Textoennegrita"/>
                <w:rFonts w:ascii="Arial" w:hAnsi="Arial" w:cs="Arial"/>
                <w:b w:val="0"/>
                <w:sz w:val="20"/>
                <w:szCs w:val="20"/>
              </w:rPr>
              <w:t>Todo el personal que tenga a cargo la organización de archivos</w:t>
            </w:r>
          </w:p>
        </w:tc>
        <w:tc>
          <w:tcPr>
            <w:tcW w:w="1726" w:type="dxa"/>
            <w:vMerge/>
          </w:tcPr>
          <w:p w14:paraId="598B14C7" w14:textId="77777777" w:rsidR="00070B9A" w:rsidRPr="00401A07" w:rsidRDefault="00070B9A" w:rsidP="00334B5B">
            <w:pPr>
              <w:spacing w:line="360" w:lineRule="auto"/>
              <w:ind w:left="89" w:right="150"/>
              <w:jc w:val="center"/>
              <w:rPr>
                <w:rStyle w:val="Textoennegrita"/>
                <w:rFonts w:ascii="Arial" w:hAnsi="Arial" w:cs="Arial"/>
                <w:b w:val="0"/>
                <w:sz w:val="20"/>
                <w:szCs w:val="20"/>
              </w:rPr>
            </w:pPr>
          </w:p>
        </w:tc>
        <w:tc>
          <w:tcPr>
            <w:tcW w:w="3152" w:type="dxa"/>
          </w:tcPr>
          <w:p w14:paraId="47A90509" w14:textId="77777777" w:rsidR="00070B9A" w:rsidRPr="00401A07" w:rsidRDefault="00070B9A" w:rsidP="00334B5B">
            <w:pPr>
              <w:spacing w:line="360" w:lineRule="auto"/>
              <w:ind w:left="142" w:right="32"/>
              <w:jc w:val="center"/>
              <w:rPr>
                <w:rStyle w:val="Textoennegrita"/>
                <w:rFonts w:ascii="Arial" w:hAnsi="Arial" w:cs="Arial"/>
                <w:b w:val="0"/>
                <w:sz w:val="20"/>
                <w:szCs w:val="20"/>
              </w:rPr>
            </w:pPr>
            <w:r w:rsidRPr="00401A07">
              <w:rPr>
                <w:rStyle w:val="Textoennegrita"/>
                <w:rFonts w:ascii="Arial" w:hAnsi="Arial" w:cs="Arial"/>
                <w:b w:val="0"/>
                <w:sz w:val="20"/>
                <w:szCs w:val="20"/>
              </w:rPr>
              <w:t>Documentos y expedientes Clasificados, ordenados y foliados</w:t>
            </w:r>
          </w:p>
        </w:tc>
      </w:tr>
      <w:tr w:rsidR="00070B9A" w:rsidRPr="00401A07" w14:paraId="6BB586A8" w14:textId="77777777" w:rsidTr="00334B5B">
        <w:tc>
          <w:tcPr>
            <w:tcW w:w="2227" w:type="dxa"/>
          </w:tcPr>
          <w:p w14:paraId="54DD9910" w14:textId="77777777" w:rsidR="00070B9A" w:rsidRPr="00401A07" w:rsidRDefault="00070B9A" w:rsidP="00334B5B">
            <w:pPr>
              <w:spacing w:line="360" w:lineRule="auto"/>
              <w:ind w:left="30" w:right="147"/>
              <w:jc w:val="center"/>
              <w:rPr>
                <w:rStyle w:val="Textoennegrita"/>
                <w:rFonts w:ascii="Arial" w:hAnsi="Arial" w:cs="Arial"/>
                <w:b w:val="0"/>
                <w:sz w:val="20"/>
                <w:szCs w:val="20"/>
              </w:rPr>
            </w:pPr>
            <w:r w:rsidRPr="00401A07">
              <w:rPr>
                <w:rStyle w:val="Textoennegrita"/>
                <w:rFonts w:ascii="Arial" w:hAnsi="Arial" w:cs="Arial"/>
                <w:b w:val="0"/>
                <w:sz w:val="20"/>
                <w:szCs w:val="20"/>
              </w:rPr>
              <w:t>Ordenación de documentos</w:t>
            </w:r>
          </w:p>
        </w:tc>
        <w:tc>
          <w:tcPr>
            <w:tcW w:w="2392" w:type="dxa"/>
          </w:tcPr>
          <w:p w14:paraId="5445E4D6" w14:textId="77777777" w:rsidR="00070B9A" w:rsidRPr="00401A07" w:rsidRDefault="00070B9A" w:rsidP="00334B5B">
            <w:pPr>
              <w:spacing w:line="360" w:lineRule="auto"/>
              <w:ind w:left="142" w:right="112"/>
              <w:jc w:val="center"/>
              <w:rPr>
                <w:rFonts w:ascii="Arial" w:hAnsi="Arial" w:cs="Arial"/>
                <w:sz w:val="20"/>
                <w:szCs w:val="20"/>
              </w:rPr>
            </w:pPr>
            <w:r w:rsidRPr="00401A07">
              <w:rPr>
                <w:rStyle w:val="Textoennegrita"/>
                <w:rFonts w:ascii="Arial" w:hAnsi="Arial" w:cs="Arial"/>
                <w:b w:val="0"/>
                <w:sz w:val="20"/>
                <w:szCs w:val="20"/>
              </w:rPr>
              <w:t>Todo el personal que tenga a cargo la organización de archivos</w:t>
            </w:r>
          </w:p>
        </w:tc>
        <w:tc>
          <w:tcPr>
            <w:tcW w:w="1726" w:type="dxa"/>
            <w:vMerge/>
          </w:tcPr>
          <w:p w14:paraId="1868C068" w14:textId="77777777" w:rsidR="00070B9A" w:rsidRPr="00401A07" w:rsidRDefault="00070B9A" w:rsidP="00334B5B">
            <w:pPr>
              <w:spacing w:line="360" w:lineRule="auto"/>
              <w:ind w:left="89" w:right="150"/>
              <w:jc w:val="center"/>
              <w:rPr>
                <w:rStyle w:val="Textoennegrita"/>
                <w:rFonts w:ascii="Arial" w:hAnsi="Arial" w:cs="Arial"/>
                <w:b w:val="0"/>
                <w:sz w:val="20"/>
                <w:szCs w:val="20"/>
              </w:rPr>
            </w:pPr>
          </w:p>
        </w:tc>
        <w:tc>
          <w:tcPr>
            <w:tcW w:w="3152" w:type="dxa"/>
          </w:tcPr>
          <w:p w14:paraId="05AA2762" w14:textId="77777777" w:rsidR="00070B9A" w:rsidRPr="00401A07" w:rsidRDefault="00070B9A" w:rsidP="00334B5B">
            <w:pPr>
              <w:spacing w:line="360" w:lineRule="auto"/>
              <w:ind w:left="142" w:right="32"/>
              <w:jc w:val="center"/>
              <w:rPr>
                <w:rStyle w:val="Textoennegrita"/>
                <w:rFonts w:ascii="Arial" w:hAnsi="Arial" w:cs="Arial"/>
                <w:b w:val="0"/>
                <w:sz w:val="20"/>
                <w:szCs w:val="20"/>
              </w:rPr>
            </w:pPr>
            <w:r w:rsidRPr="00401A07">
              <w:rPr>
                <w:rStyle w:val="Textoennegrita"/>
                <w:rFonts w:ascii="Arial" w:hAnsi="Arial" w:cs="Arial"/>
                <w:b w:val="0"/>
                <w:sz w:val="20"/>
                <w:szCs w:val="20"/>
              </w:rPr>
              <w:t>Hojas de control elaboradas para cada expediente</w:t>
            </w:r>
          </w:p>
        </w:tc>
      </w:tr>
      <w:tr w:rsidR="00070B9A" w:rsidRPr="00401A07" w14:paraId="121F9DFD" w14:textId="77777777" w:rsidTr="00334B5B">
        <w:tc>
          <w:tcPr>
            <w:tcW w:w="2227" w:type="dxa"/>
          </w:tcPr>
          <w:p w14:paraId="2DFBD3BE" w14:textId="77777777" w:rsidR="00070B9A" w:rsidRPr="00401A07" w:rsidRDefault="00070B9A" w:rsidP="00334B5B">
            <w:pPr>
              <w:spacing w:line="360" w:lineRule="auto"/>
              <w:ind w:left="30" w:right="147"/>
              <w:jc w:val="center"/>
              <w:rPr>
                <w:rStyle w:val="Textoennegrita"/>
                <w:rFonts w:ascii="Arial" w:hAnsi="Arial" w:cs="Arial"/>
                <w:b w:val="0"/>
                <w:sz w:val="20"/>
                <w:szCs w:val="20"/>
              </w:rPr>
            </w:pPr>
            <w:r w:rsidRPr="00401A07">
              <w:rPr>
                <w:rStyle w:val="Textoennegrita"/>
                <w:rFonts w:ascii="Arial" w:hAnsi="Arial" w:cs="Arial"/>
                <w:b w:val="0"/>
                <w:sz w:val="20"/>
                <w:szCs w:val="20"/>
              </w:rPr>
              <w:t>Foliación</w:t>
            </w:r>
          </w:p>
        </w:tc>
        <w:tc>
          <w:tcPr>
            <w:tcW w:w="2392" w:type="dxa"/>
          </w:tcPr>
          <w:p w14:paraId="30F6EB7A" w14:textId="77777777" w:rsidR="00070B9A" w:rsidRPr="00401A07" w:rsidRDefault="00070B9A" w:rsidP="00334B5B">
            <w:pPr>
              <w:spacing w:line="360" w:lineRule="auto"/>
              <w:ind w:left="142" w:right="112"/>
              <w:jc w:val="center"/>
              <w:rPr>
                <w:rFonts w:ascii="Arial" w:hAnsi="Arial" w:cs="Arial"/>
                <w:sz w:val="20"/>
                <w:szCs w:val="20"/>
              </w:rPr>
            </w:pPr>
            <w:r w:rsidRPr="00401A07">
              <w:rPr>
                <w:rStyle w:val="Textoennegrita"/>
                <w:rFonts w:ascii="Arial" w:hAnsi="Arial" w:cs="Arial"/>
                <w:b w:val="0"/>
                <w:sz w:val="20"/>
                <w:szCs w:val="20"/>
              </w:rPr>
              <w:t>Todo el personal que tenga a cargo la organización de archivos</w:t>
            </w:r>
          </w:p>
        </w:tc>
        <w:tc>
          <w:tcPr>
            <w:tcW w:w="1726" w:type="dxa"/>
            <w:vMerge/>
          </w:tcPr>
          <w:p w14:paraId="0BB47DCB" w14:textId="77777777" w:rsidR="00070B9A" w:rsidRPr="00401A07" w:rsidRDefault="00070B9A" w:rsidP="00334B5B">
            <w:pPr>
              <w:spacing w:line="360" w:lineRule="auto"/>
              <w:ind w:left="89" w:right="150"/>
              <w:jc w:val="center"/>
              <w:rPr>
                <w:rStyle w:val="Textoennegrita"/>
                <w:rFonts w:ascii="Arial" w:hAnsi="Arial" w:cs="Arial"/>
                <w:b w:val="0"/>
                <w:sz w:val="20"/>
                <w:szCs w:val="20"/>
              </w:rPr>
            </w:pPr>
          </w:p>
        </w:tc>
        <w:tc>
          <w:tcPr>
            <w:tcW w:w="3152" w:type="dxa"/>
          </w:tcPr>
          <w:p w14:paraId="264A7963" w14:textId="77777777" w:rsidR="00070B9A" w:rsidRPr="00401A07" w:rsidRDefault="00070B9A" w:rsidP="00334B5B">
            <w:pPr>
              <w:spacing w:line="360" w:lineRule="auto"/>
              <w:ind w:left="142" w:right="32"/>
              <w:jc w:val="center"/>
              <w:rPr>
                <w:rStyle w:val="Textoennegrita"/>
                <w:rFonts w:ascii="Arial" w:hAnsi="Arial" w:cs="Arial"/>
                <w:b w:val="0"/>
                <w:sz w:val="20"/>
                <w:szCs w:val="20"/>
              </w:rPr>
            </w:pPr>
            <w:r w:rsidRPr="00401A07">
              <w:rPr>
                <w:rStyle w:val="Textoennegrita"/>
                <w:rFonts w:ascii="Arial" w:hAnsi="Arial" w:cs="Arial"/>
                <w:b w:val="0"/>
                <w:sz w:val="20"/>
                <w:szCs w:val="20"/>
              </w:rPr>
              <w:t>Inventarios Realizados en los archivos de gestión y central</w:t>
            </w:r>
          </w:p>
        </w:tc>
      </w:tr>
      <w:tr w:rsidR="00070B9A" w:rsidRPr="00401A07" w14:paraId="7759073A" w14:textId="77777777" w:rsidTr="00334B5B">
        <w:tc>
          <w:tcPr>
            <w:tcW w:w="2227" w:type="dxa"/>
          </w:tcPr>
          <w:p w14:paraId="61FCB046" w14:textId="77777777" w:rsidR="00070B9A" w:rsidRPr="00401A07" w:rsidRDefault="00070B9A" w:rsidP="00334B5B">
            <w:pPr>
              <w:spacing w:line="360" w:lineRule="auto"/>
              <w:ind w:left="30" w:right="147"/>
              <w:jc w:val="center"/>
              <w:rPr>
                <w:rStyle w:val="Textoennegrita"/>
                <w:rFonts w:ascii="Arial" w:hAnsi="Arial" w:cs="Arial"/>
                <w:b w:val="0"/>
                <w:sz w:val="20"/>
                <w:szCs w:val="20"/>
              </w:rPr>
            </w:pPr>
            <w:r w:rsidRPr="00401A07">
              <w:rPr>
                <w:rStyle w:val="Textoennegrita"/>
                <w:rFonts w:ascii="Arial" w:hAnsi="Arial" w:cs="Arial"/>
                <w:b w:val="0"/>
                <w:sz w:val="20"/>
                <w:szCs w:val="20"/>
              </w:rPr>
              <w:t>Elaboración de hojas de control</w:t>
            </w:r>
          </w:p>
        </w:tc>
        <w:tc>
          <w:tcPr>
            <w:tcW w:w="2392" w:type="dxa"/>
          </w:tcPr>
          <w:p w14:paraId="36036491" w14:textId="77777777" w:rsidR="00070B9A" w:rsidRPr="00401A07" w:rsidRDefault="00070B9A" w:rsidP="00334B5B">
            <w:pPr>
              <w:spacing w:line="360" w:lineRule="auto"/>
              <w:ind w:left="142" w:right="112"/>
              <w:jc w:val="center"/>
              <w:rPr>
                <w:rFonts w:ascii="Arial" w:hAnsi="Arial" w:cs="Arial"/>
                <w:sz w:val="20"/>
                <w:szCs w:val="20"/>
              </w:rPr>
            </w:pPr>
            <w:r w:rsidRPr="00401A07">
              <w:rPr>
                <w:rStyle w:val="Textoennegrita"/>
                <w:rFonts w:ascii="Arial" w:hAnsi="Arial" w:cs="Arial"/>
                <w:b w:val="0"/>
                <w:sz w:val="20"/>
                <w:szCs w:val="20"/>
              </w:rPr>
              <w:t>Todo el personal que tenga a cargo la organización de archivos</w:t>
            </w:r>
          </w:p>
        </w:tc>
        <w:tc>
          <w:tcPr>
            <w:tcW w:w="1726" w:type="dxa"/>
            <w:vMerge/>
          </w:tcPr>
          <w:p w14:paraId="3B35E12C" w14:textId="77777777" w:rsidR="00070B9A" w:rsidRPr="00401A07" w:rsidRDefault="00070B9A" w:rsidP="00334B5B">
            <w:pPr>
              <w:spacing w:line="360" w:lineRule="auto"/>
              <w:ind w:left="89" w:right="150"/>
              <w:jc w:val="center"/>
              <w:rPr>
                <w:rStyle w:val="Textoennegrita"/>
                <w:rFonts w:ascii="Arial" w:hAnsi="Arial" w:cs="Arial"/>
                <w:b w:val="0"/>
                <w:sz w:val="20"/>
                <w:szCs w:val="20"/>
              </w:rPr>
            </w:pPr>
          </w:p>
        </w:tc>
        <w:tc>
          <w:tcPr>
            <w:tcW w:w="3152" w:type="dxa"/>
          </w:tcPr>
          <w:p w14:paraId="1D0C2E4D" w14:textId="77777777" w:rsidR="00070B9A" w:rsidRPr="00401A07" w:rsidRDefault="00070B9A" w:rsidP="00334B5B">
            <w:pPr>
              <w:spacing w:line="360" w:lineRule="auto"/>
              <w:ind w:left="142" w:right="32"/>
              <w:jc w:val="center"/>
              <w:rPr>
                <w:rStyle w:val="Textoennegrita"/>
                <w:rFonts w:ascii="Arial" w:hAnsi="Arial" w:cs="Arial"/>
                <w:b w:val="0"/>
                <w:sz w:val="20"/>
                <w:szCs w:val="20"/>
              </w:rPr>
            </w:pPr>
            <w:r w:rsidRPr="00401A07">
              <w:rPr>
                <w:rStyle w:val="Textoennegrita"/>
                <w:rFonts w:ascii="Arial" w:hAnsi="Arial" w:cs="Arial"/>
                <w:b w:val="0"/>
                <w:sz w:val="20"/>
                <w:szCs w:val="20"/>
              </w:rPr>
              <w:t>Plan de Mejoramiento Archivístico</w:t>
            </w:r>
          </w:p>
        </w:tc>
      </w:tr>
      <w:tr w:rsidR="00070B9A" w:rsidRPr="00401A07" w14:paraId="08B56A2E" w14:textId="77777777" w:rsidTr="00334B5B">
        <w:tc>
          <w:tcPr>
            <w:tcW w:w="2227" w:type="dxa"/>
          </w:tcPr>
          <w:p w14:paraId="2D77324F" w14:textId="77777777" w:rsidR="00070B9A" w:rsidRPr="00401A07" w:rsidRDefault="00070B9A" w:rsidP="00334B5B">
            <w:pPr>
              <w:spacing w:line="360" w:lineRule="auto"/>
              <w:ind w:left="30" w:right="147"/>
              <w:jc w:val="center"/>
              <w:rPr>
                <w:rStyle w:val="Textoennegrita"/>
                <w:rFonts w:ascii="Arial" w:hAnsi="Arial" w:cs="Arial"/>
                <w:b w:val="0"/>
                <w:sz w:val="20"/>
                <w:szCs w:val="20"/>
              </w:rPr>
            </w:pPr>
            <w:r w:rsidRPr="00401A07">
              <w:rPr>
                <w:rStyle w:val="Textoennegrita"/>
                <w:rFonts w:ascii="Arial" w:hAnsi="Arial" w:cs="Arial"/>
                <w:b w:val="0"/>
                <w:sz w:val="20"/>
                <w:szCs w:val="20"/>
              </w:rPr>
              <w:t>Descripción de documentos</w:t>
            </w:r>
          </w:p>
        </w:tc>
        <w:tc>
          <w:tcPr>
            <w:tcW w:w="2392" w:type="dxa"/>
          </w:tcPr>
          <w:p w14:paraId="50D1CC73" w14:textId="77777777" w:rsidR="00070B9A" w:rsidRPr="00401A07" w:rsidRDefault="00070B9A" w:rsidP="00334B5B">
            <w:pPr>
              <w:spacing w:line="360" w:lineRule="auto"/>
              <w:ind w:left="142" w:right="112"/>
              <w:jc w:val="center"/>
              <w:rPr>
                <w:rFonts w:ascii="Arial" w:hAnsi="Arial" w:cs="Arial"/>
                <w:sz w:val="20"/>
                <w:szCs w:val="20"/>
              </w:rPr>
            </w:pPr>
            <w:r w:rsidRPr="00401A07">
              <w:rPr>
                <w:rStyle w:val="Textoennegrita"/>
                <w:rFonts w:ascii="Arial" w:hAnsi="Arial" w:cs="Arial"/>
                <w:b w:val="0"/>
                <w:sz w:val="20"/>
                <w:szCs w:val="20"/>
              </w:rPr>
              <w:t>Todo el personal que tenga a cargo la organización de archivos</w:t>
            </w:r>
          </w:p>
        </w:tc>
        <w:tc>
          <w:tcPr>
            <w:tcW w:w="1726" w:type="dxa"/>
            <w:vMerge/>
          </w:tcPr>
          <w:p w14:paraId="1B9D4A1F" w14:textId="77777777" w:rsidR="00070B9A" w:rsidRPr="00401A07" w:rsidRDefault="00070B9A" w:rsidP="00334B5B">
            <w:pPr>
              <w:spacing w:line="360" w:lineRule="auto"/>
              <w:ind w:left="89" w:right="150"/>
              <w:jc w:val="center"/>
              <w:rPr>
                <w:rStyle w:val="Textoennegrita"/>
                <w:rFonts w:ascii="Arial" w:hAnsi="Arial" w:cs="Arial"/>
                <w:b w:val="0"/>
                <w:sz w:val="20"/>
                <w:szCs w:val="20"/>
              </w:rPr>
            </w:pPr>
          </w:p>
        </w:tc>
        <w:tc>
          <w:tcPr>
            <w:tcW w:w="3152" w:type="dxa"/>
          </w:tcPr>
          <w:p w14:paraId="7C3141C7" w14:textId="77777777" w:rsidR="00070B9A" w:rsidRPr="00401A07" w:rsidRDefault="00070B9A" w:rsidP="00334B5B">
            <w:pPr>
              <w:spacing w:line="360" w:lineRule="auto"/>
              <w:ind w:left="142" w:right="32"/>
              <w:jc w:val="center"/>
              <w:rPr>
                <w:rStyle w:val="Textoennegrita"/>
                <w:rFonts w:ascii="Arial" w:hAnsi="Arial" w:cs="Arial"/>
                <w:b w:val="0"/>
                <w:sz w:val="20"/>
                <w:szCs w:val="20"/>
              </w:rPr>
            </w:pPr>
          </w:p>
        </w:tc>
      </w:tr>
      <w:tr w:rsidR="00070B9A" w:rsidRPr="00401A07" w14:paraId="1E2AE339" w14:textId="77777777" w:rsidTr="00334B5B">
        <w:tc>
          <w:tcPr>
            <w:tcW w:w="2227" w:type="dxa"/>
          </w:tcPr>
          <w:p w14:paraId="32B715FE" w14:textId="77777777" w:rsidR="00070B9A" w:rsidRPr="00401A07" w:rsidRDefault="00070B9A" w:rsidP="00334B5B">
            <w:pPr>
              <w:spacing w:line="360" w:lineRule="auto"/>
              <w:ind w:left="30" w:right="147"/>
              <w:jc w:val="center"/>
              <w:rPr>
                <w:rStyle w:val="Textoennegrita"/>
                <w:rFonts w:ascii="Arial" w:hAnsi="Arial" w:cs="Arial"/>
                <w:b w:val="0"/>
                <w:sz w:val="20"/>
                <w:szCs w:val="20"/>
              </w:rPr>
            </w:pPr>
            <w:r w:rsidRPr="00401A07">
              <w:rPr>
                <w:rFonts w:ascii="Arial" w:hAnsi="Arial" w:cs="Arial"/>
                <w:sz w:val="20"/>
                <w:szCs w:val="20"/>
              </w:rPr>
              <w:t>Definir herramientas de seguimiento al interior de la entidad relacionadas con la gestión documental</w:t>
            </w:r>
          </w:p>
        </w:tc>
        <w:tc>
          <w:tcPr>
            <w:tcW w:w="2392" w:type="dxa"/>
          </w:tcPr>
          <w:p w14:paraId="34D37C5A" w14:textId="74421B3A" w:rsidR="00070B9A" w:rsidRPr="00401A07" w:rsidRDefault="00AB61B1" w:rsidP="00334B5B">
            <w:pPr>
              <w:spacing w:line="360" w:lineRule="auto"/>
              <w:ind w:left="142" w:right="112"/>
              <w:jc w:val="center"/>
              <w:rPr>
                <w:rStyle w:val="Textoennegrita"/>
                <w:rFonts w:ascii="Arial" w:hAnsi="Arial" w:cs="Arial"/>
                <w:sz w:val="20"/>
                <w:szCs w:val="20"/>
              </w:rPr>
            </w:pPr>
            <w:r w:rsidRPr="00401A07">
              <w:rPr>
                <w:rStyle w:val="Textoennegrita"/>
                <w:rFonts w:ascii="Arial" w:hAnsi="Arial" w:cs="Arial"/>
                <w:b w:val="0"/>
                <w:sz w:val="20"/>
                <w:szCs w:val="20"/>
              </w:rPr>
              <w:t>Secretaria General/ Grupo de Gestión Documental</w:t>
            </w:r>
          </w:p>
        </w:tc>
        <w:tc>
          <w:tcPr>
            <w:tcW w:w="1726" w:type="dxa"/>
            <w:vMerge/>
          </w:tcPr>
          <w:p w14:paraId="305662AF" w14:textId="77777777" w:rsidR="00070B9A" w:rsidRPr="00401A07" w:rsidRDefault="00070B9A" w:rsidP="00334B5B">
            <w:pPr>
              <w:spacing w:line="360" w:lineRule="auto"/>
              <w:ind w:left="89" w:right="150"/>
              <w:jc w:val="center"/>
              <w:rPr>
                <w:rStyle w:val="Textoennegrita"/>
                <w:rFonts w:ascii="Arial" w:hAnsi="Arial" w:cs="Arial"/>
                <w:sz w:val="20"/>
                <w:szCs w:val="20"/>
              </w:rPr>
            </w:pPr>
          </w:p>
        </w:tc>
        <w:tc>
          <w:tcPr>
            <w:tcW w:w="3152" w:type="dxa"/>
          </w:tcPr>
          <w:p w14:paraId="7D14B32E" w14:textId="77777777" w:rsidR="00070B9A" w:rsidRPr="00401A07" w:rsidRDefault="00070B9A" w:rsidP="00334B5B">
            <w:pPr>
              <w:spacing w:line="360" w:lineRule="auto"/>
              <w:ind w:left="142" w:right="32"/>
              <w:jc w:val="center"/>
              <w:rPr>
                <w:rStyle w:val="Textoennegrita"/>
                <w:rFonts w:ascii="Arial" w:hAnsi="Arial" w:cs="Arial"/>
                <w:sz w:val="20"/>
                <w:szCs w:val="20"/>
              </w:rPr>
            </w:pPr>
          </w:p>
        </w:tc>
      </w:tr>
    </w:tbl>
    <w:p w14:paraId="6E5BD0C1" w14:textId="77777777" w:rsidR="00070B9A" w:rsidRPr="00401A07" w:rsidRDefault="00070B9A" w:rsidP="00070B9A">
      <w:pPr>
        <w:spacing w:line="360" w:lineRule="auto"/>
        <w:ind w:left="142" w:right="567"/>
        <w:jc w:val="both"/>
        <w:rPr>
          <w:rStyle w:val="Textoennegrita"/>
          <w:rFonts w:ascii="Arial" w:hAnsi="Arial" w:cs="Arial"/>
          <w:sz w:val="20"/>
          <w:szCs w:val="20"/>
        </w:rPr>
      </w:pPr>
    </w:p>
    <w:p w14:paraId="53646E27" w14:textId="77777777" w:rsidR="00070B9A" w:rsidRPr="00401A07" w:rsidRDefault="00070B9A" w:rsidP="00070B9A">
      <w:pPr>
        <w:spacing w:line="360" w:lineRule="auto"/>
        <w:ind w:left="142" w:right="567"/>
        <w:jc w:val="both"/>
        <w:rPr>
          <w:rStyle w:val="Textoennegrita"/>
          <w:rFonts w:ascii="Arial" w:hAnsi="Arial" w:cs="Arial"/>
          <w:sz w:val="20"/>
          <w:szCs w:val="20"/>
        </w:rPr>
      </w:pPr>
    </w:p>
    <w:p w14:paraId="4EE2B9B1" w14:textId="77777777" w:rsidR="00070B9A" w:rsidRPr="00401A07" w:rsidRDefault="00070B9A" w:rsidP="00070B9A">
      <w:pPr>
        <w:spacing w:line="360" w:lineRule="auto"/>
        <w:ind w:left="142" w:right="567"/>
        <w:jc w:val="both"/>
        <w:rPr>
          <w:rStyle w:val="Textoennegrita"/>
          <w:rFonts w:ascii="Arial" w:hAnsi="Arial" w:cs="Arial"/>
          <w:sz w:val="20"/>
          <w:szCs w:val="20"/>
        </w:rPr>
      </w:pPr>
    </w:p>
    <w:tbl>
      <w:tblPr>
        <w:tblStyle w:val="Tablaconcuadrcula"/>
        <w:tblpPr w:leftFromText="180" w:rightFromText="180" w:vertAnchor="page" w:horzAnchor="margin" w:tblpY="2432"/>
        <w:tblW w:w="9634" w:type="dxa"/>
        <w:tblLayout w:type="fixed"/>
        <w:tblLook w:val="04A0" w:firstRow="1" w:lastRow="0" w:firstColumn="1" w:lastColumn="0" w:noHBand="0" w:noVBand="1"/>
      </w:tblPr>
      <w:tblGrid>
        <w:gridCol w:w="1413"/>
        <w:gridCol w:w="1984"/>
        <w:gridCol w:w="1985"/>
        <w:gridCol w:w="1559"/>
        <w:gridCol w:w="1418"/>
        <w:gridCol w:w="1275"/>
      </w:tblGrid>
      <w:tr w:rsidR="00070B9A" w:rsidRPr="00401A07" w14:paraId="387B0EAB" w14:textId="77777777" w:rsidTr="00334B5B">
        <w:trPr>
          <w:trHeight w:val="439"/>
        </w:trPr>
        <w:tc>
          <w:tcPr>
            <w:tcW w:w="5382" w:type="dxa"/>
            <w:gridSpan w:val="3"/>
            <w:shd w:val="clear" w:color="auto" w:fill="8DB3E2" w:themeFill="text2" w:themeFillTint="66"/>
          </w:tcPr>
          <w:p w14:paraId="0FDC0392" w14:textId="77777777" w:rsidR="00070B9A" w:rsidRPr="00401A07" w:rsidRDefault="00070B9A" w:rsidP="00334B5B">
            <w:pPr>
              <w:spacing w:line="360" w:lineRule="auto"/>
              <w:ind w:left="142" w:right="567"/>
              <w:jc w:val="center"/>
              <w:rPr>
                <w:rFonts w:ascii="Arial" w:hAnsi="Arial" w:cs="Arial"/>
                <w:b/>
                <w:sz w:val="18"/>
                <w:szCs w:val="18"/>
              </w:rPr>
            </w:pPr>
            <w:r w:rsidRPr="00401A07">
              <w:rPr>
                <w:rFonts w:ascii="Arial" w:hAnsi="Arial" w:cs="Arial"/>
                <w:b/>
                <w:sz w:val="18"/>
                <w:szCs w:val="18"/>
              </w:rPr>
              <w:lastRenderedPageBreak/>
              <w:t>RECURSOS</w:t>
            </w:r>
          </w:p>
        </w:tc>
        <w:tc>
          <w:tcPr>
            <w:tcW w:w="4252" w:type="dxa"/>
            <w:gridSpan w:val="3"/>
            <w:shd w:val="clear" w:color="auto" w:fill="8DB3E2" w:themeFill="text2" w:themeFillTint="66"/>
          </w:tcPr>
          <w:p w14:paraId="0681B14A" w14:textId="77777777" w:rsidR="00070B9A" w:rsidRPr="00401A07" w:rsidRDefault="00070B9A" w:rsidP="00334B5B">
            <w:pPr>
              <w:spacing w:line="360" w:lineRule="auto"/>
              <w:ind w:left="142" w:right="567"/>
              <w:jc w:val="center"/>
              <w:rPr>
                <w:rFonts w:ascii="Arial" w:hAnsi="Arial" w:cs="Arial"/>
                <w:b/>
                <w:sz w:val="18"/>
                <w:szCs w:val="18"/>
              </w:rPr>
            </w:pPr>
            <w:r w:rsidRPr="00401A07">
              <w:rPr>
                <w:rFonts w:ascii="Arial" w:hAnsi="Arial" w:cs="Arial"/>
                <w:b/>
                <w:sz w:val="18"/>
                <w:szCs w:val="18"/>
              </w:rPr>
              <w:t>INDICADORES</w:t>
            </w:r>
          </w:p>
        </w:tc>
      </w:tr>
      <w:tr w:rsidR="00070B9A" w:rsidRPr="00401A07" w14:paraId="5F29E0B0" w14:textId="77777777" w:rsidTr="00334B5B">
        <w:trPr>
          <w:trHeight w:val="376"/>
        </w:trPr>
        <w:tc>
          <w:tcPr>
            <w:tcW w:w="1413" w:type="dxa"/>
            <w:shd w:val="clear" w:color="auto" w:fill="E5DFEC" w:themeFill="accent4" w:themeFillTint="33"/>
          </w:tcPr>
          <w:p w14:paraId="63EE8518" w14:textId="77777777" w:rsidR="00070B9A" w:rsidRPr="00401A07" w:rsidRDefault="00070B9A" w:rsidP="00334B5B">
            <w:pPr>
              <w:spacing w:line="360" w:lineRule="auto"/>
              <w:ind w:left="142" w:right="33"/>
              <w:jc w:val="center"/>
              <w:rPr>
                <w:rFonts w:ascii="Arial" w:hAnsi="Arial" w:cs="Arial"/>
                <w:b/>
                <w:sz w:val="18"/>
                <w:szCs w:val="18"/>
              </w:rPr>
            </w:pPr>
            <w:r w:rsidRPr="00401A07">
              <w:rPr>
                <w:rFonts w:ascii="Arial" w:hAnsi="Arial" w:cs="Arial"/>
                <w:b/>
                <w:sz w:val="18"/>
                <w:szCs w:val="18"/>
              </w:rPr>
              <w:t>TIPO</w:t>
            </w:r>
          </w:p>
        </w:tc>
        <w:tc>
          <w:tcPr>
            <w:tcW w:w="1984" w:type="dxa"/>
            <w:shd w:val="clear" w:color="auto" w:fill="E5DFEC" w:themeFill="accent4" w:themeFillTint="33"/>
          </w:tcPr>
          <w:p w14:paraId="5074D4CA" w14:textId="77777777" w:rsidR="00070B9A" w:rsidRPr="00401A07" w:rsidRDefault="00070B9A" w:rsidP="00334B5B">
            <w:pPr>
              <w:spacing w:line="360" w:lineRule="auto"/>
              <w:ind w:left="27"/>
              <w:jc w:val="center"/>
              <w:rPr>
                <w:rFonts w:ascii="Arial" w:hAnsi="Arial" w:cs="Arial"/>
                <w:b/>
                <w:sz w:val="18"/>
                <w:szCs w:val="18"/>
              </w:rPr>
            </w:pPr>
            <w:r w:rsidRPr="00401A07">
              <w:rPr>
                <w:rFonts w:ascii="Arial" w:hAnsi="Arial" w:cs="Arial"/>
                <w:b/>
                <w:sz w:val="18"/>
                <w:szCs w:val="18"/>
              </w:rPr>
              <w:t>CARACTERÍSTICAS</w:t>
            </w:r>
          </w:p>
        </w:tc>
        <w:tc>
          <w:tcPr>
            <w:tcW w:w="1985" w:type="dxa"/>
            <w:shd w:val="clear" w:color="auto" w:fill="E5DFEC" w:themeFill="accent4" w:themeFillTint="33"/>
          </w:tcPr>
          <w:p w14:paraId="2D1438E1" w14:textId="77777777" w:rsidR="00070B9A" w:rsidRPr="00401A07" w:rsidRDefault="00070B9A" w:rsidP="00334B5B">
            <w:pPr>
              <w:spacing w:line="360" w:lineRule="auto"/>
              <w:ind w:left="39" w:right="31"/>
              <w:jc w:val="center"/>
              <w:rPr>
                <w:rFonts w:ascii="Arial" w:hAnsi="Arial" w:cs="Arial"/>
                <w:b/>
                <w:sz w:val="18"/>
                <w:szCs w:val="18"/>
              </w:rPr>
            </w:pPr>
            <w:r w:rsidRPr="00401A07">
              <w:rPr>
                <w:rFonts w:ascii="Arial" w:hAnsi="Arial" w:cs="Arial"/>
                <w:b/>
                <w:sz w:val="18"/>
                <w:szCs w:val="18"/>
              </w:rPr>
              <w:t>OBSERVACIONES</w:t>
            </w:r>
          </w:p>
        </w:tc>
        <w:tc>
          <w:tcPr>
            <w:tcW w:w="1559" w:type="dxa"/>
            <w:shd w:val="clear" w:color="auto" w:fill="E5DFEC" w:themeFill="accent4" w:themeFillTint="33"/>
            <w:vAlign w:val="center"/>
          </w:tcPr>
          <w:p w14:paraId="7BD6CE00" w14:textId="77777777" w:rsidR="00070B9A" w:rsidRPr="00401A07" w:rsidRDefault="00070B9A" w:rsidP="00334B5B">
            <w:pPr>
              <w:spacing w:line="360" w:lineRule="auto"/>
              <w:ind w:left="28" w:right="40"/>
              <w:jc w:val="center"/>
              <w:rPr>
                <w:rFonts w:ascii="Arial" w:hAnsi="Arial" w:cs="Arial"/>
                <w:b/>
                <w:sz w:val="18"/>
                <w:szCs w:val="18"/>
              </w:rPr>
            </w:pPr>
            <w:r w:rsidRPr="00401A07">
              <w:rPr>
                <w:rFonts w:ascii="Arial" w:hAnsi="Arial" w:cs="Arial"/>
                <w:b/>
                <w:sz w:val="18"/>
                <w:szCs w:val="18"/>
              </w:rPr>
              <w:t>INDICADOR</w:t>
            </w:r>
          </w:p>
        </w:tc>
        <w:tc>
          <w:tcPr>
            <w:tcW w:w="1418" w:type="dxa"/>
            <w:shd w:val="clear" w:color="auto" w:fill="E5DFEC" w:themeFill="accent4" w:themeFillTint="33"/>
            <w:vAlign w:val="center"/>
          </w:tcPr>
          <w:p w14:paraId="7AA9D407" w14:textId="77777777" w:rsidR="00070B9A" w:rsidRPr="00401A07" w:rsidRDefault="00070B9A" w:rsidP="00334B5B">
            <w:pPr>
              <w:spacing w:line="360" w:lineRule="auto"/>
              <w:ind w:left="39" w:right="25"/>
              <w:jc w:val="center"/>
              <w:rPr>
                <w:rFonts w:ascii="Arial" w:hAnsi="Arial" w:cs="Arial"/>
                <w:b/>
                <w:sz w:val="18"/>
                <w:szCs w:val="18"/>
              </w:rPr>
            </w:pPr>
            <w:r w:rsidRPr="00401A07">
              <w:rPr>
                <w:rFonts w:ascii="Arial" w:hAnsi="Arial" w:cs="Arial"/>
                <w:b/>
                <w:sz w:val="18"/>
                <w:szCs w:val="18"/>
              </w:rPr>
              <w:t>ÍNDICE</w:t>
            </w:r>
          </w:p>
        </w:tc>
        <w:tc>
          <w:tcPr>
            <w:tcW w:w="1275" w:type="dxa"/>
            <w:shd w:val="clear" w:color="auto" w:fill="E5DFEC" w:themeFill="accent4" w:themeFillTint="33"/>
            <w:vAlign w:val="center"/>
          </w:tcPr>
          <w:p w14:paraId="6037FE76" w14:textId="77777777" w:rsidR="00070B9A" w:rsidRPr="00401A07" w:rsidRDefault="00070B9A" w:rsidP="00334B5B">
            <w:pPr>
              <w:spacing w:line="360" w:lineRule="auto"/>
              <w:ind w:left="176" w:right="40"/>
              <w:jc w:val="center"/>
              <w:rPr>
                <w:rFonts w:ascii="Arial" w:hAnsi="Arial" w:cs="Arial"/>
                <w:b/>
                <w:sz w:val="18"/>
                <w:szCs w:val="18"/>
              </w:rPr>
            </w:pPr>
            <w:r w:rsidRPr="00401A07">
              <w:rPr>
                <w:rFonts w:ascii="Arial" w:hAnsi="Arial" w:cs="Arial"/>
                <w:b/>
                <w:sz w:val="18"/>
                <w:szCs w:val="18"/>
              </w:rPr>
              <w:t>META</w:t>
            </w:r>
          </w:p>
        </w:tc>
      </w:tr>
      <w:tr w:rsidR="00070B9A" w:rsidRPr="00401A07" w14:paraId="455A1AE0" w14:textId="77777777" w:rsidTr="00334B5B">
        <w:trPr>
          <w:trHeight w:val="930"/>
        </w:trPr>
        <w:tc>
          <w:tcPr>
            <w:tcW w:w="1413" w:type="dxa"/>
          </w:tcPr>
          <w:p w14:paraId="649DA863" w14:textId="77777777" w:rsidR="00070B9A" w:rsidRPr="00401A07" w:rsidRDefault="00070B9A" w:rsidP="00334B5B">
            <w:pPr>
              <w:spacing w:line="360" w:lineRule="auto"/>
              <w:ind w:left="142" w:right="33"/>
              <w:jc w:val="center"/>
              <w:rPr>
                <w:rFonts w:ascii="Arial" w:hAnsi="Arial" w:cs="Arial"/>
                <w:sz w:val="18"/>
                <w:szCs w:val="18"/>
              </w:rPr>
            </w:pPr>
            <w:r w:rsidRPr="00401A07">
              <w:rPr>
                <w:rFonts w:ascii="Arial" w:hAnsi="Arial" w:cs="Arial"/>
                <w:sz w:val="18"/>
                <w:szCs w:val="18"/>
              </w:rPr>
              <w:t>Humano</w:t>
            </w:r>
          </w:p>
        </w:tc>
        <w:tc>
          <w:tcPr>
            <w:tcW w:w="1984" w:type="dxa"/>
          </w:tcPr>
          <w:p w14:paraId="0F51BFC0" w14:textId="77777777" w:rsidR="00070B9A" w:rsidRPr="00401A07" w:rsidRDefault="00070B9A" w:rsidP="00334B5B">
            <w:pPr>
              <w:spacing w:line="360" w:lineRule="auto"/>
              <w:ind w:left="27"/>
              <w:jc w:val="center"/>
              <w:rPr>
                <w:rFonts w:ascii="Arial" w:hAnsi="Arial" w:cs="Arial"/>
                <w:sz w:val="18"/>
                <w:szCs w:val="18"/>
              </w:rPr>
            </w:pPr>
            <w:r w:rsidRPr="00401A07">
              <w:rPr>
                <w:rFonts w:ascii="Arial" w:hAnsi="Arial" w:cs="Arial"/>
                <w:sz w:val="18"/>
                <w:szCs w:val="18"/>
              </w:rPr>
              <w:t>Técnicos- tecnólogos- Profesionales</w:t>
            </w:r>
          </w:p>
        </w:tc>
        <w:tc>
          <w:tcPr>
            <w:tcW w:w="1985" w:type="dxa"/>
          </w:tcPr>
          <w:p w14:paraId="4E35DDCC" w14:textId="77777777" w:rsidR="00070B9A" w:rsidRPr="00401A07" w:rsidRDefault="00070B9A" w:rsidP="00334B5B">
            <w:pPr>
              <w:spacing w:line="360" w:lineRule="auto"/>
              <w:ind w:left="39" w:right="31"/>
              <w:jc w:val="center"/>
              <w:rPr>
                <w:rFonts w:ascii="Arial" w:hAnsi="Arial" w:cs="Arial"/>
                <w:sz w:val="18"/>
                <w:szCs w:val="18"/>
              </w:rPr>
            </w:pPr>
            <w:r w:rsidRPr="00401A07">
              <w:rPr>
                <w:rFonts w:ascii="Arial" w:hAnsi="Arial" w:cs="Arial"/>
                <w:sz w:val="18"/>
                <w:szCs w:val="18"/>
              </w:rPr>
              <w:t>Personal idóneo calificado para las diferentes labores</w:t>
            </w:r>
          </w:p>
        </w:tc>
        <w:tc>
          <w:tcPr>
            <w:tcW w:w="1559" w:type="dxa"/>
            <w:vAlign w:val="center"/>
          </w:tcPr>
          <w:p w14:paraId="038ACC08" w14:textId="77777777" w:rsidR="00070B9A" w:rsidRPr="00401A07" w:rsidRDefault="00070B9A" w:rsidP="00334B5B">
            <w:pPr>
              <w:spacing w:line="360" w:lineRule="auto"/>
              <w:ind w:left="28" w:right="40"/>
              <w:jc w:val="center"/>
              <w:rPr>
                <w:rFonts w:ascii="Arial" w:hAnsi="Arial" w:cs="Arial"/>
                <w:spacing w:val="4"/>
                <w:position w:val="6"/>
                <w:sz w:val="18"/>
                <w:szCs w:val="18"/>
              </w:rPr>
            </w:pPr>
            <w:r w:rsidRPr="00401A07">
              <w:rPr>
                <w:rFonts w:ascii="Arial" w:hAnsi="Arial" w:cs="Arial"/>
                <w:spacing w:val="4"/>
                <w:position w:val="6"/>
                <w:sz w:val="18"/>
                <w:szCs w:val="18"/>
              </w:rPr>
              <w:t>Programas de capacitación y sensibilización sobre organización de archivos</w:t>
            </w:r>
          </w:p>
        </w:tc>
        <w:tc>
          <w:tcPr>
            <w:tcW w:w="1418" w:type="dxa"/>
            <w:vAlign w:val="center"/>
          </w:tcPr>
          <w:p w14:paraId="7EC1F81D" w14:textId="77777777" w:rsidR="00070B9A" w:rsidRPr="00401A07" w:rsidRDefault="00070B9A" w:rsidP="00334B5B">
            <w:pPr>
              <w:spacing w:line="360" w:lineRule="auto"/>
              <w:ind w:left="39" w:right="25"/>
              <w:jc w:val="center"/>
              <w:rPr>
                <w:rFonts w:ascii="Arial" w:hAnsi="Arial" w:cs="Arial"/>
                <w:spacing w:val="4"/>
                <w:position w:val="6"/>
                <w:sz w:val="18"/>
                <w:szCs w:val="18"/>
              </w:rPr>
            </w:pPr>
            <w:proofErr w:type="spellStart"/>
            <w:r w:rsidRPr="00401A07">
              <w:rPr>
                <w:rFonts w:ascii="Arial" w:hAnsi="Arial" w:cs="Arial"/>
                <w:spacing w:val="4"/>
                <w:position w:val="6"/>
                <w:sz w:val="18"/>
                <w:szCs w:val="18"/>
              </w:rPr>
              <w:t>N°</w:t>
            </w:r>
            <w:proofErr w:type="spellEnd"/>
            <w:r w:rsidRPr="00401A07">
              <w:rPr>
                <w:rFonts w:ascii="Arial" w:hAnsi="Arial" w:cs="Arial"/>
                <w:spacing w:val="4"/>
                <w:position w:val="6"/>
                <w:sz w:val="18"/>
                <w:szCs w:val="18"/>
              </w:rPr>
              <w:t xml:space="preserve"> actividades ejecutadas / </w:t>
            </w:r>
            <w:proofErr w:type="spellStart"/>
            <w:r w:rsidRPr="00401A07">
              <w:rPr>
                <w:rFonts w:ascii="Arial" w:hAnsi="Arial" w:cs="Arial"/>
                <w:spacing w:val="4"/>
                <w:position w:val="6"/>
                <w:sz w:val="18"/>
                <w:szCs w:val="18"/>
              </w:rPr>
              <w:t>N°</w:t>
            </w:r>
            <w:proofErr w:type="spellEnd"/>
            <w:r w:rsidRPr="00401A07">
              <w:rPr>
                <w:rFonts w:ascii="Arial" w:hAnsi="Arial" w:cs="Arial"/>
                <w:spacing w:val="4"/>
                <w:position w:val="6"/>
                <w:sz w:val="18"/>
                <w:szCs w:val="18"/>
              </w:rPr>
              <w:t xml:space="preserve"> de actividades programadas</w:t>
            </w:r>
          </w:p>
        </w:tc>
        <w:tc>
          <w:tcPr>
            <w:tcW w:w="1275" w:type="dxa"/>
            <w:vAlign w:val="center"/>
          </w:tcPr>
          <w:p w14:paraId="72586CFD" w14:textId="77777777" w:rsidR="00070B9A" w:rsidRPr="00401A07" w:rsidRDefault="00070B9A" w:rsidP="00334B5B">
            <w:pPr>
              <w:spacing w:line="360" w:lineRule="auto"/>
              <w:ind w:left="176" w:right="40"/>
              <w:jc w:val="center"/>
              <w:rPr>
                <w:rFonts w:ascii="Arial" w:hAnsi="Arial" w:cs="Arial"/>
                <w:sz w:val="18"/>
                <w:szCs w:val="18"/>
              </w:rPr>
            </w:pPr>
            <w:r w:rsidRPr="00401A07">
              <w:rPr>
                <w:rFonts w:ascii="Arial" w:hAnsi="Arial" w:cs="Arial"/>
                <w:sz w:val="18"/>
                <w:szCs w:val="18"/>
              </w:rPr>
              <w:t>100%</w:t>
            </w:r>
          </w:p>
        </w:tc>
      </w:tr>
      <w:tr w:rsidR="00070B9A" w:rsidRPr="00401A07" w14:paraId="639B3BE9" w14:textId="77777777" w:rsidTr="00334B5B">
        <w:trPr>
          <w:trHeight w:val="474"/>
        </w:trPr>
        <w:tc>
          <w:tcPr>
            <w:tcW w:w="1413" w:type="dxa"/>
            <w:vMerge w:val="restart"/>
          </w:tcPr>
          <w:p w14:paraId="2CC5CBAF" w14:textId="77777777" w:rsidR="00070B9A" w:rsidRPr="00401A07" w:rsidRDefault="00070B9A" w:rsidP="00334B5B">
            <w:pPr>
              <w:spacing w:line="360" w:lineRule="auto"/>
              <w:ind w:left="142" w:right="33"/>
              <w:jc w:val="center"/>
              <w:rPr>
                <w:rFonts w:ascii="Arial" w:hAnsi="Arial" w:cs="Arial"/>
                <w:sz w:val="18"/>
                <w:szCs w:val="18"/>
              </w:rPr>
            </w:pPr>
            <w:r w:rsidRPr="00401A07">
              <w:rPr>
                <w:rFonts w:ascii="Arial" w:hAnsi="Arial" w:cs="Arial"/>
                <w:sz w:val="18"/>
                <w:szCs w:val="18"/>
              </w:rPr>
              <w:t>Financieros y económicos</w:t>
            </w:r>
          </w:p>
        </w:tc>
        <w:tc>
          <w:tcPr>
            <w:tcW w:w="1984" w:type="dxa"/>
            <w:vMerge w:val="restart"/>
          </w:tcPr>
          <w:p w14:paraId="3B23B6EA" w14:textId="77777777" w:rsidR="00070B9A" w:rsidRPr="00401A07" w:rsidRDefault="00070B9A" w:rsidP="00334B5B">
            <w:pPr>
              <w:spacing w:line="360" w:lineRule="auto"/>
              <w:ind w:left="27"/>
              <w:jc w:val="center"/>
              <w:rPr>
                <w:rFonts w:ascii="Arial" w:hAnsi="Arial" w:cs="Arial"/>
                <w:sz w:val="18"/>
                <w:szCs w:val="18"/>
              </w:rPr>
            </w:pPr>
            <w:r w:rsidRPr="00401A07">
              <w:rPr>
                <w:rFonts w:ascii="Arial" w:hAnsi="Arial" w:cs="Arial"/>
                <w:sz w:val="18"/>
                <w:szCs w:val="18"/>
              </w:rPr>
              <w:t>Presupuesto necesario para el cumplimiento de los proyectos</w:t>
            </w:r>
          </w:p>
        </w:tc>
        <w:tc>
          <w:tcPr>
            <w:tcW w:w="1985" w:type="dxa"/>
            <w:vMerge w:val="restart"/>
          </w:tcPr>
          <w:p w14:paraId="642D0DA4" w14:textId="77777777" w:rsidR="00070B9A" w:rsidRPr="00401A07" w:rsidRDefault="00070B9A" w:rsidP="00334B5B">
            <w:pPr>
              <w:spacing w:line="360" w:lineRule="auto"/>
              <w:ind w:left="39" w:right="31"/>
              <w:jc w:val="center"/>
              <w:rPr>
                <w:rFonts w:ascii="Arial" w:hAnsi="Arial" w:cs="Arial"/>
                <w:sz w:val="18"/>
                <w:szCs w:val="18"/>
              </w:rPr>
            </w:pPr>
          </w:p>
        </w:tc>
        <w:tc>
          <w:tcPr>
            <w:tcW w:w="1559" w:type="dxa"/>
            <w:vAlign w:val="center"/>
          </w:tcPr>
          <w:p w14:paraId="2F71363A" w14:textId="77777777" w:rsidR="00070B9A" w:rsidRPr="00401A07" w:rsidRDefault="00070B9A" w:rsidP="00334B5B">
            <w:pPr>
              <w:spacing w:line="360" w:lineRule="auto"/>
              <w:ind w:left="28" w:right="40"/>
              <w:jc w:val="center"/>
              <w:rPr>
                <w:rFonts w:ascii="Arial" w:hAnsi="Arial" w:cs="Arial"/>
                <w:spacing w:val="4"/>
                <w:position w:val="6"/>
                <w:sz w:val="18"/>
                <w:szCs w:val="18"/>
              </w:rPr>
            </w:pPr>
            <w:r w:rsidRPr="00401A07">
              <w:rPr>
                <w:rFonts w:ascii="Arial" w:hAnsi="Arial" w:cs="Arial"/>
                <w:spacing w:val="4"/>
                <w:position w:val="6"/>
                <w:sz w:val="18"/>
                <w:szCs w:val="18"/>
              </w:rPr>
              <w:t>Archivos Organizados</w:t>
            </w:r>
          </w:p>
        </w:tc>
        <w:tc>
          <w:tcPr>
            <w:tcW w:w="1418" w:type="dxa"/>
            <w:vMerge w:val="restart"/>
            <w:vAlign w:val="center"/>
          </w:tcPr>
          <w:p w14:paraId="253A2D42" w14:textId="77777777" w:rsidR="00070B9A" w:rsidRPr="00401A07" w:rsidRDefault="00070B9A" w:rsidP="00334B5B">
            <w:pPr>
              <w:spacing w:line="360" w:lineRule="auto"/>
              <w:ind w:left="39" w:right="25"/>
              <w:jc w:val="center"/>
              <w:rPr>
                <w:rFonts w:ascii="Arial" w:hAnsi="Arial" w:cs="Arial"/>
                <w:spacing w:val="4"/>
                <w:position w:val="6"/>
                <w:sz w:val="18"/>
                <w:szCs w:val="18"/>
              </w:rPr>
            </w:pPr>
            <w:proofErr w:type="spellStart"/>
            <w:r w:rsidRPr="00401A07">
              <w:rPr>
                <w:rFonts w:ascii="Arial" w:hAnsi="Arial" w:cs="Arial"/>
                <w:spacing w:val="4"/>
                <w:position w:val="6"/>
                <w:sz w:val="18"/>
                <w:szCs w:val="18"/>
              </w:rPr>
              <w:t>N°</w:t>
            </w:r>
            <w:proofErr w:type="spellEnd"/>
            <w:r w:rsidRPr="00401A07">
              <w:rPr>
                <w:rFonts w:ascii="Arial" w:hAnsi="Arial" w:cs="Arial"/>
                <w:spacing w:val="4"/>
                <w:position w:val="6"/>
                <w:sz w:val="18"/>
                <w:szCs w:val="18"/>
              </w:rPr>
              <w:t xml:space="preserve"> actividades ejecutadas / </w:t>
            </w:r>
            <w:proofErr w:type="spellStart"/>
            <w:r w:rsidRPr="00401A07">
              <w:rPr>
                <w:rFonts w:ascii="Arial" w:hAnsi="Arial" w:cs="Arial"/>
                <w:spacing w:val="4"/>
                <w:position w:val="6"/>
                <w:sz w:val="18"/>
                <w:szCs w:val="18"/>
              </w:rPr>
              <w:t>N°</w:t>
            </w:r>
            <w:proofErr w:type="spellEnd"/>
            <w:r w:rsidRPr="00401A07">
              <w:rPr>
                <w:rFonts w:ascii="Arial" w:hAnsi="Arial" w:cs="Arial"/>
                <w:spacing w:val="4"/>
                <w:position w:val="6"/>
                <w:sz w:val="18"/>
                <w:szCs w:val="18"/>
              </w:rPr>
              <w:t xml:space="preserve"> de actividades programadas</w:t>
            </w:r>
          </w:p>
        </w:tc>
        <w:tc>
          <w:tcPr>
            <w:tcW w:w="1275" w:type="dxa"/>
            <w:vMerge w:val="restart"/>
          </w:tcPr>
          <w:p w14:paraId="43E6FCD1" w14:textId="77777777" w:rsidR="00070B9A" w:rsidRPr="00401A07" w:rsidRDefault="00070B9A" w:rsidP="00334B5B">
            <w:pPr>
              <w:spacing w:line="360" w:lineRule="auto"/>
              <w:ind w:left="176" w:right="40"/>
              <w:jc w:val="center"/>
              <w:rPr>
                <w:rFonts w:ascii="Arial" w:hAnsi="Arial" w:cs="Arial"/>
                <w:sz w:val="18"/>
                <w:szCs w:val="18"/>
              </w:rPr>
            </w:pPr>
          </w:p>
          <w:p w14:paraId="0F7DAE7A" w14:textId="77777777" w:rsidR="00070B9A" w:rsidRPr="00401A07" w:rsidRDefault="00070B9A" w:rsidP="00334B5B">
            <w:pPr>
              <w:spacing w:line="360" w:lineRule="auto"/>
              <w:ind w:left="176" w:right="40"/>
              <w:jc w:val="center"/>
              <w:rPr>
                <w:rFonts w:ascii="Arial" w:hAnsi="Arial" w:cs="Arial"/>
                <w:sz w:val="18"/>
                <w:szCs w:val="18"/>
              </w:rPr>
            </w:pPr>
            <w:r w:rsidRPr="00401A07">
              <w:rPr>
                <w:rFonts w:ascii="Arial" w:hAnsi="Arial" w:cs="Arial"/>
                <w:sz w:val="18"/>
                <w:szCs w:val="18"/>
              </w:rPr>
              <w:t>100%</w:t>
            </w:r>
          </w:p>
        </w:tc>
      </w:tr>
      <w:tr w:rsidR="00070B9A" w:rsidRPr="00401A07" w14:paraId="114D67C3" w14:textId="77777777" w:rsidTr="00334B5B">
        <w:trPr>
          <w:trHeight w:val="474"/>
        </w:trPr>
        <w:tc>
          <w:tcPr>
            <w:tcW w:w="1413" w:type="dxa"/>
            <w:vMerge/>
          </w:tcPr>
          <w:p w14:paraId="55563F52" w14:textId="77777777" w:rsidR="00070B9A" w:rsidRPr="00401A07" w:rsidRDefault="00070B9A" w:rsidP="00334B5B">
            <w:pPr>
              <w:spacing w:line="360" w:lineRule="auto"/>
              <w:ind w:left="142" w:right="33"/>
              <w:jc w:val="center"/>
              <w:rPr>
                <w:rFonts w:ascii="Arial" w:hAnsi="Arial" w:cs="Arial"/>
                <w:sz w:val="20"/>
                <w:szCs w:val="20"/>
              </w:rPr>
            </w:pPr>
          </w:p>
        </w:tc>
        <w:tc>
          <w:tcPr>
            <w:tcW w:w="1984" w:type="dxa"/>
            <w:vMerge/>
          </w:tcPr>
          <w:p w14:paraId="68C81948" w14:textId="77777777" w:rsidR="00070B9A" w:rsidRPr="00401A07" w:rsidRDefault="00070B9A" w:rsidP="00334B5B">
            <w:pPr>
              <w:spacing w:line="360" w:lineRule="auto"/>
              <w:ind w:left="27"/>
              <w:jc w:val="center"/>
              <w:rPr>
                <w:rFonts w:ascii="Arial" w:hAnsi="Arial" w:cs="Arial"/>
                <w:sz w:val="20"/>
                <w:szCs w:val="20"/>
              </w:rPr>
            </w:pPr>
          </w:p>
        </w:tc>
        <w:tc>
          <w:tcPr>
            <w:tcW w:w="1985" w:type="dxa"/>
            <w:vMerge/>
          </w:tcPr>
          <w:p w14:paraId="5F7EDFF5" w14:textId="77777777" w:rsidR="00070B9A" w:rsidRPr="00401A07" w:rsidRDefault="00070B9A" w:rsidP="00334B5B">
            <w:pPr>
              <w:spacing w:line="360" w:lineRule="auto"/>
              <w:ind w:left="39" w:right="31"/>
              <w:jc w:val="center"/>
              <w:rPr>
                <w:rFonts w:ascii="Arial" w:hAnsi="Arial" w:cs="Arial"/>
                <w:sz w:val="20"/>
                <w:szCs w:val="20"/>
              </w:rPr>
            </w:pPr>
          </w:p>
        </w:tc>
        <w:tc>
          <w:tcPr>
            <w:tcW w:w="1559" w:type="dxa"/>
            <w:vAlign w:val="center"/>
          </w:tcPr>
          <w:p w14:paraId="21629D10" w14:textId="77777777" w:rsidR="00070B9A" w:rsidRPr="00401A07" w:rsidRDefault="00070B9A" w:rsidP="00334B5B">
            <w:pPr>
              <w:spacing w:line="360" w:lineRule="auto"/>
              <w:ind w:left="28" w:right="40"/>
              <w:jc w:val="center"/>
              <w:rPr>
                <w:rFonts w:ascii="Arial" w:hAnsi="Arial" w:cs="Arial"/>
                <w:spacing w:val="4"/>
                <w:position w:val="6"/>
                <w:sz w:val="20"/>
                <w:szCs w:val="20"/>
              </w:rPr>
            </w:pPr>
            <w:r w:rsidRPr="00401A07">
              <w:rPr>
                <w:rFonts w:ascii="Arial" w:hAnsi="Arial" w:cs="Arial"/>
                <w:spacing w:val="4"/>
                <w:position w:val="6"/>
                <w:sz w:val="18"/>
                <w:szCs w:val="18"/>
              </w:rPr>
              <w:t>Inventarios elaborados</w:t>
            </w:r>
          </w:p>
        </w:tc>
        <w:tc>
          <w:tcPr>
            <w:tcW w:w="1418" w:type="dxa"/>
            <w:vMerge/>
            <w:vAlign w:val="center"/>
          </w:tcPr>
          <w:p w14:paraId="5F30273B" w14:textId="77777777" w:rsidR="00070B9A" w:rsidRPr="00401A07" w:rsidRDefault="00070B9A" w:rsidP="00334B5B">
            <w:pPr>
              <w:spacing w:line="360" w:lineRule="auto"/>
              <w:ind w:left="39" w:right="25"/>
              <w:jc w:val="center"/>
              <w:rPr>
                <w:rFonts w:ascii="Arial" w:hAnsi="Arial" w:cs="Arial"/>
                <w:spacing w:val="4"/>
                <w:position w:val="6"/>
                <w:sz w:val="20"/>
                <w:szCs w:val="20"/>
              </w:rPr>
            </w:pPr>
          </w:p>
        </w:tc>
        <w:tc>
          <w:tcPr>
            <w:tcW w:w="1275" w:type="dxa"/>
            <w:vMerge/>
          </w:tcPr>
          <w:p w14:paraId="555DFA05" w14:textId="77777777" w:rsidR="00070B9A" w:rsidRPr="00401A07" w:rsidRDefault="00070B9A" w:rsidP="00334B5B">
            <w:pPr>
              <w:spacing w:line="360" w:lineRule="auto"/>
              <w:ind w:left="176" w:right="40"/>
              <w:jc w:val="center"/>
              <w:rPr>
                <w:rFonts w:ascii="Arial" w:hAnsi="Arial" w:cs="Arial"/>
                <w:sz w:val="20"/>
                <w:szCs w:val="20"/>
              </w:rPr>
            </w:pPr>
          </w:p>
        </w:tc>
      </w:tr>
      <w:tr w:rsidR="00070B9A" w:rsidRPr="00401A07" w14:paraId="7FE6D692" w14:textId="77777777" w:rsidTr="00334B5B">
        <w:trPr>
          <w:trHeight w:val="439"/>
        </w:trPr>
        <w:tc>
          <w:tcPr>
            <w:tcW w:w="1413" w:type="dxa"/>
          </w:tcPr>
          <w:p w14:paraId="6192646D" w14:textId="77777777" w:rsidR="00070B9A" w:rsidRPr="00401A07" w:rsidRDefault="00070B9A" w:rsidP="00334B5B">
            <w:pPr>
              <w:spacing w:line="360" w:lineRule="auto"/>
              <w:ind w:left="142" w:right="33"/>
              <w:jc w:val="center"/>
              <w:rPr>
                <w:rFonts w:ascii="Arial" w:hAnsi="Arial" w:cs="Arial"/>
                <w:sz w:val="18"/>
                <w:szCs w:val="18"/>
              </w:rPr>
            </w:pPr>
            <w:r w:rsidRPr="00401A07">
              <w:rPr>
                <w:rFonts w:ascii="Arial" w:hAnsi="Arial" w:cs="Arial"/>
                <w:sz w:val="18"/>
                <w:szCs w:val="18"/>
              </w:rPr>
              <w:t>Tecnológico</w:t>
            </w:r>
          </w:p>
        </w:tc>
        <w:tc>
          <w:tcPr>
            <w:tcW w:w="1984" w:type="dxa"/>
          </w:tcPr>
          <w:p w14:paraId="48239977" w14:textId="77777777" w:rsidR="00070B9A" w:rsidRPr="00401A07" w:rsidRDefault="00070B9A" w:rsidP="00334B5B">
            <w:pPr>
              <w:spacing w:line="360" w:lineRule="auto"/>
              <w:ind w:left="27"/>
              <w:jc w:val="center"/>
              <w:rPr>
                <w:rFonts w:ascii="Arial" w:hAnsi="Arial" w:cs="Arial"/>
                <w:sz w:val="18"/>
                <w:szCs w:val="18"/>
              </w:rPr>
            </w:pPr>
            <w:r w:rsidRPr="00401A07">
              <w:rPr>
                <w:rFonts w:ascii="Arial" w:hAnsi="Arial" w:cs="Arial"/>
                <w:sz w:val="18"/>
                <w:szCs w:val="18"/>
              </w:rPr>
              <w:t>Equipos y plataformas acordes con la necesidad de cada proyecto</w:t>
            </w:r>
          </w:p>
        </w:tc>
        <w:tc>
          <w:tcPr>
            <w:tcW w:w="1985" w:type="dxa"/>
          </w:tcPr>
          <w:p w14:paraId="18C34B57" w14:textId="77777777" w:rsidR="00070B9A" w:rsidRPr="00401A07" w:rsidRDefault="00070B9A" w:rsidP="00334B5B">
            <w:pPr>
              <w:spacing w:line="360" w:lineRule="auto"/>
              <w:ind w:left="39" w:right="31"/>
              <w:jc w:val="center"/>
              <w:rPr>
                <w:rFonts w:ascii="Arial" w:hAnsi="Arial" w:cs="Arial"/>
                <w:sz w:val="18"/>
                <w:szCs w:val="18"/>
              </w:rPr>
            </w:pPr>
          </w:p>
        </w:tc>
        <w:tc>
          <w:tcPr>
            <w:tcW w:w="1559" w:type="dxa"/>
            <w:vAlign w:val="center"/>
          </w:tcPr>
          <w:p w14:paraId="172E0BAB" w14:textId="77777777" w:rsidR="00070B9A" w:rsidRPr="00401A07" w:rsidRDefault="00070B9A" w:rsidP="00334B5B">
            <w:pPr>
              <w:spacing w:line="360" w:lineRule="auto"/>
              <w:ind w:left="28" w:right="40"/>
              <w:jc w:val="center"/>
              <w:rPr>
                <w:rFonts w:ascii="Arial" w:hAnsi="Arial" w:cs="Arial"/>
                <w:spacing w:val="4"/>
                <w:position w:val="6"/>
                <w:sz w:val="18"/>
                <w:szCs w:val="18"/>
              </w:rPr>
            </w:pPr>
            <w:r w:rsidRPr="00401A07">
              <w:rPr>
                <w:rFonts w:ascii="Arial" w:hAnsi="Arial" w:cs="Arial"/>
                <w:spacing w:val="4"/>
                <w:position w:val="6"/>
                <w:sz w:val="18"/>
                <w:szCs w:val="18"/>
              </w:rPr>
              <w:t>Herramientas de seguimiento y control relacionadas con gestión documental</w:t>
            </w:r>
          </w:p>
        </w:tc>
        <w:tc>
          <w:tcPr>
            <w:tcW w:w="1418" w:type="dxa"/>
            <w:vAlign w:val="center"/>
          </w:tcPr>
          <w:p w14:paraId="5C826866" w14:textId="77777777" w:rsidR="00070B9A" w:rsidRPr="00401A07" w:rsidRDefault="00070B9A" w:rsidP="00334B5B">
            <w:pPr>
              <w:spacing w:line="360" w:lineRule="auto"/>
              <w:ind w:left="39" w:right="25"/>
              <w:jc w:val="center"/>
              <w:rPr>
                <w:rFonts w:ascii="Arial" w:hAnsi="Arial" w:cs="Arial"/>
                <w:spacing w:val="4"/>
                <w:position w:val="6"/>
                <w:sz w:val="18"/>
                <w:szCs w:val="18"/>
              </w:rPr>
            </w:pPr>
            <w:r w:rsidRPr="00401A07">
              <w:rPr>
                <w:rFonts w:ascii="Arial" w:hAnsi="Arial" w:cs="Arial"/>
                <w:spacing w:val="4"/>
                <w:position w:val="6"/>
                <w:sz w:val="18"/>
                <w:szCs w:val="18"/>
              </w:rPr>
              <w:t xml:space="preserve">Herramientas de seguimiento y control de gestión documental elaboradas / </w:t>
            </w:r>
            <w:proofErr w:type="spellStart"/>
            <w:r w:rsidRPr="00401A07">
              <w:rPr>
                <w:rFonts w:ascii="Arial" w:hAnsi="Arial" w:cs="Arial"/>
                <w:spacing w:val="4"/>
                <w:position w:val="6"/>
                <w:sz w:val="18"/>
                <w:szCs w:val="18"/>
              </w:rPr>
              <w:t>N°</w:t>
            </w:r>
            <w:proofErr w:type="spellEnd"/>
            <w:r w:rsidRPr="00401A07">
              <w:rPr>
                <w:rFonts w:ascii="Arial" w:hAnsi="Arial" w:cs="Arial"/>
                <w:spacing w:val="4"/>
                <w:position w:val="6"/>
                <w:sz w:val="18"/>
                <w:szCs w:val="18"/>
              </w:rPr>
              <w:t xml:space="preserve"> de herramientas de gestión documental aprobadas</w:t>
            </w:r>
          </w:p>
        </w:tc>
        <w:tc>
          <w:tcPr>
            <w:tcW w:w="1275" w:type="dxa"/>
          </w:tcPr>
          <w:p w14:paraId="11EC03A0" w14:textId="77777777" w:rsidR="00070B9A" w:rsidRPr="00401A07" w:rsidRDefault="00070B9A" w:rsidP="00334B5B">
            <w:pPr>
              <w:spacing w:line="360" w:lineRule="auto"/>
              <w:ind w:left="176" w:right="40"/>
              <w:jc w:val="center"/>
              <w:rPr>
                <w:rFonts w:ascii="Arial" w:hAnsi="Arial" w:cs="Arial"/>
                <w:sz w:val="18"/>
                <w:szCs w:val="18"/>
              </w:rPr>
            </w:pPr>
          </w:p>
          <w:p w14:paraId="2653BA30" w14:textId="77777777" w:rsidR="00070B9A" w:rsidRPr="00401A07" w:rsidRDefault="00070B9A" w:rsidP="00334B5B">
            <w:pPr>
              <w:spacing w:line="360" w:lineRule="auto"/>
              <w:ind w:left="176" w:right="40"/>
              <w:jc w:val="center"/>
              <w:rPr>
                <w:rFonts w:ascii="Arial" w:hAnsi="Arial" w:cs="Arial"/>
                <w:sz w:val="18"/>
                <w:szCs w:val="18"/>
              </w:rPr>
            </w:pPr>
          </w:p>
          <w:p w14:paraId="751A8B97" w14:textId="77777777" w:rsidR="00070B9A" w:rsidRPr="00401A07" w:rsidRDefault="00070B9A" w:rsidP="00334B5B">
            <w:pPr>
              <w:spacing w:line="360" w:lineRule="auto"/>
              <w:ind w:left="176" w:right="40"/>
              <w:jc w:val="center"/>
              <w:rPr>
                <w:rFonts w:ascii="Arial" w:hAnsi="Arial" w:cs="Arial"/>
                <w:sz w:val="18"/>
                <w:szCs w:val="18"/>
              </w:rPr>
            </w:pPr>
          </w:p>
          <w:p w14:paraId="166A1CFD" w14:textId="77777777" w:rsidR="00070B9A" w:rsidRPr="00401A07" w:rsidRDefault="00070B9A" w:rsidP="00334B5B">
            <w:pPr>
              <w:spacing w:line="360" w:lineRule="auto"/>
              <w:ind w:left="176" w:right="40"/>
              <w:jc w:val="center"/>
              <w:rPr>
                <w:rFonts w:ascii="Arial" w:hAnsi="Arial" w:cs="Arial"/>
                <w:sz w:val="18"/>
                <w:szCs w:val="18"/>
              </w:rPr>
            </w:pPr>
            <w:r w:rsidRPr="00401A07">
              <w:rPr>
                <w:rFonts w:ascii="Arial" w:hAnsi="Arial" w:cs="Arial"/>
                <w:sz w:val="18"/>
                <w:szCs w:val="18"/>
              </w:rPr>
              <w:t>100%</w:t>
            </w:r>
          </w:p>
        </w:tc>
      </w:tr>
    </w:tbl>
    <w:p w14:paraId="3D78E2F9" w14:textId="77777777" w:rsidR="00BD5160" w:rsidRDefault="00BD5160" w:rsidP="00864EBB">
      <w:pPr>
        <w:pStyle w:val="Ttulo2"/>
        <w:rPr>
          <w:rStyle w:val="Textoennegrita"/>
          <w:rFonts w:ascii="Arial" w:hAnsi="Arial" w:cs="Arial"/>
        </w:rPr>
      </w:pPr>
    </w:p>
    <w:p w14:paraId="4817A7CE" w14:textId="61A8371B" w:rsidR="00070B9A" w:rsidRDefault="00864EBB" w:rsidP="00864EBB">
      <w:pPr>
        <w:pStyle w:val="Ttulo2"/>
        <w:rPr>
          <w:color w:val="000000"/>
        </w:rPr>
      </w:pPr>
      <w:bookmarkStart w:id="23" w:name="_Toc188970725"/>
      <w:r w:rsidRPr="00864EBB">
        <w:rPr>
          <w:rStyle w:val="Textoennegrita"/>
          <w:rFonts w:ascii="Arial" w:hAnsi="Arial" w:cs="Arial"/>
        </w:rPr>
        <w:t>5.3 PROYECTO 3: ACTUALIZACIÓN DEL PROGRAMA DE GESTIÓN DOCUMENTAL</w:t>
      </w:r>
      <w:bookmarkEnd w:id="23"/>
      <w:r w:rsidRPr="00864EBB">
        <w:rPr>
          <w:color w:val="000000"/>
        </w:rPr>
        <w:t xml:space="preserve">  </w:t>
      </w:r>
    </w:p>
    <w:p w14:paraId="70672D06" w14:textId="77777777" w:rsidR="00864EBB" w:rsidRPr="00864EBB" w:rsidRDefault="00864EBB" w:rsidP="00864EBB"/>
    <w:p w14:paraId="4E8D706A" w14:textId="77777777" w:rsidR="00070B9A" w:rsidRPr="00B6708D" w:rsidRDefault="00070B9A" w:rsidP="00070B9A">
      <w:pPr>
        <w:spacing w:line="360" w:lineRule="auto"/>
        <w:ind w:left="142" w:right="567"/>
        <w:jc w:val="both"/>
        <w:rPr>
          <w:rStyle w:val="Textoennegrita"/>
          <w:rFonts w:ascii="Arial" w:hAnsi="Arial" w:cs="Arial"/>
          <w:b w:val="0"/>
        </w:rPr>
      </w:pPr>
      <w:r w:rsidRPr="00B6708D">
        <w:rPr>
          <w:rFonts w:ascii="Arial" w:hAnsi="Arial" w:cs="Arial"/>
          <w:color w:val="000000"/>
        </w:rPr>
        <w:t>La</w:t>
      </w:r>
      <w:r w:rsidRPr="00B6708D">
        <w:rPr>
          <w:rFonts w:ascii="Arial" w:hAnsi="Arial" w:cs="Arial"/>
        </w:rPr>
        <w:t xml:space="preserve"> Corporación Autónoma Regional de la Frontera Nororiental- CORPONOR requiere actualizar el Programa de Gestión Documental en cumplimiento de la normatividad archivística, además es un instrumento Archivístico que permite planear y organizar la gestión de documentos y mantiene la integridad y accesibilidad de la información</w:t>
      </w:r>
      <w:r w:rsidRPr="00B6708D">
        <w:rPr>
          <w:rFonts w:ascii="Arial" w:hAnsi="Arial" w:cs="Arial"/>
          <w:color w:val="001D35"/>
          <w:shd w:val="clear" w:color="auto" w:fill="FFFFFF"/>
        </w:rPr>
        <w:t>.</w:t>
      </w:r>
      <w:r w:rsidRPr="00B6708D">
        <w:rPr>
          <w:rStyle w:val="uv3um"/>
          <w:rFonts w:ascii="Arial" w:hAnsi="Arial" w:cs="Arial"/>
          <w:color w:val="001D35"/>
          <w:shd w:val="clear" w:color="auto" w:fill="FFFFFF"/>
        </w:rPr>
        <w:t> </w:t>
      </w:r>
    </w:p>
    <w:p w14:paraId="231E5F89" w14:textId="77777777" w:rsidR="00070B9A" w:rsidRPr="00B6708D" w:rsidRDefault="00070B9A" w:rsidP="00070B9A">
      <w:pPr>
        <w:spacing w:line="360" w:lineRule="auto"/>
        <w:ind w:left="142" w:right="567"/>
        <w:jc w:val="both"/>
        <w:rPr>
          <w:rFonts w:ascii="Arial" w:hAnsi="Arial" w:cs="Arial"/>
        </w:rPr>
      </w:pPr>
      <w:r w:rsidRPr="00B6708D">
        <w:rPr>
          <w:rStyle w:val="Textoennegrita"/>
          <w:rFonts w:ascii="Arial" w:hAnsi="Arial" w:cs="Arial"/>
          <w:b w:val="0"/>
        </w:rPr>
        <w:lastRenderedPageBreak/>
        <w:t xml:space="preserve">OBJETO: contar con </w:t>
      </w:r>
      <w:r w:rsidRPr="00B6708D">
        <w:rPr>
          <w:rFonts w:ascii="Arial" w:hAnsi="Arial" w:cs="Arial"/>
        </w:rPr>
        <w:t>herramientas que permitan a CORPONOR administrar la información producida y recibida, a través de la planificación, organización, conservación y custodia de documentos a corto mediano y largo plazo.</w:t>
      </w:r>
    </w:p>
    <w:p w14:paraId="5F43DA1E" w14:textId="77777777" w:rsidR="00070B9A" w:rsidRPr="00B6708D" w:rsidRDefault="00070B9A" w:rsidP="00070B9A">
      <w:pPr>
        <w:spacing w:after="0" w:line="360" w:lineRule="auto"/>
        <w:ind w:left="142" w:right="567"/>
        <w:jc w:val="both"/>
        <w:rPr>
          <w:rFonts w:ascii="Arial" w:hAnsi="Arial" w:cs="Arial"/>
        </w:rPr>
      </w:pPr>
      <w:r w:rsidRPr="00B6708D">
        <w:rPr>
          <w:rStyle w:val="Textoennegrita"/>
          <w:rFonts w:ascii="Arial" w:hAnsi="Arial" w:cs="Arial"/>
          <w:b w:val="0"/>
        </w:rPr>
        <w:t xml:space="preserve"> ALCANCE DEL PROYECTO: </w:t>
      </w:r>
      <w:r w:rsidRPr="00B6708D">
        <w:rPr>
          <w:rFonts w:ascii="Arial" w:hAnsi="Arial" w:cs="Arial"/>
        </w:rPr>
        <w:t>documentar a corto, mediano y largo plazo, el desarrollo sistemático de los procesos de la gestión documental, encaminados a la planificación, procesamiento, manejo y organización de la documentación producida y recibida, desde su origen hasta su destino final, para facilitar su uso, conservación y preservación.</w:t>
      </w:r>
    </w:p>
    <w:p w14:paraId="49139873" w14:textId="77777777" w:rsidR="00070B9A" w:rsidRPr="00B6708D" w:rsidRDefault="00070B9A" w:rsidP="00070B9A">
      <w:pPr>
        <w:spacing w:after="0" w:line="360" w:lineRule="auto"/>
        <w:ind w:left="142" w:right="567"/>
        <w:jc w:val="both"/>
        <w:rPr>
          <w:rStyle w:val="Textoennegrita"/>
          <w:rFonts w:ascii="Arial" w:hAnsi="Arial" w:cs="Arial"/>
        </w:rPr>
      </w:pPr>
    </w:p>
    <w:p w14:paraId="0FCC4EAB" w14:textId="77777777" w:rsidR="00070B9A" w:rsidRPr="00B6708D" w:rsidRDefault="00070B9A" w:rsidP="00070B9A">
      <w:pPr>
        <w:spacing w:line="360" w:lineRule="auto"/>
        <w:ind w:left="142" w:right="567"/>
        <w:jc w:val="both"/>
        <w:rPr>
          <w:rStyle w:val="Textoennegrita"/>
          <w:rFonts w:ascii="Arial" w:hAnsi="Arial" w:cs="Arial"/>
          <w:b w:val="0"/>
        </w:rPr>
      </w:pPr>
      <w:r w:rsidRPr="00B6708D">
        <w:rPr>
          <w:rStyle w:val="Textoennegrita"/>
          <w:rFonts w:ascii="Arial" w:hAnsi="Arial" w:cs="Arial"/>
          <w:b w:val="0"/>
        </w:rPr>
        <w:t xml:space="preserve"> RESPONSABLE: </w:t>
      </w:r>
      <w:proofErr w:type="gramStart"/>
      <w:r w:rsidRPr="00B6708D">
        <w:rPr>
          <w:rStyle w:val="Textoennegrita"/>
          <w:rFonts w:ascii="Arial" w:hAnsi="Arial" w:cs="Arial"/>
          <w:b w:val="0"/>
        </w:rPr>
        <w:t>Secretaria General</w:t>
      </w:r>
      <w:proofErr w:type="gramEnd"/>
      <w:r w:rsidRPr="00B6708D">
        <w:rPr>
          <w:rStyle w:val="Textoennegrita"/>
          <w:rFonts w:ascii="Arial" w:hAnsi="Arial" w:cs="Arial"/>
          <w:b w:val="0"/>
        </w:rPr>
        <w:t>/ Grupo de Gestión Documental</w:t>
      </w:r>
    </w:p>
    <w:tbl>
      <w:tblPr>
        <w:tblStyle w:val="Tablaconcuadrcula"/>
        <w:tblW w:w="0" w:type="auto"/>
        <w:tblInd w:w="137" w:type="dxa"/>
        <w:tblLook w:val="04A0" w:firstRow="1" w:lastRow="0" w:firstColumn="1" w:lastColumn="0" w:noHBand="0" w:noVBand="1"/>
      </w:tblPr>
      <w:tblGrid>
        <w:gridCol w:w="2423"/>
        <w:gridCol w:w="2597"/>
        <w:gridCol w:w="2151"/>
        <w:gridCol w:w="2086"/>
      </w:tblGrid>
      <w:tr w:rsidR="00070B9A" w:rsidRPr="00401A07" w14:paraId="6345397A" w14:textId="77777777" w:rsidTr="00334B5B">
        <w:trPr>
          <w:trHeight w:val="407"/>
        </w:trPr>
        <w:tc>
          <w:tcPr>
            <w:tcW w:w="2482" w:type="dxa"/>
            <w:shd w:val="clear" w:color="auto" w:fill="95B3D7" w:themeFill="accent1" w:themeFillTint="99"/>
          </w:tcPr>
          <w:p w14:paraId="2BF2B643" w14:textId="77777777" w:rsidR="00070B9A" w:rsidRPr="00962D3E" w:rsidRDefault="00070B9A" w:rsidP="00334B5B">
            <w:pPr>
              <w:spacing w:line="360" w:lineRule="auto"/>
              <w:ind w:left="40" w:right="114"/>
              <w:jc w:val="center"/>
              <w:rPr>
                <w:rStyle w:val="Textoennegrita"/>
                <w:rFonts w:ascii="Arial" w:hAnsi="Arial" w:cs="Arial"/>
                <w:bCs w:val="0"/>
                <w:sz w:val="20"/>
                <w:szCs w:val="20"/>
              </w:rPr>
            </w:pPr>
          </w:p>
          <w:p w14:paraId="1946EE67" w14:textId="77777777" w:rsidR="00070B9A" w:rsidRPr="00962D3E" w:rsidRDefault="00070B9A" w:rsidP="00334B5B">
            <w:pPr>
              <w:spacing w:line="360" w:lineRule="auto"/>
              <w:ind w:left="40" w:right="114"/>
              <w:jc w:val="center"/>
              <w:rPr>
                <w:rStyle w:val="Textoennegrita"/>
                <w:rFonts w:ascii="Arial" w:hAnsi="Arial" w:cs="Arial"/>
                <w:bCs w:val="0"/>
                <w:sz w:val="20"/>
                <w:szCs w:val="20"/>
              </w:rPr>
            </w:pPr>
            <w:r w:rsidRPr="00962D3E">
              <w:rPr>
                <w:rStyle w:val="Textoennegrita"/>
                <w:rFonts w:ascii="Arial" w:hAnsi="Arial" w:cs="Arial"/>
                <w:bCs w:val="0"/>
                <w:sz w:val="20"/>
                <w:szCs w:val="20"/>
              </w:rPr>
              <w:t>ACTIVIDADES</w:t>
            </w:r>
          </w:p>
        </w:tc>
        <w:tc>
          <w:tcPr>
            <w:tcW w:w="2665" w:type="dxa"/>
            <w:shd w:val="clear" w:color="auto" w:fill="95B3D7" w:themeFill="accent1" w:themeFillTint="99"/>
          </w:tcPr>
          <w:p w14:paraId="51349286" w14:textId="77777777" w:rsidR="00070B9A" w:rsidRPr="00401A07" w:rsidRDefault="00070B9A" w:rsidP="00334B5B">
            <w:pPr>
              <w:spacing w:line="360" w:lineRule="auto"/>
              <w:ind w:left="106" w:right="77"/>
              <w:jc w:val="center"/>
              <w:rPr>
                <w:rStyle w:val="Textoennegrita"/>
                <w:rFonts w:ascii="Arial" w:hAnsi="Arial" w:cs="Arial"/>
                <w:b w:val="0"/>
                <w:sz w:val="20"/>
                <w:szCs w:val="20"/>
              </w:rPr>
            </w:pPr>
          </w:p>
          <w:p w14:paraId="68E605DB" w14:textId="77777777" w:rsidR="00070B9A" w:rsidRPr="00401A07" w:rsidRDefault="00070B9A" w:rsidP="00334B5B">
            <w:pPr>
              <w:spacing w:line="360" w:lineRule="auto"/>
              <w:ind w:left="106" w:right="77"/>
              <w:jc w:val="center"/>
              <w:rPr>
                <w:rStyle w:val="Textoennegrita"/>
                <w:rFonts w:ascii="Arial" w:hAnsi="Arial" w:cs="Arial"/>
                <w:b w:val="0"/>
                <w:sz w:val="20"/>
                <w:szCs w:val="20"/>
              </w:rPr>
            </w:pPr>
            <w:r w:rsidRPr="00401A07">
              <w:rPr>
                <w:rStyle w:val="Textoennegrita"/>
                <w:rFonts w:ascii="Arial" w:hAnsi="Arial" w:cs="Arial"/>
                <w:b w:val="0"/>
                <w:sz w:val="20"/>
                <w:szCs w:val="20"/>
              </w:rPr>
              <w:t>RESPONSABLES</w:t>
            </w:r>
          </w:p>
        </w:tc>
        <w:tc>
          <w:tcPr>
            <w:tcW w:w="2224" w:type="dxa"/>
            <w:shd w:val="clear" w:color="auto" w:fill="95B3D7" w:themeFill="accent1" w:themeFillTint="99"/>
          </w:tcPr>
          <w:p w14:paraId="5B7B80F8" w14:textId="77777777" w:rsidR="00070B9A" w:rsidRPr="00401A07" w:rsidRDefault="00070B9A" w:rsidP="00334B5B">
            <w:pPr>
              <w:spacing w:line="360" w:lineRule="auto"/>
              <w:ind w:left="142" w:right="175"/>
              <w:jc w:val="center"/>
              <w:rPr>
                <w:rStyle w:val="Textoennegrita"/>
                <w:rFonts w:ascii="Arial" w:hAnsi="Arial" w:cs="Arial"/>
                <w:b w:val="0"/>
                <w:sz w:val="20"/>
                <w:szCs w:val="20"/>
              </w:rPr>
            </w:pPr>
          </w:p>
          <w:p w14:paraId="2C0F7ED7" w14:textId="77777777" w:rsidR="00070B9A" w:rsidRPr="00401A07" w:rsidRDefault="00070B9A" w:rsidP="00334B5B">
            <w:pPr>
              <w:spacing w:line="360" w:lineRule="auto"/>
              <w:ind w:left="142" w:right="175"/>
              <w:jc w:val="center"/>
              <w:rPr>
                <w:rStyle w:val="Textoennegrita"/>
                <w:rFonts w:ascii="Arial" w:hAnsi="Arial" w:cs="Arial"/>
                <w:b w:val="0"/>
                <w:sz w:val="20"/>
                <w:szCs w:val="20"/>
              </w:rPr>
            </w:pPr>
            <w:r w:rsidRPr="00401A07">
              <w:rPr>
                <w:rStyle w:val="Textoennegrita"/>
                <w:rFonts w:ascii="Arial" w:hAnsi="Arial" w:cs="Arial"/>
                <w:b w:val="0"/>
                <w:sz w:val="20"/>
                <w:szCs w:val="20"/>
              </w:rPr>
              <w:t>FECHA</w:t>
            </w:r>
          </w:p>
        </w:tc>
        <w:tc>
          <w:tcPr>
            <w:tcW w:w="2126" w:type="dxa"/>
            <w:shd w:val="clear" w:color="auto" w:fill="95B3D7" w:themeFill="accent1" w:themeFillTint="99"/>
          </w:tcPr>
          <w:p w14:paraId="6981C24A" w14:textId="77777777" w:rsidR="00070B9A" w:rsidRPr="00401A07" w:rsidRDefault="00070B9A" w:rsidP="00334B5B">
            <w:pPr>
              <w:spacing w:line="360" w:lineRule="auto"/>
              <w:ind w:left="142" w:right="40"/>
              <w:jc w:val="center"/>
              <w:rPr>
                <w:rStyle w:val="Textoennegrita"/>
                <w:rFonts w:ascii="Arial" w:hAnsi="Arial" w:cs="Arial"/>
                <w:b w:val="0"/>
                <w:sz w:val="20"/>
                <w:szCs w:val="20"/>
              </w:rPr>
            </w:pPr>
          </w:p>
          <w:p w14:paraId="320775F6" w14:textId="77777777" w:rsidR="00070B9A" w:rsidRPr="00401A07" w:rsidRDefault="00070B9A" w:rsidP="00334B5B">
            <w:pPr>
              <w:spacing w:line="360" w:lineRule="auto"/>
              <w:ind w:left="142" w:right="40"/>
              <w:jc w:val="center"/>
              <w:rPr>
                <w:rStyle w:val="Textoennegrita"/>
                <w:rFonts w:ascii="Arial" w:hAnsi="Arial" w:cs="Arial"/>
                <w:b w:val="0"/>
                <w:sz w:val="20"/>
                <w:szCs w:val="20"/>
              </w:rPr>
            </w:pPr>
            <w:r w:rsidRPr="00401A07">
              <w:rPr>
                <w:rStyle w:val="Textoennegrita"/>
                <w:rFonts w:ascii="Arial" w:hAnsi="Arial" w:cs="Arial"/>
                <w:b w:val="0"/>
                <w:sz w:val="20"/>
                <w:szCs w:val="20"/>
              </w:rPr>
              <w:t>ENTREGABLE</w:t>
            </w:r>
          </w:p>
        </w:tc>
      </w:tr>
      <w:tr w:rsidR="00070B9A" w:rsidRPr="00401A07" w14:paraId="667BB69F" w14:textId="77777777" w:rsidTr="00334B5B">
        <w:tc>
          <w:tcPr>
            <w:tcW w:w="2482" w:type="dxa"/>
          </w:tcPr>
          <w:p w14:paraId="71BAF8B9" w14:textId="77777777" w:rsidR="00070B9A" w:rsidRPr="00962D3E" w:rsidRDefault="00070B9A" w:rsidP="00334B5B">
            <w:pPr>
              <w:spacing w:line="360" w:lineRule="auto"/>
              <w:ind w:left="40" w:right="114"/>
              <w:jc w:val="center"/>
              <w:rPr>
                <w:rStyle w:val="Textoennegrita"/>
                <w:rFonts w:ascii="Arial" w:hAnsi="Arial" w:cs="Arial"/>
                <w:bCs w:val="0"/>
                <w:sz w:val="20"/>
                <w:szCs w:val="20"/>
              </w:rPr>
            </w:pPr>
            <w:r w:rsidRPr="00962D3E">
              <w:rPr>
                <w:rStyle w:val="Textoennegrita"/>
                <w:rFonts w:ascii="Arial" w:hAnsi="Arial" w:cs="Arial"/>
                <w:bCs w:val="0"/>
                <w:sz w:val="20"/>
                <w:szCs w:val="20"/>
              </w:rPr>
              <w:t>Revisión de los requerimientos: Normativos, Económicos, Administrativos y Tecnológicos.</w:t>
            </w:r>
          </w:p>
        </w:tc>
        <w:tc>
          <w:tcPr>
            <w:tcW w:w="2665" w:type="dxa"/>
          </w:tcPr>
          <w:p w14:paraId="2CE4D7A1" w14:textId="77777777" w:rsidR="00070B9A" w:rsidRPr="00401A07" w:rsidRDefault="00070B9A" w:rsidP="00334B5B">
            <w:pPr>
              <w:spacing w:line="360" w:lineRule="auto"/>
              <w:ind w:left="106" w:right="77"/>
              <w:jc w:val="center"/>
              <w:rPr>
                <w:rStyle w:val="Textoennegrita"/>
                <w:rFonts w:ascii="Arial" w:hAnsi="Arial" w:cs="Arial"/>
                <w:b w:val="0"/>
                <w:sz w:val="20"/>
                <w:szCs w:val="20"/>
              </w:rPr>
            </w:pPr>
            <w:r w:rsidRPr="00401A07">
              <w:rPr>
                <w:rStyle w:val="Textoennegrita"/>
                <w:rFonts w:ascii="Arial" w:hAnsi="Arial" w:cs="Arial"/>
                <w:b w:val="0"/>
                <w:sz w:val="20"/>
                <w:szCs w:val="20"/>
              </w:rPr>
              <w:t>Secretaria General / Grupo de Gestión Documental / Grupo de Talento Humano</w:t>
            </w:r>
          </w:p>
          <w:p w14:paraId="6231103B" w14:textId="77777777" w:rsidR="00070B9A" w:rsidRPr="00401A07" w:rsidRDefault="00070B9A" w:rsidP="00334B5B">
            <w:pPr>
              <w:spacing w:line="360" w:lineRule="auto"/>
              <w:ind w:left="106" w:right="77"/>
              <w:jc w:val="center"/>
              <w:rPr>
                <w:rStyle w:val="Textoennegrita"/>
                <w:rFonts w:ascii="Arial" w:hAnsi="Arial" w:cs="Arial"/>
                <w:b w:val="0"/>
                <w:sz w:val="20"/>
                <w:szCs w:val="20"/>
              </w:rPr>
            </w:pPr>
            <w:r w:rsidRPr="00401A07">
              <w:rPr>
                <w:rStyle w:val="Textoennegrita"/>
                <w:rFonts w:ascii="Arial" w:hAnsi="Arial" w:cs="Arial"/>
                <w:b w:val="0"/>
                <w:sz w:val="20"/>
                <w:szCs w:val="20"/>
              </w:rPr>
              <w:t>Subdirección de Planeación y Fronteras / Grupo de sistemas</w:t>
            </w:r>
          </w:p>
          <w:p w14:paraId="6E152F42" w14:textId="4137327F" w:rsidR="00070B9A" w:rsidRPr="00401A07" w:rsidRDefault="00070B9A" w:rsidP="00864EBB">
            <w:pPr>
              <w:spacing w:line="360" w:lineRule="auto"/>
              <w:ind w:left="106" w:right="77"/>
              <w:jc w:val="center"/>
              <w:rPr>
                <w:rStyle w:val="Textoennegrita"/>
                <w:rFonts w:ascii="Arial" w:hAnsi="Arial" w:cs="Arial"/>
                <w:b w:val="0"/>
                <w:sz w:val="20"/>
                <w:szCs w:val="20"/>
              </w:rPr>
            </w:pPr>
            <w:r w:rsidRPr="00401A07">
              <w:rPr>
                <w:rStyle w:val="Textoennegrita"/>
                <w:rFonts w:ascii="Arial" w:hAnsi="Arial" w:cs="Arial"/>
                <w:b w:val="0"/>
                <w:sz w:val="20"/>
                <w:szCs w:val="20"/>
              </w:rPr>
              <w:t>Subdirección Financiera/ Grupo de Presupuesto</w:t>
            </w:r>
          </w:p>
        </w:tc>
        <w:tc>
          <w:tcPr>
            <w:tcW w:w="2224" w:type="dxa"/>
            <w:vMerge w:val="restart"/>
          </w:tcPr>
          <w:p w14:paraId="3DC2F874" w14:textId="77777777" w:rsidR="00070B9A" w:rsidRPr="00401A07" w:rsidRDefault="00070B9A" w:rsidP="00334B5B">
            <w:pPr>
              <w:spacing w:line="360" w:lineRule="auto"/>
              <w:ind w:left="142" w:right="175"/>
              <w:jc w:val="center"/>
              <w:rPr>
                <w:rStyle w:val="Textoennegrita"/>
                <w:rFonts w:ascii="Arial" w:hAnsi="Arial" w:cs="Arial"/>
                <w:b w:val="0"/>
                <w:sz w:val="20"/>
                <w:szCs w:val="20"/>
              </w:rPr>
            </w:pPr>
          </w:p>
          <w:p w14:paraId="7BC24F2E" w14:textId="77777777" w:rsidR="00070B9A" w:rsidRPr="00401A07" w:rsidRDefault="00070B9A" w:rsidP="00334B5B">
            <w:pPr>
              <w:spacing w:line="360" w:lineRule="auto"/>
              <w:ind w:left="142" w:right="175"/>
              <w:jc w:val="center"/>
              <w:rPr>
                <w:rStyle w:val="Textoennegrita"/>
                <w:rFonts w:ascii="Arial" w:hAnsi="Arial" w:cs="Arial"/>
                <w:b w:val="0"/>
                <w:sz w:val="20"/>
                <w:szCs w:val="20"/>
              </w:rPr>
            </w:pPr>
          </w:p>
          <w:p w14:paraId="68649E21" w14:textId="77777777" w:rsidR="00070B9A" w:rsidRPr="00401A07" w:rsidRDefault="00070B9A" w:rsidP="00334B5B">
            <w:pPr>
              <w:spacing w:line="360" w:lineRule="auto"/>
              <w:ind w:left="142" w:right="175"/>
              <w:jc w:val="center"/>
              <w:rPr>
                <w:rStyle w:val="Textoennegrita"/>
                <w:rFonts w:ascii="Arial" w:hAnsi="Arial" w:cs="Arial"/>
                <w:b w:val="0"/>
                <w:sz w:val="20"/>
                <w:szCs w:val="20"/>
              </w:rPr>
            </w:pPr>
          </w:p>
          <w:p w14:paraId="77135318" w14:textId="77777777" w:rsidR="00070B9A" w:rsidRPr="00401A07" w:rsidRDefault="00070B9A" w:rsidP="00334B5B">
            <w:pPr>
              <w:spacing w:line="360" w:lineRule="auto"/>
              <w:ind w:left="142" w:right="175"/>
              <w:jc w:val="center"/>
              <w:rPr>
                <w:rStyle w:val="Textoennegrita"/>
                <w:rFonts w:ascii="Arial" w:hAnsi="Arial" w:cs="Arial"/>
                <w:b w:val="0"/>
                <w:sz w:val="20"/>
                <w:szCs w:val="20"/>
              </w:rPr>
            </w:pPr>
          </w:p>
          <w:p w14:paraId="3B67AA44" w14:textId="77777777" w:rsidR="00070B9A" w:rsidRPr="00401A07" w:rsidRDefault="00070B9A" w:rsidP="00334B5B">
            <w:pPr>
              <w:spacing w:line="360" w:lineRule="auto"/>
              <w:ind w:left="142" w:right="175"/>
              <w:jc w:val="center"/>
              <w:rPr>
                <w:rStyle w:val="Textoennegrita"/>
                <w:rFonts w:ascii="Arial" w:hAnsi="Arial" w:cs="Arial"/>
                <w:b w:val="0"/>
                <w:sz w:val="20"/>
                <w:szCs w:val="20"/>
              </w:rPr>
            </w:pPr>
          </w:p>
          <w:p w14:paraId="12FBD7EF" w14:textId="77777777" w:rsidR="00070B9A" w:rsidRPr="00401A07" w:rsidRDefault="00070B9A" w:rsidP="00334B5B">
            <w:pPr>
              <w:spacing w:line="360" w:lineRule="auto"/>
              <w:ind w:left="142" w:right="175"/>
              <w:jc w:val="center"/>
              <w:rPr>
                <w:rStyle w:val="Textoennegrita"/>
                <w:rFonts w:ascii="Arial" w:hAnsi="Arial" w:cs="Arial"/>
                <w:b w:val="0"/>
                <w:sz w:val="20"/>
                <w:szCs w:val="20"/>
              </w:rPr>
            </w:pPr>
          </w:p>
          <w:p w14:paraId="6297AE82" w14:textId="77777777" w:rsidR="00070B9A" w:rsidRPr="00401A07" w:rsidRDefault="00070B9A" w:rsidP="00334B5B">
            <w:pPr>
              <w:spacing w:line="360" w:lineRule="auto"/>
              <w:ind w:left="142" w:right="175"/>
              <w:jc w:val="center"/>
              <w:rPr>
                <w:rStyle w:val="Textoennegrita"/>
                <w:rFonts w:ascii="Arial" w:hAnsi="Arial" w:cs="Arial"/>
                <w:b w:val="0"/>
                <w:sz w:val="20"/>
                <w:szCs w:val="20"/>
              </w:rPr>
            </w:pPr>
          </w:p>
          <w:p w14:paraId="700EA464" w14:textId="77777777" w:rsidR="00070B9A" w:rsidRPr="00401A07" w:rsidRDefault="00070B9A" w:rsidP="00334B5B">
            <w:pPr>
              <w:spacing w:line="360" w:lineRule="auto"/>
              <w:ind w:left="142" w:right="175"/>
              <w:jc w:val="center"/>
              <w:rPr>
                <w:rStyle w:val="Textoennegrita"/>
                <w:rFonts w:ascii="Arial" w:hAnsi="Arial" w:cs="Arial"/>
                <w:b w:val="0"/>
                <w:sz w:val="20"/>
                <w:szCs w:val="20"/>
              </w:rPr>
            </w:pPr>
            <w:r w:rsidRPr="00401A07">
              <w:rPr>
                <w:rStyle w:val="Textoennegrita"/>
                <w:rFonts w:ascii="Arial" w:hAnsi="Arial" w:cs="Arial"/>
                <w:b w:val="0"/>
                <w:sz w:val="20"/>
                <w:szCs w:val="20"/>
              </w:rPr>
              <w:t>02/01/2025</w:t>
            </w:r>
          </w:p>
          <w:p w14:paraId="7CC57122" w14:textId="0779D80C" w:rsidR="00070B9A" w:rsidRPr="00401A07" w:rsidRDefault="00070B9A" w:rsidP="00334B5B">
            <w:pPr>
              <w:spacing w:line="360" w:lineRule="auto"/>
              <w:ind w:left="142" w:right="175"/>
              <w:jc w:val="center"/>
              <w:rPr>
                <w:rStyle w:val="Textoennegrita"/>
                <w:rFonts w:ascii="Arial" w:hAnsi="Arial" w:cs="Arial"/>
                <w:b w:val="0"/>
                <w:sz w:val="20"/>
                <w:szCs w:val="20"/>
              </w:rPr>
            </w:pPr>
            <w:r w:rsidRPr="00401A07">
              <w:rPr>
                <w:rStyle w:val="Textoennegrita"/>
                <w:rFonts w:ascii="Arial" w:hAnsi="Arial" w:cs="Arial"/>
                <w:b w:val="0"/>
                <w:sz w:val="20"/>
                <w:szCs w:val="20"/>
              </w:rPr>
              <w:t>31/12/2025</w:t>
            </w:r>
          </w:p>
        </w:tc>
        <w:tc>
          <w:tcPr>
            <w:tcW w:w="2126" w:type="dxa"/>
            <w:vMerge w:val="restart"/>
          </w:tcPr>
          <w:p w14:paraId="3D921944" w14:textId="77777777" w:rsidR="00070B9A" w:rsidRPr="00401A07" w:rsidRDefault="00070B9A" w:rsidP="00334B5B">
            <w:pPr>
              <w:spacing w:line="360" w:lineRule="auto"/>
              <w:ind w:left="142" w:right="40"/>
              <w:jc w:val="center"/>
              <w:rPr>
                <w:rStyle w:val="Textoennegrita"/>
                <w:rFonts w:ascii="Arial" w:hAnsi="Arial" w:cs="Arial"/>
                <w:b w:val="0"/>
                <w:sz w:val="20"/>
                <w:szCs w:val="20"/>
              </w:rPr>
            </w:pPr>
          </w:p>
          <w:p w14:paraId="28E01F8B" w14:textId="77777777" w:rsidR="00070B9A" w:rsidRPr="00401A07" w:rsidRDefault="00070B9A" w:rsidP="00334B5B">
            <w:pPr>
              <w:spacing w:line="360" w:lineRule="auto"/>
              <w:ind w:left="142" w:right="40"/>
              <w:jc w:val="center"/>
              <w:rPr>
                <w:rStyle w:val="Textoennegrita"/>
                <w:rFonts w:ascii="Arial" w:hAnsi="Arial" w:cs="Arial"/>
                <w:b w:val="0"/>
                <w:sz w:val="20"/>
                <w:szCs w:val="20"/>
              </w:rPr>
            </w:pPr>
          </w:p>
          <w:p w14:paraId="3926E92B" w14:textId="77777777" w:rsidR="00070B9A" w:rsidRPr="00401A07" w:rsidRDefault="00070B9A" w:rsidP="00334B5B">
            <w:pPr>
              <w:spacing w:line="360" w:lineRule="auto"/>
              <w:ind w:left="142" w:right="40"/>
              <w:jc w:val="center"/>
              <w:rPr>
                <w:rStyle w:val="Textoennegrita"/>
                <w:rFonts w:ascii="Arial" w:hAnsi="Arial" w:cs="Arial"/>
                <w:b w:val="0"/>
                <w:sz w:val="20"/>
                <w:szCs w:val="20"/>
              </w:rPr>
            </w:pPr>
          </w:p>
          <w:p w14:paraId="24CBF003" w14:textId="77777777" w:rsidR="00070B9A" w:rsidRPr="00401A07" w:rsidRDefault="00070B9A" w:rsidP="00334B5B">
            <w:pPr>
              <w:spacing w:line="360" w:lineRule="auto"/>
              <w:ind w:left="142" w:right="40"/>
              <w:jc w:val="center"/>
              <w:rPr>
                <w:rStyle w:val="Textoennegrita"/>
                <w:rFonts w:ascii="Arial" w:hAnsi="Arial" w:cs="Arial"/>
                <w:b w:val="0"/>
                <w:sz w:val="20"/>
                <w:szCs w:val="20"/>
              </w:rPr>
            </w:pPr>
          </w:p>
          <w:p w14:paraId="3EC37151" w14:textId="77777777" w:rsidR="00070B9A" w:rsidRPr="00401A07" w:rsidRDefault="00070B9A" w:rsidP="00334B5B">
            <w:pPr>
              <w:spacing w:line="360" w:lineRule="auto"/>
              <w:ind w:left="142" w:right="40"/>
              <w:jc w:val="center"/>
              <w:rPr>
                <w:rStyle w:val="Textoennegrita"/>
                <w:rFonts w:ascii="Arial" w:hAnsi="Arial" w:cs="Arial"/>
                <w:b w:val="0"/>
                <w:sz w:val="20"/>
                <w:szCs w:val="20"/>
              </w:rPr>
            </w:pPr>
          </w:p>
          <w:p w14:paraId="6ADEFC2D" w14:textId="77777777" w:rsidR="00070B9A" w:rsidRPr="00401A07" w:rsidRDefault="00070B9A" w:rsidP="00334B5B">
            <w:pPr>
              <w:spacing w:line="360" w:lineRule="auto"/>
              <w:ind w:left="142" w:right="40"/>
              <w:jc w:val="center"/>
              <w:rPr>
                <w:rStyle w:val="Textoennegrita"/>
                <w:rFonts w:ascii="Arial" w:hAnsi="Arial" w:cs="Arial"/>
                <w:b w:val="0"/>
                <w:sz w:val="20"/>
                <w:szCs w:val="20"/>
              </w:rPr>
            </w:pPr>
          </w:p>
          <w:p w14:paraId="077D3CB1" w14:textId="77777777" w:rsidR="00070B9A" w:rsidRPr="00401A07" w:rsidRDefault="00070B9A" w:rsidP="00334B5B">
            <w:pPr>
              <w:spacing w:line="360" w:lineRule="auto"/>
              <w:ind w:left="142" w:right="40"/>
              <w:jc w:val="center"/>
              <w:rPr>
                <w:rStyle w:val="Textoennegrita"/>
                <w:rFonts w:ascii="Arial" w:hAnsi="Arial" w:cs="Arial"/>
                <w:b w:val="0"/>
                <w:sz w:val="20"/>
                <w:szCs w:val="20"/>
              </w:rPr>
            </w:pPr>
          </w:p>
          <w:p w14:paraId="6A8E0CF8" w14:textId="77777777" w:rsidR="00070B9A" w:rsidRPr="00401A07" w:rsidRDefault="00070B9A" w:rsidP="00334B5B">
            <w:pPr>
              <w:spacing w:line="360" w:lineRule="auto"/>
              <w:ind w:left="142" w:right="40"/>
              <w:jc w:val="center"/>
              <w:rPr>
                <w:rStyle w:val="Textoennegrita"/>
                <w:rFonts w:ascii="Arial" w:hAnsi="Arial" w:cs="Arial"/>
                <w:b w:val="0"/>
                <w:sz w:val="20"/>
                <w:szCs w:val="20"/>
              </w:rPr>
            </w:pPr>
            <w:r w:rsidRPr="00401A07">
              <w:rPr>
                <w:rStyle w:val="Textoennegrita"/>
                <w:rFonts w:ascii="Arial" w:hAnsi="Arial" w:cs="Arial"/>
                <w:b w:val="0"/>
                <w:sz w:val="20"/>
                <w:szCs w:val="20"/>
              </w:rPr>
              <w:t>Programa de Gestión Documental PGD actualizado y publicado.</w:t>
            </w:r>
          </w:p>
          <w:p w14:paraId="6694688C" w14:textId="77777777" w:rsidR="00070B9A" w:rsidRPr="00401A07" w:rsidRDefault="00070B9A" w:rsidP="00334B5B">
            <w:pPr>
              <w:spacing w:line="360" w:lineRule="auto"/>
              <w:ind w:left="142" w:right="40"/>
              <w:jc w:val="center"/>
              <w:rPr>
                <w:rStyle w:val="Textoennegrita"/>
                <w:rFonts w:ascii="Arial" w:hAnsi="Arial" w:cs="Arial"/>
                <w:b w:val="0"/>
                <w:sz w:val="20"/>
                <w:szCs w:val="20"/>
              </w:rPr>
            </w:pPr>
          </w:p>
        </w:tc>
      </w:tr>
      <w:tr w:rsidR="00070B9A" w:rsidRPr="00401A07" w14:paraId="07B3F378" w14:textId="77777777" w:rsidTr="00334B5B">
        <w:tc>
          <w:tcPr>
            <w:tcW w:w="2482" w:type="dxa"/>
          </w:tcPr>
          <w:p w14:paraId="3319E3F4" w14:textId="77777777" w:rsidR="00070B9A" w:rsidRPr="00401A07" w:rsidRDefault="00070B9A" w:rsidP="00334B5B">
            <w:pPr>
              <w:spacing w:line="360" w:lineRule="auto"/>
              <w:ind w:left="40" w:right="114"/>
              <w:jc w:val="center"/>
              <w:rPr>
                <w:rStyle w:val="Textoennegrita"/>
                <w:rFonts w:ascii="Arial" w:hAnsi="Arial" w:cs="Arial"/>
                <w:b w:val="0"/>
                <w:sz w:val="20"/>
                <w:szCs w:val="20"/>
              </w:rPr>
            </w:pPr>
            <w:r w:rsidRPr="00401A07">
              <w:rPr>
                <w:rStyle w:val="Textoennegrita"/>
                <w:rFonts w:ascii="Arial" w:hAnsi="Arial" w:cs="Arial"/>
                <w:b w:val="0"/>
                <w:sz w:val="20"/>
                <w:szCs w:val="20"/>
              </w:rPr>
              <w:t>Elaboración de lineamientos para los procesos de gestión documental (Planeación, Producción, Gestión y tramite, Organización, Transferencias, Disposición de documentos, Preservación a largo plazo y Valoración)</w:t>
            </w:r>
          </w:p>
        </w:tc>
        <w:tc>
          <w:tcPr>
            <w:tcW w:w="2665" w:type="dxa"/>
          </w:tcPr>
          <w:p w14:paraId="034ADA97" w14:textId="77777777" w:rsidR="00070B9A" w:rsidRPr="00401A07" w:rsidRDefault="00070B9A" w:rsidP="00334B5B">
            <w:pPr>
              <w:spacing w:line="360" w:lineRule="auto"/>
              <w:ind w:left="106" w:right="77"/>
              <w:jc w:val="center"/>
              <w:rPr>
                <w:rStyle w:val="Textoennegrita"/>
                <w:rFonts w:ascii="Arial" w:hAnsi="Arial" w:cs="Arial"/>
                <w:b w:val="0"/>
                <w:sz w:val="20"/>
                <w:szCs w:val="20"/>
              </w:rPr>
            </w:pPr>
            <w:r w:rsidRPr="00401A07">
              <w:rPr>
                <w:rStyle w:val="Textoennegrita"/>
                <w:rFonts w:ascii="Arial" w:hAnsi="Arial" w:cs="Arial"/>
                <w:b w:val="0"/>
                <w:sz w:val="20"/>
                <w:szCs w:val="20"/>
              </w:rPr>
              <w:t>Secretaria General / Grupo de Gestión Documental / Grupo de Talento Humano</w:t>
            </w:r>
          </w:p>
          <w:p w14:paraId="69B08940" w14:textId="77777777" w:rsidR="00070B9A" w:rsidRPr="00401A07" w:rsidRDefault="00070B9A" w:rsidP="00334B5B">
            <w:pPr>
              <w:spacing w:line="360" w:lineRule="auto"/>
              <w:ind w:left="106" w:right="77"/>
              <w:jc w:val="center"/>
              <w:rPr>
                <w:rStyle w:val="Textoennegrita"/>
                <w:rFonts w:ascii="Arial" w:hAnsi="Arial" w:cs="Arial"/>
                <w:b w:val="0"/>
                <w:sz w:val="20"/>
                <w:szCs w:val="20"/>
              </w:rPr>
            </w:pPr>
          </w:p>
        </w:tc>
        <w:tc>
          <w:tcPr>
            <w:tcW w:w="2224" w:type="dxa"/>
            <w:vMerge/>
          </w:tcPr>
          <w:p w14:paraId="348E5783" w14:textId="77777777" w:rsidR="00070B9A" w:rsidRPr="00401A07" w:rsidRDefault="00070B9A" w:rsidP="00334B5B">
            <w:pPr>
              <w:spacing w:line="360" w:lineRule="auto"/>
              <w:ind w:left="142" w:right="175"/>
              <w:jc w:val="center"/>
              <w:rPr>
                <w:rStyle w:val="Textoennegrita"/>
                <w:rFonts w:ascii="Arial" w:hAnsi="Arial" w:cs="Arial"/>
                <w:b w:val="0"/>
                <w:sz w:val="20"/>
                <w:szCs w:val="20"/>
              </w:rPr>
            </w:pPr>
          </w:p>
        </w:tc>
        <w:tc>
          <w:tcPr>
            <w:tcW w:w="2126" w:type="dxa"/>
            <w:vMerge/>
          </w:tcPr>
          <w:p w14:paraId="53BFFF5A" w14:textId="77777777" w:rsidR="00070B9A" w:rsidRPr="00401A07" w:rsidRDefault="00070B9A" w:rsidP="00334B5B">
            <w:pPr>
              <w:spacing w:line="360" w:lineRule="auto"/>
              <w:ind w:left="142" w:right="40"/>
              <w:jc w:val="center"/>
              <w:rPr>
                <w:rStyle w:val="Textoennegrita"/>
                <w:rFonts w:ascii="Arial" w:hAnsi="Arial" w:cs="Arial"/>
                <w:b w:val="0"/>
                <w:sz w:val="20"/>
                <w:szCs w:val="20"/>
              </w:rPr>
            </w:pPr>
          </w:p>
        </w:tc>
      </w:tr>
      <w:tr w:rsidR="00070B9A" w:rsidRPr="00401A07" w14:paraId="0C704546" w14:textId="77777777" w:rsidTr="00334B5B">
        <w:tc>
          <w:tcPr>
            <w:tcW w:w="2482" w:type="dxa"/>
          </w:tcPr>
          <w:p w14:paraId="374D1D4C" w14:textId="2E75D906" w:rsidR="00070B9A" w:rsidRPr="00401A07" w:rsidRDefault="00070B9A" w:rsidP="00334B5B">
            <w:pPr>
              <w:spacing w:line="360" w:lineRule="auto"/>
              <w:ind w:left="40" w:right="114"/>
              <w:jc w:val="center"/>
              <w:rPr>
                <w:rStyle w:val="Textoennegrita"/>
                <w:rFonts w:ascii="Arial" w:hAnsi="Arial" w:cs="Arial"/>
                <w:b w:val="0"/>
                <w:sz w:val="20"/>
                <w:szCs w:val="20"/>
              </w:rPr>
            </w:pPr>
            <w:r w:rsidRPr="00401A07">
              <w:rPr>
                <w:rStyle w:val="Textoennegrita"/>
                <w:rFonts w:ascii="Arial" w:hAnsi="Arial" w:cs="Arial"/>
                <w:b w:val="0"/>
                <w:sz w:val="20"/>
                <w:szCs w:val="20"/>
              </w:rPr>
              <w:lastRenderedPageBreak/>
              <w:t xml:space="preserve">Elaboración de Programas Específicos Programa de normalización de formas y formularios electrónicos, Programa de documentos vitales o esenciales, Programa de Gestión de Documentos Electrónicos, Programa de Archivos descentralizados, Programa de Reprografía, Programa de Documentos Especiales, Plan institucional de Capacitación, Programa de </w:t>
            </w:r>
            <w:r w:rsidR="004877A3" w:rsidRPr="00401A07">
              <w:rPr>
                <w:rStyle w:val="Textoennegrita"/>
                <w:rFonts w:ascii="Arial" w:hAnsi="Arial" w:cs="Arial"/>
                <w:b w:val="0"/>
                <w:sz w:val="20"/>
                <w:szCs w:val="20"/>
              </w:rPr>
              <w:t>Auditoría</w:t>
            </w:r>
            <w:r w:rsidRPr="00401A07">
              <w:rPr>
                <w:rStyle w:val="Textoennegrita"/>
                <w:rFonts w:ascii="Arial" w:hAnsi="Arial" w:cs="Arial"/>
                <w:b w:val="0"/>
                <w:sz w:val="20"/>
                <w:szCs w:val="20"/>
              </w:rPr>
              <w:t xml:space="preserve"> y Control</w:t>
            </w:r>
          </w:p>
        </w:tc>
        <w:tc>
          <w:tcPr>
            <w:tcW w:w="2665" w:type="dxa"/>
          </w:tcPr>
          <w:p w14:paraId="2469C2DB" w14:textId="77777777" w:rsidR="00070B9A" w:rsidRDefault="00070B9A" w:rsidP="00334B5B">
            <w:pPr>
              <w:spacing w:line="360" w:lineRule="auto"/>
              <w:ind w:left="106" w:right="77"/>
              <w:jc w:val="center"/>
              <w:rPr>
                <w:rStyle w:val="Textoennegrita"/>
                <w:rFonts w:ascii="Arial" w:hAnsi="Arial" w:cs="Arial"/>
                <w:b w:val="0"/>
                <w:sz w:val="20"/>
                <w:szCs w:val="20"/>
              </w:rPr>
            </w:pPr>
          </w:p>
          <w:p w14:paraId="086501A9" w14:textId="77777777" w:rsidR="00070B9A" w:rsidRPr="00401A07" w:rsidRDefault="00070B9A" w:rsidP="00334B5B">
            <w:pPr>
              <w:spacing w:line="360" w:lineRule="auto"/>
              <w:ind w:left="106" w:right="77"/>
              <w:jc w:val="center"/>
              <w:rPr>
                <w:rStyle w:val="Textoennegrita"/>
                <w:rFonts w:ascii="Arial" w:hAnsi="Arial" w:cs="Arial"/>
                <w:b w:val="0"/>
                <w:sz w:val="20"/>
                <w:szCs w:val="20"/>
              </w:rPr>
            </w:pPr>
            <w:r w:rsidRPr="00401A07">
              <w:rPr>
                <w:rStyle w:val="Textoennegrita"/>
                <w:rFonts w:ascii="Arial" w:hAnsi="Arial" w:cs="Arial"/>
                <w:b w:val="0"/>
                <w:sz w:val="20"/>
                <w:szCs w:val="20"/>
              </w:rPr>
              <w:t>Secretaria General / Grupo de Gestión Documental / Grupo de Talento Humano/ Grupo de Comunicaciones</w:t>
            </w:r>
          </w:p>
          <w:p w14:paraId="25FD696B" w14:textId="77777777" w:rsidR="00070B9A" w:rsidRPr="00401A07" w:rsidRDefault="00070B9A" w:rsidP="00334B5B">
            <w:pPr>
              <w:spacing w:line="360" w:lineRule="auto"/>
              <w:ind w:left="106" w:right="77"/>
              <w:jc w:val="center"/>
              <w:rPr>
                <w:rStyle w:val="Textoennegrita"/>
                <w:rFonts w:ascii="Arial" w:hAnsi="Arial" w:cs="Arial"/>
                <w:b w:val="0"/>
                <w:sz w:val="20"/>
                <w:szCs w:val="20"/>
              </w:rPr>
            </w:pPr>
            <w:r w:rsidRPr="00401A07">
              <w:rPr>
                <w:rStyle w:val="Textoennegrita"/>
                <w:rFonts w:ascii="Arial" w:hAnsi="Arial" w:cs="Arial"/>
                <w:b w:val="0"/>
                <w:sz w:val="20"/>
                <w:szCs w:val="20"/>
              </w:rPr>
              <w:t>Subdirección de Planeación y Fronteras</w:t>
            </w:r>
          </w:p>
          <w:p w14:paraId="05C1EA1E" w14:textId="77777777" w:rsidR="00070B9A" w:rsidRPr="00401A07" w:rsidRDefault="00070B9A" w:rsidP="00334B5B">
            <w:pPr>
              <w:spacing w:line="360" w:lineRule="auto"/>
              <w:ind w:left="106" w:right="77"/>
              <w:jc w:val="center"/>
              <w:rPr>
                <w:rStyle w:val="Textoennegrita"/>
                <w:rFonts w:ascii="Arial" w:hAnsi="Arial" w:cs="Arial"/>
                <w:b w:val="0"/>
                <w:sz w:val="20"/>
                <w:szCs w:val="20"/>
              </w:rPr>
            </w:pPr>
          </w:p>
          <w:p w14:paraId="7B3F35DF" w14:textId="77777777" w:rsidR="00070B9A" w:rsidRPr="00401A07" w:rsidRDefault="00070B9A" w:rsidP="00334B5B">
            <w:pPr>
              <w:spacing w:line="360" w:lineRule="auto"/>
              <w:ind w:left="106" w:right="77"/>
              <w:jc w:val="center"/>
              <w:rPr>
                <w:rStyle w:val="Textoennegrita"/>
                <w:rFonts w:ascii="Arial" w:hAnsi="Arial" w:cs="Arial"/>
                <w:b w:val="0"/>
                <w:sz w:val="20"/>
                <w:szCs w:val="20"/>
              </w:rPr>
            </w:pPr>
            <w:r w:rsidRPr="00401A07">
              <w:rPr>
                <w:rStyle w:val="Textoennegrita"/>
                <w:rFonts w:ascii="Arial" w:hAnsi="Arial" w:cs="Arial"/>
                <w:b w:val="0"/>
                <w:sz w:val="20"/>
                <w:szCs w:val="20"/>
              </w:rPr>
              <w:t>Oficina de Control Interno</w:t>
            </w:r>
          </w:p>
        </w:tc>
        <w:tc>
          <w:tcPr>
            <w:tcW w:w="2224" w:type="dxa"/>
            <w:vMerge/>
          </w:tcPr>
          <w:p w14:paraId="430295F6" w14:textId="77777777" w:rsidR="00070B9A" w:rsidRPr="00401A07" w:rsidRDefault="00070B9A" w:rsidP="00334B5B">
            <w:pPr>
              <w:spacing w:line="360" w:lineRule="auto"/>
              <w:ind w:left="142" w:right="175"/>
              <w:jc w:val="center"/>
              <w:rPr>
                <w:rStyle w:val="Textoennegrita"/>
                <w:rFonts w:ascii="Arial" w:hAnsi="Arial" w:cs="Arial"/>
                <w:b w:val="0"/>
                <w:sz w:val="20"/>
                <w:szCs w:val="20"/>
              </w:rPr>
            </w:pPr>
          </w:p>
        </w:tc>
        <w:tc>
          <w:tcPr>
            <w:tcW w:w="2126" w:type="dxa"/>
            <w:vMerge/>
          </w:tcPr>
          <w:p w14:paraId="553FD236" w14:textId="77777777" w:rsidR="00070B9A" w:rsidRPr="00401A07" w:rsidRDefault="00070B9A" w:rsidP="00334B5B">
            <w:pPr>
              <w:spacing w:line="360" w:lineRule="auto"/>
              <w:ind w:left="142" w:right="40"/>
              <w:jc w:val="center"/>
              <w:rPr>
                <w:rStyle w:val="Textoennegrita"/>
                <w:rFonts w:ascii="Arial" w:hAnsi="Arial" w:cs="Arial"/>
                <w:b w:val="0"/>
                <w:sz w:val="20"/>
                <w:szCs w:val="20"/>
              </w:rPr>
            </w:pPr>
          </w:p>
        </w:tc>
      </w:tr>
    </w:tbl>
    <w:p w14:paraId="77C72936" w14:textId="77777777" w:rsidR="00070B9A" w:rsidRPr="00401A07" w:rsidRDefault="00070B9A" w:rsidP="00070B9A">
      <w:pPr>
        <w:spacing w:line="360" w:lineRule="auto"/>
        <w:ind w:left="142" w:right="567"/>
        <w:jc w:val="center"/>
        <w:rPr>
          <w:rStyle w:val="Textoennegrita"/>
          <w:rFonts w:ascii="Arial" w:hAnsi="Arial" w:cs="Arial"/>
          <w:b w:val="0"/>
          <w:sz w:val="20"/>
          <w:szCs w:val="20"/>
        </w:rPr>
      </w:pPr>
    </w:p>
    <w:tbl>
      <w:tblPr>
        <w:tblStyle w:val="Tablaconcuadrcula"/>
        <w:tblW w:w="9497" w:type="dxa"/>
        <w:tblInd w:w="137" w:type="dxa"/>
        <w:tblLayout w:type="fixed"/>
        <w:tblLook w:val="04A0" w:firstRow="1" w:lastRow="0" w:firstColumn="1" w:lastColumn="0" w:noHBand="0" w:noVBand="1"/>
      </w:tblPr>
      <w:tblGrid>
        <w:gridCol w:w="1508"/>
        <w:gridCol w:w="1894"/>
        <w:gridCol w:w="1843"/>
        <w:gridCol w:w="1592"/>
        <w:gridCol w:w="1654"/>
        <w:gridCol w:w="1006"/>
      </w:tblGrid>
      <w:tr w:rsidR="00070B9A" w:rsidRPr="00B6708D" w14:paraId="35E362B1" w14:textId="77777777" w:rsidTr="00334B5B">
        <w:trPr>
          <w:trHeight w:val="193"/>
        </w:trPr>
        <w:tc>
          <w:tcPr>
            <w:tcW w:w="5245" w:type="dxa"/>
            <w:gridSpan w:val="3"/>
            <w:shd w:val="clear" w:color="auto" w:fill="8DB3E2" w:themeFill="text2" w:themeFillTint="66"/>
          </w:tcPr>
          <w:p w14:paraId="2E84FAB9" w14:textId="77777777" w:rsidR="00070B9A" w:rsidRPr="00DF7883" w:rsidRDefault="00070B9A" w:rsidP="00334B5B">
            <w:pPr>
              <w:spacing w:line="360" w:lineRule="auto"/>
              <w:ind w:left="142" w:right="567"/>
              <w:jc w:val="both"/>
              <w:rPr>
                <w:rStyle w:val="Textoennegrita"/>
                <w:rFonts w:ascii="Arial" w:hAnsi="Arial" w:cs="Arial"/>
                <w:b w:val="0"/>
                <w:sz w:val="18"/>
                <w:szCs w:val="18"/>
              </w:rPr>
            </w:pPr>
            <w:r w:rsidRPr="00DF7883">
              <w:rPr>
                <w:rStyle w:val="Textoennegrita"/>
                <w:rFonts w:ascii="Arial" w:hAnsi="Arial" w:cs="Arial"/>
                <w:b w:val="0"/>
                <w:sz w:val="18"/>
                <w:szCs w:val="18"/>
              </w:rPr>
              <w:t>RECURSOS</w:t>
            </w:r>
          </w:p>
        </w:tc>
        <w:tc>
          <w:tcPr>
            <w:tcW w:w="4252" w:type="dxa"/>
            <w:gridSpan w:val="3"/>
            <w:shd w:val="clear" w:color="auto" w:fill="8DB3E2" w:themeFill="text2" w:themeFillTint="66"/>
          </w:tcPr>
          <w:p w14:paraId="3E9359A8" w14:textId="77777777" w:rsidR="00070B9A" w:rsidRPr="00DF7883" w:rsidRDefault="00070B9A" w:rsidP="00334B5B">
            <w:pPr>
              <w:spacing w:line="360" w:lineRule="auto"/>
              <w:ind w:left="142" w:right="567"/>
              <w:jc w:val="both"/>
              <w:rPr>
                <w:rStyle w:val="Textoennegrita"/>
                <w:rFonts w:ascii="Arial" w:hAnsi="Arial" w:cs="Arial"/>
                <w:b w:val="0"/>
                <w:sz w:val="18"/>
                <w:szCs w:val="18"/>
              </w:rPr>
            </w:pPr>
            <w:r w:rsidRPr="00DF7883">
              <w:rPr>
                <w:rStyle w:val="Textoennegrita"/>
                <w:rFonts w:ascii="Arial" w:hAnsi="Arial" w:cs="Arial"/>
                <w:b w:val="0"/>
                <w:sz w:val="18"/>
                <w:szCs w:val="18"/>
              </w:rPr>
              <w:t>INDICADORES</w:t>
            </w:r>
          </w:p>
        </w:tc>
      </w:tr>
      <w:tr w:rsidR="00070B9A" w:rsidRPr="00B6708D" w14:paraId="4402FFB4" w14:textId="77777777" w:rsidTr="00334B5B">
        <w:trPr>
          <w:trHeight w:val="403"/>
        </w:trPr>
        <w:tc>
          <w:tcPr>
            <w:tcW w:w="1508" w:type="dxa"/>
          </w:tcPr>
          <w:p w14:paraId="6F4DDFEA" w14:textId="77777777" w:rsidR="00070B9A" w:rsidRPr="00DF7883" w:rsidRDefault="00070B9A" w:rsidP="00334B5B">
            <w:pPr>
              <w:spacing w:line="360" w:lineRule="auto"/>
              <w:ind w:left="142" w:right="59"/>
              <w:jc w:val="both"/>
              <w:rPr>
                <w:rFonts w:ascii="Arial" w:hAnsi="Arial" w:cs="Arial"/>
                <w:b/>
                <w:sz w:val="18"/>
                <w:szCs w:val="18"/>
              </w:rPr>
            </w:pPr>
            <w:r w:rsidRPr="00DF7883">
              <w:rPr>
                <w:rFonts w:ascii="Arial" w:hAnsi="Arial" w:cs="Arial"/>
                <w:b/>
                <w:sz w:val="18"/>
                <w:szCs w:val="18"/>
              </w:rPr>
              <w:t>TIPO</w:t>
            </w:r>
          </w:p>
        </w:tc>
        <w:tc>
          <w:tcPr>
            <w:tcW w:w="1894" w:type="dxa"/>
          </w:tcPr>
          <w:p w14:paraId="1993F604" w14:textId="77777777" w:rsidR="00070B9A" w:rsidRPr="00DF7883" w:rsidRDefault="00070B9A" w:rsidP="00334B5B">
            <w:pPr>
              <w:spacing w:line="360" w:lineRule="auto"/>
              <w:ind w:right="43"/>
              <w:jc w:val="both"/>
              <w:rPr>
                <w:rFonts w:ascii="Arial" w:hAnsi="Arial" w:cs="Arial"/>
                <w:b/>
                <w:sz w:val="16"/>
                <w:szCs w:val="16"/>
              </w:rPr>
            </w:pPr>
            <w:r w:rsidRPr="00DF7883">
              <w:rPr>
                <w:rFonts w:ascii="Arial" w:hAnsi="Arial" w:cs="Arial"/>
                <w:b/>
                <w:sz w:val="16"/>
                <w:szCs w:val="16"/>
              </w:rPr>
              <w:t>CARACTERÍSTICAS</w:t>
            </w:r>
          </w:p>
        </w:tc>
        <w:tc>
          <w:tcPr>
            <w:tcW w:w="1843" w:type="dxa"/>
          </w:tcPr>
          <w:p w14:paraId="5C51C168" w14:textId="77777777" w:rsidR="00070B9A" w:rsidRPr="00DF7883" w:rsidRDefault="00070B9A" w:rsidP="00334B5B">
            <w:pPr>
              <w:spacing w:line="360" w:lineRule="auto"/>
              <w:ind w:left="8" w:right="80"/>
              <w:jc w:val="both"/>
              <w:rPr>
                <w:rFonts w:ascii="Arial" w:hAnsi="Arial" w:cs="Arial"/>
                <w:b/>
                <w:sz w:val="16"/>
                <w:szCs w:val="16"/>
              </w:rPr>
            </w:pPr>
            <w:r w:rsidRPr="00DF7883">
              <w:rPr>
                <w:rFonts w:ascii="Arial" w:hAnsi="Arial" w:cs="Arial"/>
                <w:b/>
                <w:sz w:val="16"/>
                <w:szCs w:val="16"/>
              </w:rPr>
              <w:t>OBSERVACIONES</w:t>
            </w:r>
          </w:p>
        </w:tc>
        <w:tc>
          <w:tcPr>
            <w:tcW w:w="1592" w:type="dxa"/>
            <w:vAlign w:val="center"/>
          </w:tcPr>
          <w:p w14:paraId="47759756" w14:textId="77777777" w:rsidR="00070B9A" w:rsidRPr="00DF7883" w:rsidRDefault="00070B9A" w:rsidP="00334B5B">
            <w:pPr>
              <w:spacing w:line="360" w:lineRule="auto"/>
              <w:ind w:left="55" w:right="61"/>
              <w:jc w:val="both"/>
              <w:rPr>
                <w:rFonts w:ascii="Arial" w:hAnsi="Arial" w:cs="Arial"/>
                <w:b/>
                <w:sz w:val="18"/>
                <w:szCs w:val="18"/>
              </w:rPr>
            </w:pPr>
            <w:r w:rsidRPr="00DF7883">
              <w:rPr>
                <w:rFonts w:ascii="Arial" w:hAnsi="Arial" w:cs="Arial"/>
                <w:b/>
                <w:sz w:val="18"/>
                <w:szCs w:val="18"/>
              </w:rPr>
              <w:t>INDICADOR</w:t>
            </w:r>
          </w:p>
        </w:tc>
        <w:tc>
          <w:tcPr>
            <w:tcW w:w="1654" w:type="dxa"/>
            <w:vAlign w:val="center"/>
          </w:tcPr>
          <w:p w14:paraId="053B8EF2" w14:textId="77777777" w:rsidR="00070B9A" w:rsidRPr="00DF7883" w:rsidRDefault="00070B9A" w:rsidP="00334B5B">
            <w:pPr>
              <w:spacing w:line="360" w:lineRule="auto"/>
              <w:jc w:val="both"/>
              <w:rPr>
                <w:rFonts w:ascii="Arial" w:hAnsi="Arial" w:cs="Arial"/>
                <w:b/>
                <w:sz w:val="18"/>
                <w:szCs w:val="18"/>
              </w:rPr>
            </w:pPr>
            <w:r w:rsidRPr="00DF7883">
              <w:rPr>
                <w:rFonts w:ascii="Arial" w:hAnsi="Arial" w:cs="Arial"/>
                <w:b/>
                <w:sz w:val="18"/>
                <w:szCs w:val="18"/>
              </w:rPr>
              <w:t>ÍNDICE</w:t>
            </w:r>
          </w:p>
        </w:tc>
        <w:tc>
          <w:tcPr>
            <w:tcW w:w="1006" w:type="dxa"/>
            <w:vAlign w:val="center"/>
          </w:tcPr>
          <w:p w14:paraId="58E77F14" w14:textId="77777777" w:rsidR="00070B9A" w:rsidRPr="00DF7883" w:rsidRDefault="00070B9A" w:rsidP="00334B5B">
            <w:pPr>
              <w:spacing w:line="360" w:lineRule="auto"/>
              <w:ind w:left="20"/>
              <w:jc w:val="both"/>
              <w:rPr>
                <w:rFonts w:ascii="Arial" w:hAnsi="Arial" w:cs="Arial"/>
                <w:b/>
                <w:sz w:val="18"/>
                <w:szCs w:val="18"/>
              </w:rPr>
            </w:pPr>
            <w:r w:rsidRPr="00DF7883">
              <w:rPr>
                <w:rFonts w:ascii="Arial" w:hAnsi="Arial" w:cs="Arial"/>
                <w:b/>
                <w:sz w:val="18"/>
                <w:szCs w:val="18"/>
              </w:rPr>
              <w:t>META</w:t>
            </w:r>
          </w:p>
        </w:tc>
      </w:tr>
      <w:tr w:rsidR="00070B9A" w:rsidRPr="00B6708D" w14:paraId="4D6B9CEE" w14:textId="77777777" w:rsidTr="00334B5B">
        <w:trPr>
          <w:trHeight w:val="1270"/>
        </w:trPr>
        <w:tc>
          <w:tcPr>
            <w:tcW w:w="1508" w:type="dxa"/>
          </w:tcPr>
          <w:p w14:paraId="42186346" w14:textId="77777777" w:rsidR="00070B9A" w:rsidRPr="00DF7883" w:rsidRDefault="00070B9A" w:rsidP="00334B5B">
            <w:pPr>
              <w:spacing w:line="360" w:lineRule="auto"/>
              <w:ind w:left="142" w:right="59"/>
              <w:jc w:val="both"/>
              <w:rPr>
                <w:rFonts w:ascii="Arial" w:hAnsi="Arial" w:cs="Arial"/>
                <w:sz w:val="18"/>
                <w:szCs w:val="18"/>
              </w:rPr>
            </w:pPr>
            <w:r w:rsidRPr="00DF7883">
              <w:rPr>
                <w:rFonts w:ascii="Arial" w:hAnsi="Arial" w:cs="Arial"/>
                <w:sz w:val="18"/>
                <w:szCs w:val="18"/>
              </w:rPr>
              <w:t>Humano</w:t>
            </w:r>
          </w:p>
        </w:tc>
        <w:tc>
          <w:tcPr>
            <w:tcW w:w="1894" w:type="dxa"/>
          </w:tcPr>
          <w:p w14:paraId="3CA547D3" w14:textId="77777777" w:rsidR="00070B9A" w:rsidRPr="00DF7883" w:rsidRDefault="00070B9A" w:rsidP="00334B5B">
            <w:pPr>
              <w:spacing w:line="360" w:lineRule="auto"/>
              <w:ind w:left="-37" w:right="43"/>
              <w:jc w:val="both"/>
              <w:rPr>
                <w:rFonts w:ascii="Arial" w:hAnsi="Arial" w:cs="Arial"/>
                <w:sz w:val="18"/>
                <w:szCs w:val="18"/>
              </w:rPr>
            </w:pPr>
            <w:r w:rsidRPr="00DF7883">
              <w:rPr>
                <w:rFonts w:ascii="Arial" w:hAnsi="Arial" w:cs="Arial"/>
                <w:sz w:val="18"/>
                <w:szCs w:val="18"/>
              </w:rPr>
              <w:t>Técnicos- tecnólogos- Profesionales</w:t>
            </w:r>
          </w:p>
        </w:tc>
        <w:tc>
          <w:tcPr>
            <w:tcW w:w="1843" w:type="dxa"/>
          </w:tcPr>
          <w:p w14:paraId="2BC149DD" w14:textId="77777777" w:rsidR="00070B9A" w:rsidRPr="00DF7883" w:rsidRDefault="00070B9A" w:rsidP="00334B5B">
            <w:pPr>
              <w:spacing w:line="360" w:lineRule="auto"/>
              <w:ind w:left="8" w:right="80"/>
              <w:jc w:val="both"/>
              <w:rPr>
                <w:rFonts w:ascii="Arial" w:hAnsi="Arial" w:cs="Arial"/>
                <w:sz w:val="18"/>
                <w:szCs w:val="18"/>
              </w:rPr>
            </w:pPr>
            <w:r w:rsidRPr="00DF7883">
              <w:rPr>
                <w:rFonts w:ascii="Arial" w:hAnsi="Arial" w:cs="Arial"/>
                <w:sz w:val="18"/>
                <w:szCs w:val="18"/>
              </w:rPr>
              <w:t>Personal idóneo calificado para las diferentes labores</w:t>
            </w:r>
          </w:p>
        </w:tc>
        <w:tc>
          <w:tcPr>
            <w:tcW w:w="1592" w:type="dxa"/>
            <w:vAlign w:val="center"/>
          </w:tcPr>
          <w:p w14:paraId="313B5F74" w14:textId="77777777" w:rsidR="00070B9A" w:rsidRPr="00DF7883" w:rsidRDefault="00070B9A" w:rsidP="00334B5B">
            <w:pPr>
              <w:spacing w:line="360" w:lineRule="auto"/>
              <w:ind w:right="61"/>
              <w:jc w:val="both"/>
              <w:rPr>
                <w:rFonts w:ascii="Arial" w:hAnsi="Arial" w:cs="Arial"/>
                <w:spacing w:val="4"/>
                <w:position w:val="6"/>
                <w:sz w:val="18"/>
                <w:szCs w:val="18"/>
              </w:rPr>
            </w:pPr>
            <w:r w:rsidRPr="00DF7883">
              <w:rPr>
                <w:rStyle w:val="Textoennegrita"/>
                <w:rFonts w:ascii="Arial" w:hAnsi="Arial" w:cs="Arial"/>
                <w:b w:val="0"/>
                <w:sz w:val="18"/>
                <w:szCs w:val="18"/>
              </w:rPr>
              <w:t>Implementación de programas específicos del PGD</w:t>
            </w:r>
          </w:p>
        </w:tc>
        <w:tc>
          <w:tcPr>
            <w:tcW w:w="1654" w:type="dxa"/>
            <w:vAlign w:val="center"/>
          </w:tcPr>
          <w:p w14:paraId="4DC9B982" w14:textId="77777777" w:rsidR="00070B9A" w:rsidRPr="00DF7883" w:rsidRDefault="00070B9A" w:rsidP="00334B5B">
            <w:pPr>
              <w:spacing w:line="360" w:lineRule="auto"/>
              <w:jc w:val="both"/>
              <w:rPr>
                <w:rFonts w:ascii="Arial" w:hAnsi="Arial" w:cs="Arial"/>
                <w:spacing w:val="4"/>
                <w:position w:val="6"/>
                <w:sz w:val="18"/>
                <w:szCs w:val="18"/>
              </w:rPr>
            </w:pPr>
            <w:proofErr w:type="spellStart"/>
            <w:r w:rsidRPr="00DF7883">
              <w:rPr>
                <w:rFonts w:ascii="Arial" w:hAnsi="Arial" w:cs="Arial"/>
                <w:spacing w:val="4"/>
                <w:position w:val="6"/>
                <w:sz w:val="18"/>
                <w:szCs w:val="18"/>
              </w:rPr>
              <w:t>N°</w:t>
            </w:r>
            <w:proofErr w:type="spellEnd"/>
            <w:r w:rsidRPr="00DF7883">
              <w:rPr>
                <w:rFonts w:ascii="Arial" w:hAnsi="Arial" w:cs="Arial"/>
                <w:spacing w:val="4"/>
                <w:position w:val="6"/>
                <w:sz w:val="18"/>
                <w:szCs w:val="18"/>
              </w:rPr>
              <w:t xml:space="preserve"> de programas implementados / </w:t>
            </w:r>
            <w:proofErr w:type="spellStart"/>
            <w:r w:rsidRPr="00DF7883">
              <w:rPr>
                <w:rFonts w:ascii="Arial" w:hAnsi="Arial" w:cs="Arial"/>
                <w:spacing w:val="4"/>
                <w:position w:val="6"/>
                <w:sz w:val="18"/>
                <w:szCs w:val="18"/>
              </w:rPr>
              <w:t>N°</w:t>
            </w:r>
            <w:proofErr w:type="spellEnd"/>
            <w:r w:rsidRPr="00DF7883">
              <w:rPr>
                <w:rFonts w:ascii="Arial" w:hAnsi="Arial" w:cs="Arial"/>
                <w:spacing w:val="4"/>
                <w:position w:val="6"/>
                <w:sz w:val="18"/>
                <w:szCs w:val="18"/>
              </w:rPr>
              <w:t xml:space="preserve"> de programas aprobados</w:t>
            </w:r>
          </w:p>
        </w:tc>
        <w:tc>
          <w:tcPr>
            <w:tcW w:w="1006" w:type="dxa"/>
            <w:vAlign w:val="center"/>
          </w:tcPr>
          <w:p w14:paraId="4EDE9E4C" w14:textId="77777777" w:rsidR="00070B9A" w:rsidRPr="00DF7883" w:rsidRDefault="00070B9A" w:rsidP="00334B5B">
            <w:pPr>
              <w:spacing w:line="360" w:lineRule="auto"/>
              <w:ind w:left="70" w:right="34"/>
              <w:jc w:val="both"/>
              <w:rPr>
                <w:rFonts w:ascii="Arial" w:hAnsi="Arial" w:cs="Arial"/>
                <w:spacing w:val="4"/>
                <w:position w:val="6"/>
                <w:sz w:val="18"/>
                <w:szCs w:val="18"/>
              </w:rPr>
            </w:pPr>
            <w:r w:rsidRPr="00DF7883">
              <w:rPr>
                <w:rFonts w:ascii="Arial" w:hAnsi="Arial" w:cs="Arial"/>
                <w:spacing w:val="4"/>
                <w:position w:val="6"/>
                <w:sz w:val="18"/>
                <w:szCs w:val="18"/>
              </w:rPr>
              <w:t>100%</w:t>
            </w:r>
          </w:p>
        </w:tc>
      </w:tr>
      <w:tr w:rsidR="00070B9A" w:rsidRPr="00B6708D" w14:paraId="0D614E88" w14:textId="77777777" w:rsidTr="00334B5B">
        <w:trPr>
          <w:trHeight w:val="791"/>
        </w:trPr>
        <w:tc>
          <w:tcPr>
            <w:tcW w:w="1508" w:type="dxa"/>
          </w:tcPr>
          <w:p w14:paraId="34702FB4" w14:textId="77777777" w:rsidR="00070B9A" w:rsidRPr="00DF7883" w:rsidRDefault="00070B9A" w:rsidP="00334B5B">
            <w:pPr>
              <w:spacing w:line="360" w:lineRule="auto"/>
              <w:ind w:left="142" w:right="59"/>
              <w:jc w:val="both"/>
              <w:rPr>
                <w:rFonts w:ascii="Arial" w:hAnsi="Arial" w:cs="Arial"/>
                <w:sz w:val="18"/>
                <w:szCs w:val="18"/>
              </w:rPr>
            </w:pPr>
            <w:r w:rsidRPr="00DF7883">
              <w:rPr>
                <w:rFonts w:ascii="Arial" w:hAnsi="Arial" w:cs="Arial"/>
                <w:sz w:val="18"/>
                <w:szCs w:val="18"/>
              </w:rPr>
              <w:t>Financieros y económicos</w:t>
            </w:r>
          </w:p>
        </w:tc>
        <w:tc>
          <w:tcPr>
            <w:tcW w:w="1894" w:type="dxa"/>
          </w:tcPr>
          <w:p w14:paraId="4EE2CCAE" w14:textId="77777777" w:rsidR="00070B9A" w:rsidRPr="00DF7883" w:rsidRDefault="00070B9A" w:rsidP="00334B5B">
            <w:pPr>
              <w:spacing w:line="360" w:lineRule="auto"/>
              <w:ind w:left="-37" w:right="164"/>
              <w:jc w:val="both"/>
              <w:rPr>
                <w:rFonts w:ascii="Arial" w:hAnsi="Arial" w:cs="Arial"/>
                <w:sz w:val="18"/>
                <w:szCs w:val="18"/>
              </w:rPr>
            </w:pPr>
            <w:r w:rsidRPr="00DF7883">
              <w:rPr>
                <w:rFonts w:ascii="Arial" w:hAnsi="Arial" w:cs="Arial"/>
                <w:sz w:val="18"/>
                <w:szCs w:val="18"/>
              </w:rPr>
              <w:t>Presupuesto necesario para el cumplimiento de los proyectos</w:t>
            </w:r>
          </w:p>
        </w:tc>
        <w:tc>
          <w:tcPr>
            <w:tcW w:w="1843" w:type="dxa"/>
          </w:tcPr>
          <w:p w14:paraId="6DD30334" w14:textId="77777777" w:rsidR="00070B9A" w:rsidRPr="00DF7883" w:rsidRDefault="00070B9A" w:rsidP="00334B5B">
            <w:pPr>
              <w:spacing w:line="360" w:lineRule="auto"/>
              <w:ind w:left="8" w:right="80"/>
              <w:jc w:val="both"/>
              <w:rPr>
                <w:rFonts w:ascii="Arial" w:hAnsi="Arial" w:cs="Arial"/>
                <w:sz w:val="18"/>
                <w:szCs w:val="18"/>
              </w:rPr>
            </w:pPr>
          </w:p>
        </w:tc>
        <w:tc>
          <w:tcPr>
            <w:tcW w:w="1592" w:type="dxa"/>
          </w:tcPr>
          <w:p w14:paraId="532ED37B" w14:textId="77777777" w:rsidR="00070B9A" w:rsidRPr="00DF7883" w:rsidRDefault="00070B9A" w:rsidP="00334B5B">
            <w:pPr>
              <w:spacing w:line="360" w:lineRule="auto"/>
              <w:ind w:right="61"/>
              <w:jc w:val="both"/>
              <w:rPr>
                <w:rStyle w:val="Textoennegrita"/>
                <w:rFonts w:ascii="Arial" w:hAnsi="Arial" w:cs="Arial"/>
                <w:sz w:val="18"/>
                <w:szCs w:val="18"/>
              </w:rPr>
            </w:pPr>
          </w:p>
        </w:tc>
        <w:tc>
          <w:tcPr>
            <w:tcW w:w="1654" w:type="dxa"/>
          </w:tcPr>
          <w:p w14:paraId="4673FD9C" w14:textId="77777777" w:rsidR="00070B9A" w:rsidRPr="00DF7883" w:rsidRDefault="00070B9A" w:rsidP="00334B5B">
            <w:pPr>
              <w:spacing w:line="360" w:lineRule="auto"/>
              <w:jc w:val="both"/>
              <w:rPr>
                <w:rStyle w:val="Textoennegrita"/>
                <w:rFonts w:ascii="Arial" w:hAnsi="Arial" w:cs="Arial"/>
                <w:sz w:val="18"/>
                <w:szCs w:val="18"/>
              </w:rPr>
            </w:pPr>
          </w:p>
        </w:tc>
        <w:tc>
          <w:tcPr>
            <w:tcW w:w="1006" w:type="dxa"/>
          </w:tcPr>
          <w:p w14:paraId="6AD52109" w14:textId="77777777" w:rsidR="00070B9A" w:rsidRPr="00DF7883" w:rsidRDefault="00070B9A" w:rsidP="00334B5B">
            <w:pPr>
              <w:spacing w:line="360" w:lineRule="auto"/>
              <w:ind w:left="70" w:right="34"/>
              <w:jc w:val="both"/>
              <w:rPr>
                <w:rStyle w:val="Textoennegrita"/>
                <w:rFonts w:ascii="Arial" w:hAnsi="Arial" w:cs="Arial"/>
                <w:sz w:val="18"/>
                <w:szCs w:val="18"/>
              </w:rPr>
            </w:pPr>
          </w:p>
        </w:tc>
      </w:tr>
      <w:tr w:rsidR="00070B9A" w:rsidRPr="00B6708D" w14:paraId="03FF12D8" w14:textId="77777777" w:rsidTr="00334B5B">
        <w:trPr>
          <w:trHeight w:val="1000"/>
        </w:trPr>
        <w:tc>
          <w:tcPr>
            <w:tcW w:w="1508" w:type="dxa"/>
          </w:tcPr>
          <w:p w14:paraId="690E7F69" w14:textId="77777777" w:rsidR="00070B9A" w:rsidRPr="00DF7883" w:rsidRDefault="00070B9A" w:rsidP="00334B5B">
            <w:pPr>
              <w:spacing w:line="360" w:lineRule="auto"/>
              <w:ind w:left="142" w:right="59"/>
              <w:jc w:val="both"/>
              <w:rPr>
                <w:rFonts w:ascii="Arial" w:hAnsi="Arial" w:cs="Arial"/>
                <w:sz w:val="18"/>
                <w:szCs w:val="18"/>
              </w:rPr>
            </w:pPr>
            <w:r w:rsidRPr="00DF7883">
              <w:rPr>
                <w:rFonts w:ascii="Arial" w:hAnsi="Arial" w:cs="Arial"/>
                <w:sz w:val="18"/>
                <w:szCs w:val="18"/>
              </w:rPr>
              <w:lastRenderedPageBreak/>
              <w:t>Tecnológico</w:t>
            </w:r>
          </w:p>
        </w:tc>
        <w:tc>
          <w:tcPr>
            <w:tcW w:w="1894" w:type="dxa"/>
          </w:tcPr>
          <w:p w14:paraId="6C3ACE56" w14:textId="77777777" w:rsidR="00070B9A" w:rsidRPr="00DF7883" w:rsidRDefault="00070B9A" w:rsidP="00334B5B">
            <w:pPr>
              <w:spacing w:line="360" w:lineRule="auto"/>
              <w:ind w:left="-37" w:right="164"/>
              <w:jc w:val="both"/>
              <w:rPr>
                <w:rFonts w:ascii="Arial" w:hAnsi="Arial" w:cs="Arial"/>
                <w:sz w:val="18"/>
                <w:szCs w:val="18"/>
              </w:rPr>
            </w:pPr>
            <w:r w:rsidRPr="00DF7883">
              <w:rPr>
                <w:rFonts w:ascii="Arial" w:hAnsi="Arial" w:cs="Arial"/>
                <w:sz w:val="18"/>
                <w:szCs w:val="18"/>
              </w:rPr>
              <w:t xml:space="preserve">Equipos y plataformas acordes con la necesidad de cada proyecto </w:t>
            </w:r>
          </w:p>
        </w:tc>
        <w:tc>
          <w:tcPr>
            <w:tcW w:w="1843" w:type="dxa"/>
          </w:tcPr>
          <w:p w14:paraId="270AA85D" w14:textId="77777777" w:rsidR="00070B9A" w:rsidRPr="00DF7883" w:rsidRDefault="00070B9A" w:rsidP="00334B5B">
            <w:pPr>
              <w:spacing w:line="360" w:lineRule="auto"/>
              <w:ind w:left="8" w:right="80"/>
              <w:jc w:val="both"/>
              <w:rPr>
                <w:rFonts w:ascii="Arial" w:hAnsi="Arial" w:cs="Arial"/>
                <w:sz w:val="18"/>
                <w:szCs w:val="18"/>
              </w:rPr>
            </w:pPr>
          </w:p>
        </w:tc>
        <w:tc>
          <w:tcPr>
            <w:tcW w:w="1592" w:type="dxa"/>
          </w:tcPr>
          <w:p w14:paraId="5EE9B9A5" w14:textId="77777777" w:rsidR="00070B9A" w:rsidRPr="00DF7883" w:rsidRDefault="00070B9A" w:rsidP="00334B5B">
            <w:pPr>
              <w:spacing w:line="360" w:lineRule="auto"/>
              <w:ind w:right="61"/>
              <w:jc w:val="both"/>
              <w:rPr>
                <w:rStyle w:val="Textoennegrita"/>
                <w:rFonts w:ascii="Arial" w:hAnsi="Arial" w:cs="Arial"/>
                <w:sz w:val="18"/>
                <w:szCs w:val="18"/>
              </w:rPr>
            </w:pPr>
          </w:p>
        </w:tc>
        <w:tc>
          <w:tcPr>
            <w:tcW w:w="1654" w:type="dxa"/>
          </w:tcPr>
          <w:p w14:paraId="4783E22E" w14:textId="77777777" w:rsidR="00070B9A" w:rsidRPr="00DF7883" w:rsidRDefault="00070B9A" w:rsidP="00334B5B">
            <w:pPr>
              <w:spacing w:line="360" w:lineRule="auto"/>
              <w:jc w:val="both"/>
              <w:rPr>
                <w:rStyle w:val="Textoennegrita"/>
                <w:rFonts w:ascii="Arial" w:hAnsi="Arial" w:cs="Arial"/>
                <w:sz w:val="18"/>
                <w:szCs w:val="18"/>
              </w:rPr>
            </w:pPr>
          </w:p>
        </w:tc>
        <w:tc>
          <w:tcPr>
            <w:tcW w:w="1006" w:type="dxa"/>
          </w:tcPr>
          <w:p w14:paraId="2988E67D" w14:textId="77777777" w:rsidR="00070B9A" w:rsidRPr="00DF7883" w:rsidRDefault="00070B9A" w:rsidP="00334B5B">
            <w:pPr>
              <w:spacing w:line="360" w:lineRule="auto"/>
              <w:ind w:left="70" w:right="34"/>
              <w:jc w:val="both"/>
              <w:rPr>
                <w:rStyle w:val="Textoennegrita"/>
                <w:rFonts w:ascii="Arial" w:hAnsi="Arial" w:cs="Arial"/>
                <w:sz w:val="18"/>
                <w:szCs w:val="18"/>
              </w:rPr>
            </w:pPr>
          </w:p>
        </w:tc>
      </w:tr>
    </w:tbl>
    <w:p w14:paraId="6B829C3E" w14:textId="77777777" w:rsidR="00070B9A" w:rsidRPr="00B6708D" w:rsidRDefault="00070B9A" w:rsidP="00070B9A">
      <w:pPr>
        <w:spacing w:line="360" w:lineRule="auto"/>
        <w:ind w:left="142" w:right="567"/>
        <w:jc w:val="both"/>
        <w:rPr>
          <w:rStyle w:val="Textoennegrita"/>
          <w:rFonts w:ascii="Arial" w:hAnsi="Arial" w:cs="Arial"/>
        </w:rPr>
      </w:pPr>
    </w:p>
    <w:p w14:paraId="14340168" w14:textId="0D57000C" w:rsidR="00070B9A" w:rsidRPr="000405DD" w:rsidRDefault="000405DD" w:rsidP="000405DD">
      <w:pPr>
        <w:pStyle w:val="Ttulo2"/>
        <w:rPr>
          <w:b/>
        </w:rPr>
      </w:pPr>
      <w:bookmarkStart w:id="24" w:name="_Toc188970726"/>
      <w:r w:rsidRPr="000405DD">
        <w:rPr>
          <w:rStyle w:val="Textoennegrita"/>
          <w:rFonts w:ascii="Arial" w:hAnsi="Arial" w:cs="Arial"/>
          <w:bCs w:val="0"/>
        </w:rPr>
        <w:t>5.4 PROYECTO 4:</w:t>
      </w:r>
      <w:r w:rsidRPr="000405DD">
        <w:rPr>
          <w:rStyle w:val="Textoennegrita"/>
          <w:rFonts w:ascii="Arial" w:hAnsi="Arial" w:cs="Arial"/>
          <w:b w:val="0"/>
        </w:rPr>
        <w:t xml:space="preserve"> </w:t>
      </w:r>
      <w:r w:rsidRPr="000405DD">
        <w:rPr>
          <w:b/>
        </w:rPr>
        <w:t>MODELO DE REQUISITOS PARA LA GESTIÓN DE DOCUMENTOS ELECTRÓNICOS MOREQ</w:t>
      </w:r>
      <w:bookmarkEnd w:id="24"/>
      <w:r w:rsidRPr="000405DD">
        <w:rPr>
          <w:b/>
        </w:rPr>
        <w:t xml:space="preserve"> </w:t>
      </w:r>
    </w:p>
    <w:p w14:paraId="2A26AF06" w14:textId="77777777" w:rsidR="00070B9A" w:rsidRDefault="00070B9A" w:rsidP="00070B9A">
      <w:pPr>
        <w:autoSpaceDE w:val="0"/>
        <w:autoSpaceDN w:val="0"/>
        <w:adjustRightInd w:val="0"/>
        <w:spacing w:after="0" w:line="360" w:lineRule="auto"/>
        <w:ind w:left="142" w:right="567"/>
        <w:jc w:val="both"/>
        <w:rPr>
          <w:rFonts w:ascii="Arial" w:hAnsi="Arial" w:cs="Arial"/>
        </w:rPr>
      </w:pPr>
    </w:p>
    <w:p w14:paraId="29155485" w14:textId="77777777" w:rsidR="00070B9A" w:rsidRPr="00B6708D" w:rsidRDefault="00070B9A" w:rsidP="00070B9A">
      <w:pPr>
        <w:autoSpaceDE w:val="0"/>
        <w:autoSpaceDN w:val="0"/>
        <w:adjustRightInd w:val="0"/>
        <w:spacing w:after="0" w:line="360" w:lineRule="auto"/>
        <w:ind w:left="142" w:right="567"/>
        <w:jc w:val="both"/>
        <w:rPr>
          <w:rFonts w:ascii="Arial" w:hAnsi="Arial" w:cs="Arial"/>
        </w:rPr>
      </w:pPr>
      <w:r w:rsidRPr="00B6708D">
        <w:rPr>
          <w:rFonts w:ascii="Arial" w:hAnsi="Arial" w:cs="Arial"/>
        </w:rPr>
        <w:t xml:space="preserve">La Corporación Autónoma Regional de la Frontera Nororiental- CORPONOR </w:t>
      </w:r>
      <w:r w:rsidRPr="00B6708D">
        <w:rPr>
          <w:rFonts w:ascii="Arial" w:hAnsi="Arial" w:cs="Arial"/>
          <w:lang w:val="es-MX"/>
        </w:rPr>
        <w:t>atendiendo a la normatividad y las necesidades propias de la Entidad</w:t>
      </w:r>
      <w:r w:rsidRPr="00B6708D">
        <w:rPr>
          <w:rFonts w:ascii="Arial" w:hAnsi="Arial" w:cs="Arial"/>
        </w:rPr>
        <w:t xml:space="preserve"> elaborará </w:t>
      </w:r>
      <w:r w:rsidRPr="00B6708D">
        <w:rPr>
          <w:rFonts w:ascii="Arial" w:hAnsi="Arial" w:cs="Arial"/>
          <w:lang w:val="es-MX"/>
        </w:rPr>
        <w:t xml:space="preserve">el Modelo de requisitos para la gestión de documentos electrónicos, conforme a las políticas, procedimientos y prácticas de gestión de documentos electrónicos, con el </w:t>
      </w:r>
      <w:proofErr w:type="gramStart"/>
      <w:r w:rsidRPr="00B6708D">
        <w:rPr>
          <w:rFonts w:ascii="Arial" w:hAnsi="Arial" w:cs="Arial"/>
          <w:lang w:val="es-MX"/>
        </w:rPr>
        <w:t xml:space="preserve">fin  </w:t>
      </w:r>
      <w:r w:rsidRPr="00B6708D">
        <w:rPr>
          <w:rFonts w:ascii="Arial" w:hAnsi="Arial" w:cs="Arial"/>
          <w:color w:val="000000"/>
          <w:lang w:val="es-MX"/>
        </w:rPr>
        <w:t>de</w:t>
      </w:r>
      <w:proofErr w:type="gramEnd"/>
      <w:r w:rsidRPr="00B6708D">
        <w:rPr>
          <w:rFonts w:ascii="Arial" w:hAnsi="Arial" w:cs="Arial"/>
          <w:color w:val="000000"/>
          <w:lang w:val="es-MX"/>
        </w:rPr>
        <w:t xml:space="preserve"> mantener la autenticidad, fiabilidad, integridad y la accesibilidad a largo plazo de los documentos</w:t>
      </w:r>
    </w:p>
    <w:p w14:paraId="325835E7" w14:textId="77777777" w:rsidR="00070B9A" w:rsidRPr="00B6708D" w:rsidRDefault="00070B9A" w:rsidP="00070B9A">
      <w:pPr>
        <w:autoSpaceDE w:val="0"/>
        <w:autoSpaceDN w:val="0"/>
        <w:adjustRightInd w:val="0"/>
        <w:spacing w:after="0" w:line="360" w:lineRule="auto"/>
        <w:ind w:left="142" w:right="567"/>
        <w:jc w:val="both"/>
        <w:rPr>
          <w:rFonts w:ascii="Arial" w:hAnsi="Arial" w:cs="Arial"/>
        </w:rPr>
      </w:pPr>
    </w:p>
    <w:p w14:paraId="7D18B29C" w14:textId="77777777" w:rsidR="00070B9A" w:rsidRPr="00B6708D" w:rsidRDefault="00070B9A" w:rsidP="00070B9A">
      <w:pPr>
        <w:spacing w:line="360" w:lineRule="auto"/>
        <w:ind w:left="142" w:right="567"/>
        <w:jc w:val="both"/>
        <w:rPr>
          <w:rFonts w:ascii="Arial" w:hAnsi="Arial" w:cs="Arial"/>
        </w:rPr>
      </w:pPr>
      <w:r w:rsidRPr="00B6708D">
        <w:rPr>
          <w:rStyle w:val="Textoennegrita"/>
          <w:rFonts w:ascii="Arial" w:hAnsi="Arial" w:cs="Arial"/>
          <w:b w:val="0"/>
        </w:rPr>
        <w:t>OBJETO: contar con una herramienta</w:t>
      </w:r>
      <w:r w:rsidRPr="00B6708D">
        <w:rPr>
          <w:rFonts w:ascii="Arial" w:hAnsi="Arial" w:cs="Arial"/>
        </w:rPr>
        <w:t xml:space="preserve"> que le permita a CORPONOR el acceso, consulta, transparencia, optimización y disponibilidad de la información</w:t>
      </w:r>
    </w:p>
    <w:p w14:paraId="378906C1" w14:textId="77777777" w:rsidR="00070B9A" w:rsidRPr="00B6708D" w:rsidRDefault="00070B9A" w:rsidP="00070B9A">
      <w:pPr>
        <w:shd w:val="clear" w:color="auto" w:fill="FFFFFF"/>
        <w:spacing w:line="360" w:lineRule="auto"/>
        <w:ind w:left="142" w:right="567"/>
        <w:jc w:val="both"/>
        <w:rPr>
          <w:rStyle w:val="Textoennegrita"/>
          <w:rFonts w:ascii="Arial" w:hAnsi="Arial" w:cs="Arial"/>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708D">
        <w:rPr>
          <w:rStyle w:val="Textoennegrita"/>
          <w:rFonts w:ascii="Arial" w:hAnsi="Arial" w:cs="Arial"/>
          <w:b w:val="0"/>
        </w:rPr>
        <w:t xml:space="preserve"> ALCANCE DEL PROYECTO</w:t>
      </w:r>
      <w:r w:rsidRPr="00B6708D">
        <w:rPr>
          <w:rStyle w:val="Textoennegrita"/>
          <w:rFonts w:ascii="Arial" w:hAnsi="Arial" w:cs="Arial"/>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Establecer los requisitos básicos para la administración electrónica de archivos</w:t>
      </w:r>
    </w:p>
    <w:p w14:paraId="1ED4EC2A" w14:textId="77777777" w:rsidR="00070B9A" w:rsidRPr="00B6708D" w:rsidRDefault="00070B9A" w:rsidP="00070B9A">
      <w:pPr>
        <w:shd w:val="clear" w:color="auto" w:fill="FFFFFF"/>
        <w:spacing w:line="360" w:lineRule="auto"/>
        <w:ind w:left="142" w:right="567"/>
        <w:jc w:val="both"/>
        <w:rPr>
          <w:rStyle w:val="Textoennegrita"/>
          <w:rFonts w:ascii="Arial" w:hAnsi="Arial" w:cs="Arial"/>
          <w:b w:val="0"/>
        </w:rPr>
      </w:pPr>
      <w:r w:rsidRPr="00B6708D">
        <w:rPr>
          <w:rStyle w:val="Textoennegrita"/>
          <w:rFonts w:ascii="Arial" w:hAnsi="Arial" w:cs="Arial"/>
          <w:b w:val="0"/>
        </w:rPr>
        <w:t xml:space="preserve"> RESPONSABLES: </w:t>
      </w:r>
      <w:proofErr w:type="gramStart"/>
      <w:r w:rsidRPr="00B6708D">
        <w:rPr>
          <w:rStyle w:val="Textoennegrita"/>
          <w:rFonts w:ascii="Arial" w:hAnsi="Arial" w:cs="Arial"/>
          <w:b w:val="0"/>
        </w:rPr>
        <w:t>Secretaria General</w:t>
      </w:r>
      <w:proofErr w:type="gramEnd"/>
      <w:r w:rsidRPr="00B6708D">
        <w:rPr>
          <w:rStyle w:val="Textoennegrita"/>
          <w:rFonts w:ascii="Arial" w:hAnsi="Arial" w:cs="Arial"/>
          <w:b w:val="0"/>
        </w:rPr>
        <w:t>/ Grupo de Gestión Documental / Subdirección de Planeación y Fronteras / Grupo de Sistemas</w:t>
      </w:r>
    </w:p>
    <w:tbl>
      <w:tblPr>
        <w:tblStyle w:val="Tablaconcuadrcula"/>
        <w:tblW w:w="9356" w:type="dxa"/>
        <w:tblInd w:w="137" w:type="dxa"/>
        <w:tblLook w:val="04A0" w:firstRow="1" w:lastRow="0" w:firstColumn="1" w:lastColumn="0" w:noHBand="0" w:noVBand="1"/>
      </w:tblPr>
      <w:tblGrid>
        <w:gridCol w:w="2466"/>
        <w:gridCol w:w="2548"/>
        <w:gridCol w:w="2072"/>
        <w:gridCol w:w="2270"/>
      </w:tblGrid>
      <w:tr w:rsidR="00070B9A" w:rsidRPr="00DF7883" w14:paraId="1BEEAAB2" w14:textId="77777777" w:rsidTr="000405DD">
        <w:tc>
          <w:tcPr>
            <w:tcW w:w="2466" w:type="dxa"/>
            <w:shd w:val="clear" w:color="auto" w:fill="8DB3E2" w:themeFill="text2" w:themeFillTint="66"/>
          </w:tcPr>
          <w:p w14:paraId="217F2687" w14:textId="77777777" w:rsidR="00070B9A" w:rsidRPr="00DF7883" w:rsidRDefault="00070B9A" w:rsidP="00334B5B">
            <w:pPr>
              <w:spacing w:line="360" w:lineRule="auto"/>
              <w:ind w:left="142" w:right="567"/>
              <w:jc w:val="center"/>
              <w:rPr>
                <w:rStyle w:val="Textoennegrita"/>
                <w:rFonts w:ascii="Arial" w:hAnsi="Arial" w:cs="Arial"/>
                <w:b w:val="0"/>
                <w:sz w:val="20"/>
                <w:szCs w:val="20"/>
              </w:rPr>
            </w:pPr>
            <w:r w:rsidRPr="00DF7883">
              <w:rPr>
                <w:rStyle w:val="Textoennegrita"/>
                <w:rFonts w:ascii="Arial" w:hAnsi="Arial" w:cs="Arial"/>
                <w:b w:val="0"/>
                <w:sz w:val="20"/>
                <w:szCs w:val="20"/>
              </w:rPr>
              <w:t>ACTIVIDADES</w:t>
            </w:r>
          </w:p>
        </w:tc>
        <w:tc>
          <w:tcPr>
            <w:tcW w:w="2548" w:type="dxa"/>
            <w:shd w:val="clear" w:color="auto" w:fill="8DB3E2" w:themeFill="text2" w:themeFillTint="66"/>
          </w:tcPr>
          <w:p w14:paraId="1698A650" w14:textId="77777777" w:rsidR="00070B9A" w:rsidRPr="00DF7883" w:rsidRDefault="00070B9A" w:rsidP="00334B5B">
            <w:pPr>
              <w:spacing w:line="360" w:lineRule="auto"/>
              <w:ind w:left="142" w:right="567"/>
              <w:jc w:val="center"/>
              <w:rPr>
                <w:rStyle w:val="Textoennegrita"/>
                <w:rFonts w:ascii="Arial" w:hAnsi="Arial" w:cs="Arial"/>
                <w:b w:val="0"/>
                <w:sz w:val="20"/>
                <w:szCs w:val="20"/>
              </w:rPr>
            </w:pPr>
            <w:r w:rsidRPr="00DF7883">
              <w:rPr>
                <w:rStyle w:val="Textoennegrita"/>
                <w:rFonts w:ascii="Arial" w:hAnsi="Arial" w:cs="Arial"/>
                <w:b w:val="0"/>
                <w:sz w:val="20"/>
                <w:szCs w:val="20"/>
              </w:rPr>
              <w:t>RESPONSABLES</w:t>
            </w:r>
          </w:p>
        </w:tc>
        <w:tc>
          <w:tcPr>
            <w:tcW w:w="2072" w:type="dxa"/>
            <w:shd w:val="clear" w:color="auto" w:fill="8DB3E2" w:themeFill="text2" w:themeFillTint="66"/>
          </w:tcPr>
          <w:p w14:paraId="45F61042" w14:textId="77777777" w:rsidR="00070B9A" w:rsidRPr="00DF7883" w:rsidRDefault="00070B9A" w:rsidP="00334B5B">
            <w:pPr>
              <w:spacing w:line="360" w:lineRule="auto"/>
              <w:ind w:left="142" w:right="567"/>
              <w:jc w:val="center"/>
              <w:rPr>
                <w:rStyle w:val="Textoennegrita"/>
                <w:rFonts w:ascii="Arial" w:hAnsi="Arial" w:cs="Arial"/>
                <w:b w:val="0"/>
                <w:sz w:val="20"/>
                <w:szCs w:val="20"/>
              </w:rPr>
            </w:pPr>
            <w:r w:rsidRPr="00DF7883">
              <w:rPr>
                <w:rStyle w:val="Textoennegrita"/>
                <w:rFonts w:ascii="Arial" w:hAnsi="Arial" w:cs="Arial"/>
                <w:b w:val="0"/>
                <w:sz w:val="20"/>
                <w:szCs w:val="20"/>
              </w:rPr>
              <w:t>FECHA</w:t>
            </w:r>
          </w:p>
        </w:tc>
        <w:tc>
          <w:tcPr>
            <w:tcW w:w="2270" w:type="dxa"/>
            <w:shd w:val="clear" w:color="auto" w:fill="8DB3E2" w:themeFill="text2" w:themeFillTint="66"/>
          </w:tcPr>
          <w:p w14:paraId="2A15A884" w14:textId="77777777" w:rsidR="00070B9A" w:rsidRPr="00DF7883" w:rsidRDefault="00070B9A" w:rsidP="00334B5B">
            <w:pPr>
              <w:spacing w:line="360" w:lineRule="auto"/>
              <w:ind w:left="142" w:right="567"/>
              <w:jc w:val="center"/>
              <w:rPr>
                <w:rStyle w:val="Textoennegrita"/>
                <w:rFonts w:ascii="Arial" w:hAnsi="Arial" w:cs="Arial"/>
                <w:b w:val="0"/>
                <w:sz w:val="20"/>
                <w:szCs w:val="20"/>
              </w:rPr>
            </w:pPr>
            <w:r w:rsidRPr="00DF7883">
              <w:rPr>
                <w:rStyle w:val="Textoennegrita"/>
                <w:rFonts w:ascii="Arial" w:hAnsi="Arial" w:cs="Arial"/>
                <w:b w:val="0"/>
                <w:sz w:val="20"/>
                <w:szCs w:val="20"/>
              </w:rPr>
              <w:t>ENTREGABLE</w:t>
            </w:r>
          </w:p>
        </w:tc>
      </w:tr>
      <w:tr w:rsidR="00070B9A" w:rsidRPr="00DF7883" w14:paraId="6FA9E672" w14:textId="77777777" w:rsidTr="000405DD">
        <w:tc>
          <w:tcPr>
            <w:tcW w:w="2466" w:type="dxa"/>
          </w:tcPr>
          <w:p w14:paraId="2E1720DE" w14:textId="77777777" w:rsidR="00070B9A" w:rsidRPr="00DF7883" w:rsidRDefault="00070B9A" w:rsidP="000405DD">
            <w:pPr>
              <w:autoSpaceDE w:val="0"/>
              <w:autoSpaceDN w:val="0"/>
              <w:adjustRightInd w:val="0"/>
              <w:spacing w:line="360" w:lineRule="auto"/>
              <w:ind w:left="142"/>
              <w:jc w:val="center"/>
              <w:rPr>
                <w:rFonts w:ascii="Arial" w:hAnsi="Arial" w:cs="Arial"/>
                <w:sz w:val="20"/>
                <w:szCs w:val="20"/>
                <w:lang w:val="es-MX"/>
              </w:rPr>
            </w:pPr>
            <w:r w:rsidRPr="00DF7883">
              <w:rPr>
                <w:rFonts w:ascii="Arial" w:hAnsi="Arial" w:cs="Arial"/>
                <w:sz w:val="20"/>
                <w:szCs w:val="20"/>
                <w:lang w:val="es-MX"/>
              </w:rPr>
              <w:t>Identificación de requisitos funcionales y no funcionales específicos para la</w:t>
            </w:r>
          </w:p>
          <w:p w14:paraId="4854B2F3" w14:textId="77777777" w:rsidR="00070B9A" w:rsidRPr="00DF7883" w:rsidRDefault="00070B9A" w:rsidP="000405DD">
            <w:pPr>
              <w:spacing w:line="360" w:lineRule="auto"/>
              <w:ind w:left="142"/>
              <w:jc w:val="center"/>
              <w:rPr>
                <w:rStyle w:val="Textoennegrita"/>
                <w:rFonts w:ascii="Arial" w:hAnsi="Arial" w:cs="Arial"/>
                <w:b w:val="0"/>
                <w:sz w:val="20"/>
                <w:szCs w:val="20"/>
                <w:lang w:val="es-MX"/>
              </w:rPr>
            </w:pPr>
            <w:r w:rsidRPr="00DF7883">
              <w:rPr>
                <w:rFonts w:ascii="Arial" w:hAnsi="Arial" w:cs="Arial"/>
                <w:sz w:val="20"/>
                <w:szCs w:val="20"/>
                <w:lang w:val="es-MX"/>
              </w:rPr>
              <w:t>Entidad asociados a la gestión de documentos electrónicos</w:t>
            </w:r>
          </w:p>
        </w:tc>
        <w:tc>
          <w:tcPr>
            <w:tcW w:w="2548" w:type="dxa"/>
          </w:tcPr>
          <w:p w14:paraId="7461E6FF" w14:textId="77777777" w:rsidR="00070B9A" w:rsidRPr="00DF7883" w:rsidRDefault="00070B9A" w:rsidP="000405DD">
            <w:pPr>
              <w:spacing w:line="360" w:lineRule="auto"/>
              <w:ind w:left="142" w:right="93"/>
              <w:jc w:val="center"/>
              <w:rPr>
                <w:rStyle w:val="Textoennegrita"/>
                <w:rFonts w:ascii="Arial" w:hAnsi="Arial" w:cs="Arial"/>
                <w:b w:val="0"/>
                <w:sz w:val="20"/>
                <w:szCs w:val="20"/>
              </w:rPr>
            </w:pPr>
            <w:r w:rsidRPr="00DF7883">
              <w:rPr>
                <w:rStyle w:val="Textoennegrita"/>
                <w:rFonts w:ascii="Arial" w:hAnsi="Arial" w:cs="Arial"/>
                <w:b w:val="0"/>
                <w:sz w:val="20"/>
                <w:szCs w:val="20"/>
              </w:rPr>
              <w:t>Secretaria General/ Grupo de Gestión Documental</w:t>
            </w:r>
          </w:p>
          <w:p w14:paraId="6AE7B2DB" w14:textId="77777777" w:rsidR="00070B9A" w:rsidRPr="00DF7883" w:rsidRDefault="00070B9A" w:rsidP="000405DD">
            <w:pPr>
              <w:spacing w:line="360" w:lineRule="auto"/>
              <w:ind w:left="142" w:right="93"/>
              <w:jc w:val="center"/>
              <w:rPr>
                <w:rStyle w:val="Textoennegrita"/>
                <w:rFonts w:ascii="Arial" w:hAnsi="Arial" w:cs="Arial"/>
                <w:b w:val="0"/>
                <w:sz w:val="20"/>
                <w:szCs w:val="20"/>
              </w:rPr>
            </w:pPr>
            <w:r w:rsidRPr="00DF7883">
              <w:rPr>
                <w:rStyle w:val="Textoennegrita"/>
                <w:rFonts w:ascii="Arial" w:hAnsi="Arial" w:cs="Arial"/>
                <w:b w:val="0"/>
                <w:sz w:val="20"/>
                <w:szCs w:val="20"/>
              </w:rPr>
              <w:t>Subdirección de Planeación y Fronteras</w:t>
            </w:r>
          </w:p>
          <w:p w14:paraId="55C55CE4" w14:textId="77777777" w:rsidR="00070B9A" w:rsidRPr="00DF7883" w:rsidRDefault="00070B9A" w:rsidP="000405DD">
            <w:pPr>
              <w:spacing w:line="360" w:lineRule="auto"/>
              <w:ind w:left="142" w:right="93"/>
              <w:jc w:val="center"/>
              <w:rPr>
                <w:rStyle w:val="Textoennegrita"/>
                <w:rFonts w:ascii="Arial" w:hAnsi="Arial" w:cs="Arial"/>
                <w:b w:val="0"/>
                <w:sz w:val="20"/>
                <w:szCs w:val="20"/>
              </w:rPr>
            </w:pPr>
            <w:r w:rsidRPr="00DF7883">
              <w:rPr>
                <w:rStyle w:val="Textoennegrita"/>
                <w:rFonts w:ascii="Arial" w:hAnsi="Arial" w:cs="Arial"/>
                <w:b w:val="0"/>
                <w:sz w:val="20"/>
                <w:szCs w:val="20"/>
              </w:rPr>
              <w:t>Oficina Jurídica</w:t>
            </w:r>
          </w:p>
        </w:tc>
        <w:tc>
          <w:tcPr>
            <w:tcW w:w="2072" w:type="dxa"/>
          </w:tcPr>
          <w:p w14:paraId="0F896EDF" w14:textId="77777777" w:rsidR="00070B9A" w:rsidRPr="00DF7883" w:rsidRDefault="00070B9A" w:rsidP="00334B5B">
            <w:pPr>
              <w:spacing w:line="360" w:lineRule="auto"/>
              <w:ind w:left="142" w:right="567"/>
              <w:jc w:val="center"/>
              <w:rPr>
                <w:rStyle w:val="Textoennegrita"/>
                <w:rFonts w:ascii="Arial" w:hAnsi="Arial" w:cs="Arial"/>
                <w:b w:val="0"/>
                <w:sz w:val="20"/>
                <w:szCs w:val="20"/>
              </w:rPr>
            </w:pPr>
            <w:r w:rsidRPr="00DF7883">
              <w:rPr>
                <w:rStyle w:val="Textoennegrita"/>
                <w:rFonts w:ascii="Arial" w:hAnsi="Arial" w:cs="Arial"/>
                <w:b w:val="0"/>
                <w:sz w:val="20"/>
                <w:szCs w:val="20"/>
              </w:rPr>
              <w:t>02/01/2025</w:t>
            </w:r>
          </w:p>
          <w:p w14:paraId="266F24E6" w14:textId="77777777" w:rsidR="00070B9A" w:rsidRPr="00DF7883" w:rsidRDefault="00070B9A" w:rsidP="00334B5B">
            <w:pPr>
              <w:spacing w:line="360" w:lineRule="auto"/>
              <w:ind w:left="142" w:right="567"/>
              <w:jc w:val="center"/>
              <w:rPr>
                <w:rStyle w:val="Textoennegrita"/>
                <w:rFonts w:ascii="Arial" w:hAnsi="Arial" w:cs="Arial"/>
                <w:b w:val="0"/>
                <w:sz w:val="20"/>
                <w:szCs w:val="20"/>
              </w:rPr>
            </w:pPr>
          </w:p>
          <w:p w14:paraId="10E754C3" w14:textId="77777777" w:rsidR="00070B9A" w:rsidRPr="00DF7883" w:rsidRDefault="00070B9A" w:rsidP="00334B5B">
            <w:pPr>
              <w:spacing w:line="360" w:lineRule="auto"/>
              <w:ind w:left="142" w:right="567"/>
              <w:jc w:val="center"/>
              <w:rPr>
                <w:rStyle w:val="Textoennegrita"/>
                <w:rFonts w:ascii="Arial" w:hAnsi="Arial" w:cs="Arial"/>
                <w:b w:val="0"/>
                <w:sz w:val="20"/>
                <w:szCs w:val="20"/>
              </w:rPr>
            </w:pPr>
            <w:r w:rsidRPr="00DF7883">
              <w:rPr>
                <w:rStyle w:val="Textoennegrita"/>
                <w:rFonts w:ascii="Arial" w:hAnsi="Arial" w:cs="Arial"/>
                <w:b w:val="0"/>
                <w:sz w:val="20"/>
                <w:szCs w:val="20"/>
              </w:rPr>
              <w:t>31/12/2025</w:t>
            </w:r>
          </w:p>
        </w:tc>
        <w:tc>
          <w:tcPr>
            <w:tcW w:w="2270" w:type="dxa"/>
          </w:tcPr>
          <w:p w14:paraId="15AB8214" w14:textId="77777777" w:rsidR="00070B9A" w:rsidRPr="00DF7883" w:rsidRDefault="00070B9A" w:rsidP="000405DD">
            <w:pPr>
              <w:spacing w:line="360" w:lineRule="auto"/>
              <w:ind w:left="142" w:right="35"/>
              <w:jc w:val="center"/>
              <w:rPr>
                <w:rStyle w:val="Textoennegrita"/>
                <w:rFonts w:ascii="Arial" w:hAnsi="Arial" w:cs="Arial"/>
                <w:b w:val="0"/>
                <w:sz w:val="20"/>
                <w:szCs w:val="20"/>
              </w:rPr>
            </w:pPr>
            <w:r w:rsidRPr="00DF7883">
              <w:rPr>
                <w:rStyle w:val="Textoennegrita"/>
                <w:rFonts w:ascii="Arial" w:hAnsi="Arial" w:cs="Arial"/>
                <w:b w:val="0"/>
                <w:sz w:val="20"/>
                <w:szCs w:val="20"/>
              </w:rPr>
              <w:t xml:space="preserve">Modelo de Requisitos para la Gestión de Documentos Electrónicos </w:t>
            </w:r>
            <w:proofErr w:type="gramStart"/>
            <w:r w:rsidRPr="00DF7883">
              <w:rPr>
                <w:rStyle w:val="Textoennegrita"/>
                <w:rFonts w:ascii="Arial" w:hAnsi="Arial" w:cs="Arial"/>
                <w:b w:val="0"/>
                <w:sz w:val="20"/>
                <w:szCs w:val="20"/>
              </w:rPr>
              <w:t>-  MOREQ</w:t>
            </w:r>
            <w:proofErr w:type="gramEnd"/>
          </w:p>
        </w:tc>
      </w:tr>
    </w:tbl>
    <w:p w14:paraId="63FA918F" w14:textId="77777777" w:rsidR="00070B9A" w:rsidRDefault="00070B9A" w:rsidP="00070B9A">
      <w:pPr>
        <w:spacing w:line="360" w:lineRule="auto"/>
        <w:ind w:left="142" w:right="567"/>
        <w:jc w:val="center"/>
        <w:rPr>
          <w:rStyle w:val="Textoennegrita"/>
          <w:rFonts w:ascii="Arial" w:hAnsi="Arial" w:cs="Arial"/>
          <w:b w:val="0"/>
          <w:sz w:val="20"/>
          <w:szCs w:val="20"/>
        </w:rPr>
      </w:pPr>
    </w:p>
    <w:p w14:paraId="1EAEF564" w14:textId="77777777" w:rsidR="00070B9A" w:rsidRPr="00DF7883" w:rsidRDefault="00070B9A" w:rsidP="00070B9A">
      <w:pPr>
        <w:spacing w:line="360" w:lineRule="auto"/>
        <w:ind w:left="142" w:right="567"/>
        <w:jc w:val="center"/>
        <w:rPr>
          <w:rStyle w:val="Textoennegrita"/>
          <w:rFonts w:ascii="Arial" w:hAnsi="Arial" w:cs="Arial"/>
          <w:b w:val="0"/>
          <w:sz w:val="20"/>
          <w:szCs w:val="20"/>
        </w:rPr>
      </w:pPr>
    </w:p>
    <w:tbl>
      <w:tblPr>
        <w:tblStyle w:val="Tablaconcuadrcula"/>
        <w:tblW w:w="0" w:type="auto"/>
        <w:tblInd w:w="137" w:type="dxa"/>
        <w:tblLook w:val="04A0" w:firstRow="1" w:lastRow="0" w:firstColumn="1" w:lastColumn="0" w:noHBand="0" w:noVBand="1"/>
      </w:tblPr>
      <w:tblGrid>
        <w:gridCol w:w="1459"/>
        <w:gridCol w:w="2146"/>
        <w:gridCol w:w="1958"/>
        <w:gridCol w:w="153"/>
        <w:gridCol w:w="1229"/>
        <w:gridCol w:w="1529"/>
        <w:gridCol w:w="783"/>
      </w:tblGrid>
      <w:tr w:rsidR="00070B9A" w:rsidRPr="00DF7883" w14:paraId="73B6552A" w14:textId="77777777" w:rsidTr="00334B5B">
        <w:tc>
          <w:tcPr>
            <w:tcW w:w="5348" w:type="dxa"/>
            <w:gridSpan w:val="4"/>
            <w:shd w:val="clear" w:color="auto" w:fill="8DB3E2" w:themeFill="text2" w:themeFillTint="66"/>
          </w:tcPr>
          <w:p w14:paraId="3908BA05" w14:textId="77777777" w:rsidR="00070B9A" w:rsidRPr="00DF7883" w:rsidRDefault="00070B9A" w:rsidP="00334B5B">
            <w:pPr>
              <w:spacing w:line="360" w:lineRule="auto"/>
              <w:ind w:left="142" w:right="567"/>
              <w:jc w:val="center"/>
              <w:rPr>
                <w:rStyle w:val="Textoennegrita"/>
                <w:rFonts w:ascii="Arial" w:hAnsi="Arial" w:cs="Arial"/>
                <w:b w:val="0"/>
                <w:sz w:val="20"/>
                <w:szCs w:val="20"/>
              </w:rPr>
            </w:pPr>
            <w:r w:rsidRPr="00DF7883">
              <w:rPr>
                <w:rStyle w:val="Textoennegrita"/>
                <w:rFonts w:ascii="Arial" w:hAnsi="Arial" w:cs="Arial"/>
                <w:b w:val="0"/>
                <w:sz w:val="20"/>
                <w:szCs w:val="20"/>
              </w:rPr>
              <w:lastRenderedPageBreak/>
              <w:t>RECURSOS</w:t>
            </w:r>
          </w:p>
        </w:tc>
        <w:tc>
          <w:tcPr>
            <w:tcW w:w="4138" w:type="dxa"/>
            <w:gridSpan w:val="3"/>
            <w:shd w:val="clear" w:color="auto" w:fill="8DB3E2" w:themeFill="text2" w:themeFillTint="66"/>
          </w:tcPr>
          <w:p w14:paraId="1ED5309A" w14:textId="77777777" w:rsidR="00070B9A" w:rsidRPr="00DF7883" w:rsidRDefault="00070B9A" w:rsidP="00334B5B">
            <w:pPr>
              <w:spacing w:line="360" w:lineRule="auto"/>
              <w:ind w:left="142" w:right="567"/>
              <w:jc w:val="center"/>
              <w:rPr>
                <w:rStyle w:val="Textoennegrita"/>
                <w:rFonts w:ascii="Arial" w:hAnsi="Arial" w:cs="Arial"/>
                <w:b w:val="0"/>
                <w:sz w:val="20"/>
                <w:szCs w:val="20"/>
              </w:rPr>
            </w:pPr>
            <w:r w:rsidRPr="00DF7883">
              <w:rPr>
                <w:rStyle w:val="Textoennegrita"/>
                <w:rFonts w:ascii="Arial" w:hAnsi="Arial" w:cs="Arial"/>
                <w:b w:val="0"/>
                <w:sz w:val="20"/>
                <w:szCs w:val="20"/>
              </w:rPr>
              <w:t>INDICADORES</w:t>
            </w:r>
          </w:p>
        </w:tc>
      </w:tr>
      <w:tr w:rsidR="00070B9A" w:rsidRPr="00DF7883" w14:paraId="44B27AA5" w14:textId="77777777" w:rsidTr="00334B5B">
        <w:tc>
          <w:tcPr>
            <w:tcW w:w="1459" w:type="dxa"/>
          </w:tcPr>
          <w:p w14:paraId="34EE2891" w14:textId="77777777" w:rsidR="00070B9A" w:rsidRPr="00D93A9D" w:rsidRDefault="00070B9A" w:rsidP="00334B5B">
            <w:pPr>
              <w:spacing w:line="360" w:lineRule="auto"/>
              <w:ind w:left="30" w:right="134"/>
              <w:jc w:val="center"/>
              <w:rPr>
                <w:rFonts w:ascii="Arial" w:hAnsi="Arial" w:cs="Arial"/>
                <w:b/>
                <w:sz w:val="18"/>
                <w:szCs w:val="18"/>
              </w:rPr>
            </w:pPr>
            <w:r w:rsidRPr="00D93A9D">
              <w:rPr>
                <w:rFonts w:ascii="Arial" w:hAnsi="Arial" w:cs="Arial"/>
                <w:b/>
                <w:sz w:val="18"/>
                <w:szCs w:val="18"/>
              </w:rPr>
              <w:t>TIPO</w:t>
            </w:r>
          </w:p>
        </w:tc>
        <w:tc>
          <w:tcPr>
            <w:tcW w:w="1954" w:type="dxa"/>
          </w:tcPr>
          <w:p w14:paraId="2F970357" w14:textId="77777777" w:rsidR="00070B9A" w:rsidRPr="00D93A9D" w:rsidRDefault="00070B9A" w:rsidP="00334B5B">
            <w:pPr>
              <w:spacing w:line="360" w:lineRule="auto"/>
              <w:ind w:left="142" w:right="67"/>
              <w:jc w:val="center"/>
              <w:rPr>
                <w:rFonts w:ascii="Arial" w:hAnsi="Arial" w:cs="Arial"/>
                <w:b/>
                <w:sz w:val="18"/>
                <w:szCs w:val="18"/>
              </w:rPr>
            </w:pPr>
            <w:r w:rsidRPr="00D93A9D">
              <w:rPr>
                <w:rFonts w:ascii="Arial" w:hAnsi="Arial" w:cs="Arial"/>
                <w:b/>
                <w:sz w:val="18"/>
                <w:szCs w:val="18"/>
              </w:rPr>
              <w:t>CARACTERÍSTICAS</w:t>
            </w:r>
          </w:p>
        </w:tc>
        <w:tc>
          <w:tcPr>
            <w:tcW w:w="1782" w:type="dxa"/>
          </w:tcPr>
          <w:p w14:paraId="4F67F114" w14:textId="77777777" w:rsidR="00070B9A" w:rsidRPr="00D93A9D" w:rsidRDefault="00070B9A" w:rsidP="00334B5B">
            <w:pPr>
              <w:spacing w:line="360" w:lineRule="auto"/>
              <w:ind w:left="18" w:right="143"/>
              <w:jc w:val="center"/>
              <w:rPr>
                <w:rFonts w:ascii="Arial" w:hAnsi="Arial" w:cs="Arial"/>
                <w:b/>
                <w:sz w:val="18"/>
                <w:szCs w:val="18"/>
              </w:rPr>
            </w:pPr>
            <w:r w:rsidRPr="00D93A9D">
              <w:rPr>
                <w:rFonts w:ascii="Arial" w:hAnsi="Arial" w:cs="Arial"/>
                <w:b/>
                <w:sz w:val="18"/>
                <w:szCs w:val="18"/>
              </w:rPr>
              <w:t>OBSERVACIONES</w:t>
            </w:r>
          </w:p>
        </w:tc>
        <w:tc>
          <w:tcPr>
            <w:tcW w:w="1604" w:type="dxa"/>
            <w:gridSpan w:val="2"/>
            <w:vAlign w:val="center"/>
          </w:tcPr>
          <w:p w14:paraId="61986940" w14:textId="77777777" w:rsidR="00070B9A" w:rsidRPr="00D93A9D" w:rsidRDefault="00070B9A" w:rsidP="00334B5B">
            <w:pPr>
              <w:spacing w:line="360" w:lineRule="auto"/>
              <w:ind w:left="39" w:right="-35"/>
              <w:jc w:val="center"/>
              <w:rPr>
                <w:rFonts w:ascii="Arial" w:hAnsi="Arial" w:cs="Arial"/>
                <w:b/>
                <w:sz w:val="18"/>
                <w:szCs w:val="18"/>
              </w:rPr>
            </w:pPr>
            <w:r w:rsidRPr="00D93A9D">
              <w:rPr>
                <w:rFonts w:ascii="Arial" w:hAnsi="Arial" w:cs="Arial"/>
                <w:b/>
                <w:sz w:val="18"/>
                <w:szCs w:val="18"/>
              </w:rPr>
              <w:t>INDICADOR</w:t>
            </w:r>
          </w:p>
        </w:tc>
        <w:tc>
          <w:tcPr>
            <w:tcW w:w="1805" w:type="dxa"/>
            <w:vAlign w:val="center"/>
          </w:tcPr>
          <w:p w14:paraId="2F0AA60D" w14:textId="77777777" w:rsidR="00070B9A" w:rsidRPr="00D93A9D" w:rsidRDefault="00070B9A" w:rsidP="00334B5B">
            <w:pPr>
              <w:spacing w:line="360" w:lineRule="auto"/>
              <w:ind w:left="1" w:right="135"/>
              <w:jc w:val="center"/>
              <w:rPr>
                <w:rFonts w:ascii="Arial" w:hAnsi="Arial" w:cs="Arial"/>
                <w:b/>
                <w:sz w:val="18"/>
                <w:szCs w:val="18"/>
              </w:rPr>
            </w:pPr>
            <w:r w:rsidRPr="00D93A9D">
              <w:rPr>
                <w:rFonts w:ascii="Arial" w:hAnsi="Arial" w:cs="Arial"/>
                <w:b/>
                <w:sz w:val="18"/>
                <w:szCs w:val="18"/>
              </w:rPr>
              <w:t>ÍNDICE</w:t>
            </w:r>
          </w:p>
        </w:tc>
        <w:tc>
          <w:tcPr>
            <w:tcW w:w="882" w:type="dxa"/>
            <w:vAlign w:val="center"/>
          </w:tcPr>
          <w:p w14:paraId="4691067B" w14:textId="77777777" w:rsidR="00070B9A" w:rsidRPr="00D93A9D" w:rsidRDefault="00070B9A" w:rsidP="00334B5B">
            <w:pPr>
              <w:spacing w:line="360" w:lineRule="auto"/>
              <w:ind w:right="34"/>
              <w:jc w:val="center"/>
              <w:rPr>
                <w:rFonts w:ascii="Arial" w:hAnsi="Arial" w:cs="Arial"/>
                <w:b/>
                <w:sz w:val="18"/>
                <w:szCs w:val="18"/>
              </w:rPr>
            </w:pPr>
            <w:r w:rsidRPr="00D93A9D">
              <w:rPr>
                <w:rFonts w:ascii="Arial" w:hAnsi="Arial" w:cs="Arial"/>
                <w:b/>
                <w:sz w:val="18"/>
                <w:szCs w:val="18"/>
              </w:rPr>
              <w:t>META</w:t>
            </w:r>
          </w:p>
        </w:tc>
      </w:tr>
      <w:tr w:rsidR="00070B9A" w:rsidRPr="00DF7883" w14:paraId="6885672B" w14:textId="77777777" w:rsidTr="00334B5B">
        <w:tc>
          <w:tcPr>
            <w:tcW w:w="1459" w:type="dxa"/>
          </w:tcPr>
          <w:p w14:paraId="0E17DD3E" w14:textId="77777777" w:rsidR="00070B9A" w:rsidRPr="00DF7883" w:rsidRDefault="00070B9A" w:rsidP="00334B5B">
            <w:pPr>
              <w:spacing w:line="360" w:lineRule="auto"/>
              <w:ind w:left="30" w:right="134"/>
              <w:jc w:val="center"/>
              <w:rPr>
                <w:rFonts w:ascii="Arial" w:hAnsi="Arial" w:cs="Arial"/>
                <w:sz w:val="20"/>
                <w:szCs w:val="20"/>
              </w:rPr>
            </w:pPr>
            <w:r w:rsidRPr="00DF7883">
              <w:rPr>
                <w:rFonts w:ascii="Arial" w:hAnsi="Arial" w:cs="Arial"/>
                <w:sz w:val="20"/>
                <w:szCs w:val="20"/>
              </w:rPr>
              <w:t>Humano</w:t>
            </w:r>
          </w:p>
        </w:tc>
        <w:tc>
          <w:tcPr>
            <w:tcW w:w="1954" w:type="dxa"/>
          </w:tcPr>
          <w:p w14:paraId="448F4A12" w14:textId="77777777" w:rsidR="00070B9A" w:rsidRPr="00DF7883" w:rsidRDefault="00070B9A" w:rsidP="00334B5B">
            <w:pPr>
              <w:spacing w:line="360" w:lineRule="auto"/>
              <w:ind w:left="142" w:right="67"/>
              <w:jc w:val="center"/>
              <w:rPr>
                <w:rFonts w:ascii="Arial" w:hAnsi="Arial" w:cs="Arial"/>
                <w:sz w:val="20"/>
                <w:szCs w:val="20"/>
              </w:rPr>
            </w:pPr>
            <w:r w:rsidRPr="00DF7883">
              <w:rPr>
                <w:rFonts w:ascii="Arial" w:hAnsi="Arial" w:cs="Arial"/>
                <w:sz w:val="20"/>
                <w:szCs w:val="20"/>
              </w:rPr>
              <w:t>Técnicos- tecnólogos- Profesionales</w:t>
            </w:r>
          </w:p>
        </w:tc>
        <w:tc>
          <w:tcPr>
            <w:tcW w:w="1782" w:type="dxa"/>
          </w:tcPr>
          <w:p w14:paraId="4819775F" w14:textId="77777777" w:rsidR="00070B9A" w:rsidRPr="00DF7883" w:rsidRDefault="00070B9A" w:rsidP="00334B5B">
            <w:pPr>
              <w:spacing w:line="360" w:lineRule="auto"/>
              <w:ind w:left="18" w:right="143"/>
              <w:jc w:val="center"/>
              <w:rPr>
                <w:rFonts w:ascii="Arial" w:hAnsi="Arial" w:cs="Arial"/>
                <w:sz w:val="20"/>
                <w:szCs w:val="20"/>
              </w:rPr>
            </w:pPr>
            <w:r w:rsidRPr="00DF7883">
              <w:rPr>
                <w:rFonts w:ascii="Arial" w:hAnsi="Arial" w:cs="Arial"/>
                <w:sz w:val="20"/>
                <w:szCs w:val="20"/>
              </w:rPr>
              <w:t>Personal idóneo calificado para las diferentes labores</w:t>
            </w:r>
          </w:p>
        </w:tc>
        <w:tc>
          <w:tcPr>
            <w:tcW w:w="1604" w:type="dxa"/>
            <w:gridSpan w:val="2"/>
            <w:vAlign w:val="center"/>
          </w:tcPr>
          <w:p w14:paraId="14054165" w14:textId="77777777" w:rsidR="00070B9A" w:rsidRPr="00DF7883" w:rsidRDefault="00070B9A" w:rsidP="00334B5B">
            <w:pPr>
              <w:spacing w:line="360" w:lineRule="auto"/>
              <w:ind w:left="39" w:right="-35"/>
              <w:jc w:val="center"/>
              <w:rPr>
                <w:rFonts w:ascii="Arial" w:hAnsi="Arial" w:cs="Arial"/>
                <w:spacing w:val="4"/>
                <w:position w:val="6"/>
                <w:sz w:val="20"/>
                <w:szCs w:val="20"/>
              </w:rPr>
            </w:pPr>
            <w:r w:rsidRPr="00DF7883">
              <w:rPr>
                <w:rStyle w:val="Textoennegrita"/>
                <w:rFonts w:ascii="Arial" w:hAnsi="Arial" w:cs="Arial"/>
                <w:b w:val="0"/>
                <w:sz w:val="20"/>
                <w:szCs w:val="20"/>
              </w:rPr>
              <w:t>Elaboración del Modelo de Requisitos para la Gestión de Documentos Electrónicos</w:t>
            </w:r>
          </w:p>
        </w:tc>
        <w:tc>
          <w:tcPr>
            <w:tcW w:w="1805" w:type="dxa"/>
            <w:vAlign w:val="center"/>
          </w:tcPr>
          <w:p w14:paraId="28AA76EA" w14:textId="77777777" w:rsidR="00070B9A" w:rsidRPr="00DF7883" w:rsidRDefault="00070B9A" w:rsidP="00334B5B">
            <w:pPr>
              <w:spacing w:line="360" w:lineRule="auto"/>
              <w:ind w:left="1" w:right="135"/>
              <w:jc w:val="center"/>
              <w:rPr>
                <w:rFonts w:ascii="Arial" w:hAnsi="Arial" w:cs="Arial"/>
                <w:spacing w:val="4"/>
                <w:position w:val="6"/>
                <w:sz w:val="20"/>
                <w:szCs w:val="20"/>
              </w:rPr>
            </w:pPr>
            <w:r w:rsidRPr="00DF7883">
              <w:rPr>
                <w:rFonts w:ascii="Arial" w:hAnsi="Arial" w:cs="Arial"/>
                <w:spacing w:val="4"/>
                <w:position w:val="6"/>
                <w:sz w:val="20"/>
                <w:szCs w:val="20"/>
              </w:rPr>
              <w:t>Modelo de Requisitos para la Gestión de Documentos electrónicos elaborado</w:t>
            </w:r>
          </w:p>
        </w:tc>
        <w:tc>
          <w:tcPr>
            <w:tcW w:w="882" w:type="dxa"/>
            <w:vAlign w:val="center"/>
          </w:tcPr>
          <w:p w14:paraId="2EA0C3D4" w14:textId="77777777" w:rsidR="00070B9A" w:rsidRPr="00DF7883" w:rsidRDefault="00070B9A" w:rsidP="00334B5B">
            <w:pPr>
              <w:spacing w:line="360" w:lineRule="auto"/>
              <w:ind w:right="34"/>
              <w:jc w:val="center"/>
              <w:rPr>
                <w:rFonts w:ascii="Arial" w:hAnsi="Arial" w:cs="Arial"/>
                <w:spacing w:val="4"/>
                <w:position w:val="6"/>
                <w:sz w:val="20"/>
                <w:szCs w:val="20"/>
              </w:rPr>
            </w:pPr>
            <w:r w:rsidRPr="00DF7883">
              <w:rPr>
                <w:rFonts w:ascii="Arial" w:hAnsi="Arial" w:cs="Arial"/>
                <w:spacing w:val="4"/>
                <w:position w:val="6"/>
                <w:sz w:val="20"/>
                <w:szCs w:val="20"/>
              </w:rPr>
              <w:t>100%</w:t>
            </w:r>
          </w:p>
        </w:tc>
      </w:tr>
      <w:tr w:rsidR="00070B9A" w:rsidRPr="00DF7883" w14:paraId="24C10885" w14:textId="77777777" w:rsidTr="00334B5B">
        <w:tc>
          <w:tcPr>
            <w:tcW w:w="1459" w:type="dxa"/>
          </w:tcPr>
          <w:p w14:paraId="60D3BD94" w14:textId="77777777" w:rsidR="00070B9A" w:rsidRPr="00DF7883" w:rsidRDefault="00070B9A" w:rsidP="00334B5B">
            <w:pPr>
              <w:spacing w:line="360" w:lineRule="auto"/>
              <w:ind w:left="30" w:right="134"/>
              <w:jc w:val="center"/>
              <w:rPr>
                <w:rFonts w:ascii="Arial" w:hAnsi="Arial" w:cs="Arial"/>
                <w:sz w:val="20"/>
                <w:szCs w:val="20"/>
              </w:rPr>
            </w:pPr>
            <w:r w:rsidRPr="00DF7883">
              <w:rPr>
                <w:rFonts w:ascii="Arial" w:hAnsi="Arial" w:cs="Arial"/>
                <w:sz w:val="20"/>
                <w:szCs w:val="20"/>
              </w:rPr>
              <w:t>Financieros y económicos</w:t>
            </w:r>
          </w:p>
        </w:tc>
        <w:tc>
          <w:tcPr>
            <w:tcW w:w="1954" w:type="dxa"/>
          </w:tcPr>
          <w:p w14:paraId="361CB241" w14:textId="77777777" w:rsidR="00070B9A" w:rsidRPr="00DF7883" w:rsidRDefault="00070B9A" w:rsidP="00334B5B">
            <w:pPr>
              <w:spacing w:line="360" w:lineRule="auto"/>
              <w:ind w:left="142" w:right="67"/>
              <w:jc w:val="center"/>
              <w:rPr>
                <w:rFonts w:ascii="Arial" w:hAnsi="Arial" w:cs="Arial"/>
                <w:sz w:val="20"/>
                <w:szCs w:val="20"/>
              </w:rPr>
            </w:pPr>
            <w:r w:rsidRPr="00DF7883">
              <w:rPr>
                <w:rFonts w:ascii="Arial" w:hAnsi="Arial" w:cs="Arial"/>
                <w:sz w:val="20"/>
                <w:szCs w:val="20"/>
              </w:rPr>
              <w:t>Presupuesto necesario para el cumplimiento de los proyectos</w:t>
            </w:r>
          </w:p>
        </w:tc>
        <w:tc>
          <w:tcPr>
            <w:tcW w:w="1782" w:type="dxa"/>
          </w:tcPr>
          <w:p w14:paraId="05EF3924" w14:textId="77777777" w:rsidR="00070B9A" w:rsidRPr="00DF7883" w:rsidRDefault="00070B9A" w:rsidP="00334B5B">
            <w:pPr>
              <w:spacing w:line="360" w:lineRule="auto"/>
              <w:ind w:left="18" w:right="143"/>
              <w:jc w:val="center"/>
              <w:rPr>
                <w:rFonts w:ascii="Arial" w:hAnsi="Arial" w:cs="Arial"/>
                <w:sz w:val="20"/>
                <w:szCs w:val="20"/>
              </w:rPr>
            </w:pPr>
          </w:p>
        </w:tc>
        <w:tc>
          <w:tcPr>
            <w:tcW w:w="1604" w:type="dxa"/>
            <w:gridSpan w:val="2"/>
          </w:tcPr>
          <w:p w14:paraId="456FBF2B" w14:textId="77777777" w:rsidR="00070B9A" w:rsidRPr="00DF7883" w:rsidRDefault="00070B9A" w:rsidP="00334B5B">
            <w:pPr>
              <w:spacing w:line="360" w:lineRule="auto"/>
              <w:ind w:left="39" w:right="-35"/>
              <w:jc w:val="center"/>
              <w:rPr>
                <w:rStyle w:val="Textoennegrita"/>
                <w:rFonts w:ascii="Arial" w:hAnsi="Arial" w:cs="Arial"/>
                <w:sz w:val="20"/>
                <w:szCs w:val="20"/>
              </w:rPr>
            </w:pPr>
          </w:p>
        </w:tc>
        <w:tc>
          <w:tcPr>
            <w:tcW w:w="1805" w:type="dxa"/>
          </w:tcPr>
          <w:p w14:paraId="6B05AB16" w14:textId="77777777" w:rsidR="00070B9A" w:rsidRPr="00DF7883" w:rsidRDefault="00070B9A" w:rsidP="00334B5B">
            <w:pPr>
              <w:spacing w:line="360" w:lineRule="auto"/>
              <w:ind w:left="1" w:right="135"/>
              <w:jc w:val="center"/>
              <w:rPr>
                <w:rStyle w:val="Textoennegrita"/>
                <w:rFonts w:ascii="Arial" w:hAnsi="Arial" w:cs="Arial"/>
                <w:sz w:val="20"/>
                <w:szCs w:val="20"/>
              </w:rPr>
            </w:pPr>
          </w:p>
        </w:tc>
        <w:tc>
          <w:tcPr>
            <w:tcW w:w="882" w:type="dxa"/>
          </w:tcPr>
          <w:p w14:paraId="53815C5C" w14:textId="77777777" w:rsidR="00070B9A" w:rsidRPr="00DF7883" w:rsidRDefault="00070B9A" w:rsidP="00334B5B">
            <w:pPr>
              <w:spacing w:line="360" w:lineRule="auto"/>
              <w:ind w:right="34"/>
              <w:jc w:val="center"/>
              <w:rPr>
                <w:rStyle w:val="Textoennegrita"/>
                <w:rFonts w:ascii="Arial" w:hAnsi="Arial" w:cs="Arial"/>
                <w:sz w:val="20"/>
                <w:szCs w:val="20"/>
              </w:rPr>
            </w:pPr>
          </w:p>
        </w:tc>
      </w:tr>
      <w:tr w:rsidR="00070B9A" w:rsidRPr="00DF7883" w14:paraId="58BFB9B6" w14:textId="77777777" w:rsidTr="00334B5B">
        <w:tc>
          <w:tcPr>
            <w:tcW w:w="1459" w:type="dxa"/>
          </w:tcPr>
          <w:p w14:paraId="1C709AA7" w14:textId="77777777" w:rsidR="00070B9A" w:rsidRPr="00DF7883" w:rsidRDefault="00070B9A" w:rsidP="00334B5B">
            <w:pPr>
              <w:spacing w:line="360" w:lineRule="auto"/>
              <w:ind w:left="30" w:right="134"/>
              <w:jc w:val="center"/>
              <w:rPr>
                <w:rFonts w:ascii="Arial" w:hAnsi="Arial" w:cs="Arial"/>
                <w:sz w:val="20"/>
                <w:szCs w:val="20"/>
              </w:rPr>
            </w:pPr>
            <w:r w:rsidRPr="00DF7883">
              <w:rPr>
                <w:rFonts w:ascii="Arial" w:hAnsi="Arial" w:cs="Arial"/>
                <w:sz w:val="20"/>
                <w:szCs w:val="20"/>
              </w:rPr>
              <w:t>Tecnológico</w:t>
            </w:r>
          </w:p>
        </w:tc>
        <w:tc>
          <w:tcPr>
            <w:tcW w:w="1954" w:type="dxa"/>
          </w:tcPr>
          <w:p w14:paraId="26E9C552" w14:textId="77777777" w:rsidR="00070B9A" w:rsidRPr="00DF7883" w:rsidRDefault="00070B9A" w:rsidP="00334B5B">
            <w:pPr>
              <w:spacing w:line="360" w:lineRule="auto"/>
              <w:ind w:left="142" w:right="67"/>
              <w:jc w:val="center"/>
              <w:rPr>
                <w:rFonts w:ascii="Arial" w:hAnsi="Arial" w:cs="Arial"/>
                <w:sz w:val="20"/>
                <w:szCs w:val="20"/>
              </w:rPr>
            </w:pPr>
            <w:r w:rsidRPr="00DF7883">
              <w:rPr>
                <w:rFonts w:ascii="Arial" w:hAnsi="Arial" w:cs="Arial"/>
                <w:sz w:val="20"/>
                <w:szCs w:val="20"/>
              </w:rPr>
              <w:t>Equipos y plataformas acordes con la necesidad de cada proyecto</w:t>
            </w:r>
          </w:p>
        </w:tc>
        <w:tc>
          <w:tcPr>
            <w:tcW w:w="1782" w:type="dxa"/>
          </w:tcPr>
          <w:p w14:paraId="7143ADA8" w14:textId="77777777" w:rsidR="00070B9A" w:rsidRPr="00DF7883" w:rsidRDefault="00070B9A" w:rsidP="00334B5B">
            <w:pPr>
              <w:spacing w:line="360" w:lineRule="auto"/>
              <w:ind w:left="18" w:right="143"/>
              <w:jc w:val="center"/>
              <w:rPr>
                <w:rFonts w:ascii="Arial" w:hAnsi="Arial" w:cs="Arial"/>
                <w:sz w:val="20"/>
                <w:szCs w:val="20"/>
              </w:rPr>
            </w:pPr>
          </w:p>
        </w:tc>
        <w:tc>
          <w:tcPr>
            <w:tcW w:w="1604" w:type="dxa"/>
            <w:gridSpan w:val="2"/>
          </w:tcPr>
          <w:p w14:paraId="4C6A0230" w14:textId="77777777" w:rsidR="00070B9A" w:rsidRPr="00DF7883" w:rsidRDefault="00070B9A" w:rsidP="00334B5B">
            <w:pPr>
              <w:spacing w:line="360" w:lineRule="auto"/>
              <w:ind w:left="39" w:right="-35"/>
              <w:jc w:val="center"/>
              <w:rPr>
                <w:rStyle w:val="Textoennegrita"/>
                <w:rFonts w:ascii="Arial" w:hAnsi="Arial" w:cs="Arial"/>
                <w:sz w:val="20"/>
                <w:szCs w:val="20"/>
              </w:rPr>
            </w:pPr>
          </w:p>
        </w:tc>
        <w:tc>
          <w:tcPr>
            <w:tcW w:w="1805" w:type="dxa"/>
          </w:tcPr>
          <w:p w14:paraId="19E2C488" w14:textId="77777777" w:rsidR="00070B9A" w:rsidRPr="00DF7883" w:rsidRDefault="00070B9A" w:rsidP="00334B5B">
            <w:pPr>
              <w:spacing w:line="360" w:lineRule="auto"/>
              <w:ind w:left="1" w:right="135"/>
              <w:jc w:val="center"/>
              <w:rPr>
                <w:rStyle w:val="Textoennegrita"/>
                <w:rFonts w:ascii="Arial" w:hAnsi="Arial" w:cs="Arial"/>
                <w:sz w:val="20"/>
                <w:szCs w:val="20"/>
              </w:rPr>
            </w:pPr>
          </w:p>
        </w:tc>
        <w:tc>
          <w:tcPr>
            <w:tcW w:w="882" w:type="dxa"/>
          </w:tcPr>
          <w:p w14:paraId="2B9A47C2" w14:textId="77777777" w:rsidR="00070B9A" w:rsidRPr="00DF7883" w:rsidRDefault="00070B9A" w:rsidP="00334B5B">
            <w:pPr>
              <w:spacing w:line="360" w:lineRule="auto"/>
              <w:ind w:right="34"/>
              <w:jc w:val="center"/>
              <w:rPr>
                <w:rStyle w:val="Textoennegrita"/>
                <w:rFonts w:ascii="Arial" w:hAnsi="Arial" w:cs="Arial"/>
                <w:sz w:val="20"/>
                <w:szCs w:val="20"/>
              </w:rPr>
            </w:pPr>
          </w:p>
        </w:tc>
      </w:tr>
    </w:tbl>
    <w:p w14:paraId="4E446BF5" w14:textId="77777777" w:rsidR="00070B9A" w:rsidRDefault="00070B9A" w:rsidP="00070B9A">
      <w:pPr>
        <w:autoSpaceDE w:val="0"/>
        <w:autoSpaceDN w:val="0"/>
        <w:adjustRightInd w:val="0"/>
        <w:spacing w:after="0" w:line="360" w:lineRule="auto"/>
        <w:ind w:left="142" w:right="567"/>
        <w:jc w:val="both"/>
        <w:rPr>
          <w:rStyle w:val="Textoennegrita"/>
          <w:rFonts w:ascii="Arial" w:hAnsi="Arial" w:cs="Arial"/>
          <w:b w:val="0"/>
        </w:rPr>
      </w:pPr>
    </w:p>
    <w:p w14:paraId="31EE84F9" w14:textId="77777777" w:rsidR="00070B9A" w:rsidRDefault="00070B9A" w:rsidP="00070B9A">
      <w:pPr>
        <w:autoSpaceDE w:val="0"/>
        <w:autoSpaceDN w:val="0"/>
        <w:adjustRightInd w:val="0"/>
        <w:spacing w:after="0" w:line="360" w:lineRule="auto"/>
        <w:ind w:left="142" w:right="567"/>
        <w:jc w:val="both"/>
        <w:rPr>
          <w:rStyle w:val="Textoennegrita"/>
          <w:rFonts w:ascii="Arial" w:hAnsi="Arial" w:cs="Arial"/>
          <w:b w:val="0"/>
        </w:rPr>
      </w:pPr>
    </w:p>
    <w:p w14:paraId="41B3BAB2" w14:textId="5DA97BCA" w:rsidR="00070B9A" w:rsidRPr="00D93A9D" w:rsidRDefault="00D93A9D" w:rsidP="00D93A9D">
      <w:pPr>
        <w:pStyle w:val="Ttulo2"/>
        <w:rPr>
          <w:b/>
        </w:rPr>
      </w:pPr>
      <w:bookmarkStart w:id="25" w:name="_Toc188970727"/>
      <w:r w:rsidRPr="00D93A9D">
        <w:rPr>
          <w:rStyle w:val="Textoennegrita"/>
          <w:rFonts w:ascii="Arial" w:hAnsi="Arial" w:cs="Arial"/>
          <w:b w:val="0"/>
        </w:rPr>
        <w:t xml:space="preserve">5.5 PROYECTO 5: </w:t>
      </w:r>
      <w:r w:rsidRPr="00D93A9D">
        <w:rPr>
          <w:b/>
        </w:rPr>
        <w:t>ELABORACIÓN Y ACTUALIZACIÓN DE LOS PROCEDIMIENTOS DE LA GESTIÓN DOCUMENTAL</w:t>
      </w:r>
      <w:bookmarkEnd w:id="25"/>
    </w:p>
    <w:p w14:paraId="270E2877" w14:textId="77777777" w:rsidR="00070B9A" w:rsidRDefault="00070B9A" w:rsidP="00070B9A">
      <w:pPr>
        <w:autoSpaceDE w:val="0"/>
        <w:autoSpaceDN w:val="0"/>
        <w:adjustRightInd w:val="0"/>
        <w:spacing w:after="0" w:line="360" w:lineRule="auto"/>
        <w:ind w:left="142" w:right="567"/>
        <w:jc w:val="both"/>
        <w:rPr>
          <w:rFonts w:ascii="Arial" w:hAnsi="Arial" w:cs="Arial"/>
          <w:color w:val="000000"/>
        </w:rPr>
      </w:pPr>
    </w:p>
    <w:p w14:paraId="653322FD" w14:textId="77777777" w:rsidR="00070B9A" w:rsidRPr="00B6708D" w:rsidRDefault="00070B9A" w:rsidP="00070B9A">
      <w:pPr>
        <w:autoSpaceDE w:val="0"/>
        <w:autoSpaceDN w:val="0"/>
        <w:adjustRightInd w:val="0"/>
        <w:spacing w:after="0" w:line="360" w:lineRule="auto"/>
        <w:ind w:left="142" w:right="567"/>
        <w:jc w:val="both"/>
        <w:rPr>
          <w:rStyle w:val="Textoennegrita"/>
          <w:rFonts w:ascii="Arial" w:hAnsi="Arial" w:cs="Arial"/>
          <w:b w:val="0"/>
        </w:rPr>
      </w:pPr>
      <w:r w:rsidRPr="00B6708D">
        <w:rPr>
          <w:rFonts w:ascii="Arial" w:hAnsi="Arial" w:cs="Arial"/>
        </w:rPr>
        <w:t xml:space="preserve">La Corporación Autónoma Regional de la Frontera Nororiental- CORPONOR cuenta con un Sistema Integrado de Planeación y Gestión, es un conjunto de lineamientos que orienta a la entidad en la articulación de la planeación, gestión, evaluación y control, para fortalecer la capacidad administrativa y el desempeño institucional. Por lo anterior, es indispensable crear y mantener actualizados los procedimientos que, para este caso, están orientados al Proceso de Gestión Documental de la Entidad.  Se actualizarán los Procedimientos de Tramite de Correspondencia Interna y Externa, Organización Conservación, Transferencia y Custodia de documentos y se elaborarán Procedimientos para </w:t>
      </w:r>
      <w:r w:rsidRPr="00B6708D">
        <w:rPr>
          <w:rFonts w:ascii="Arial" w:hAnsi="Arial" w:cs="Arial"/>
          <w:color w:val="000000"/>
        </w:rPr>
        <w:t>la numeración, y descripción de los actos administrativos y Procedimiento para la gestión de expedientes electrónicos</w:t>
      </w:r>
      <w:r w:rsidRPr="00B6708D">
        <w:rPr>
          <w:rFonts w:ascii="Arial" w:hAnsi="Arial" w:cs="Arial"/>
        </w:rPr>
        <w:t xml:space="preserve">  </w:t>
      </w:r>
    </w:p>
    <w:p w14:paraId="196A3950" w14:textId="77777777" w:rsidR="00070B9A" w:rsidRPr="00B6708D" w:rsidRDefault="00070B9A" w:rsidP="00070B9A">
      <w:pPr>
        <w:spacing w:after="0" w:line="360" w:lineRule="auto"/>
        <w:ind w:left="142" w:right="567"/>
        <w:jc w:val="both"/>
        <w:rPr>
          <w:rFonts w:ascii="Arial" w:hAnsi="Arial" w:cs="Arial"/>
        </w:rPr>
      </w:pPr>
      <w:r w:rsidRPr="00B6708D">
        <w:rPr>
          <w:rStyle w:val="Textoennegrita"/>
          <w:rFonts w:ascii="Arial" w:hAnsi="Arial" w:cs="Arial"/>
          <w:b w:val="0"/>
        </w:rPr>
        <w:lastRenderedPageBreak/>
        <w:t>OBJETO: Contar con Procedimientos actualizados que nos permitan el buen desarrollo de las actividades Administrativas y misionales</w:t>
      </w:r>
    </w:p>
    <w:p w14:paraId="1B2568B0" w14:textId="77777777" w:rsidR="00070B9A" w:rsidRPr="00B6708D" w:rsidRDefault="00070B9A" w:rsidP="00070B9A">
      <w:pPr>
        <w:shd w:val="clear" w:color="auto" w:fill="FFFFFF"/>
        <w:spacing w:after="0" w:line="360" w:lineRule="auto"/>
        <w:ind w:left="142" w:right="567"/>
        <w:jc w:val="both"/>
        <w:rPr>
          <w:rStyle w:val="Textoennegrita"/>
          <w:rFonts w:ascii="Arial" w:hAnsi="Arial" w:cs="Arial"/>
          <w:b w:val="0"/>
        </w:rPr>
      </w:pPr>
      <w:r w:rsidRPr="00B6708D">
        <w:rPr>
          <w:rStyle w:val="Textoennegrita"/>
          <w:rFonts w:ascii="Arial" w:hAnsi="Arial" w:cs="Arial"/>
          <w:b w:val="0"/>
        </w:rPr>
        <w:t xml:space="preserve"> </w:t>
      </w:r>
    </w:p>
    <w:p w14:paraId="052DEB60" w14:textId="77777777" w:rsidR="00070B9A" w:rsidRPr="00B6708D" w:rsidRDefault="00070B9A" w:rsidP="00070B9A">
      <w:pPr>
        <w:shd w:val="clear" w:color="auto" w:fill="FFFFFF"/>
        <w:spacing w:after="0" w:line="360" w:lineRule="auto"/>
        <w:ind w:left="142" w:right="567"/>
        <w:jc w:val="both"/>
        <w:rPr>
          <w:rStyle w:val="Textoennegrita"/>
          <w:rFonts w:ascii="Arial" w:hAnsi="Arial" w:cs="Arial"/>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708D">
        <w:rPr>
          <w:rStyle w:val="Textoennegrita"/>
          <w:rFonts w:ascii="Arial" w:hAnsi="Arial" w:cs="Arial"/>
          <w:b w:val="0"/>
        </w:rPr>
        <w:t xml:space="preserve">ALCANCE DEL PROYECTO: Actividades que se deben desarrollar para lograr un objetivo y registros que deben identificar el desarrollo de las actividades </w:t>
      </w:r>
    </w:p>
    <w:p w14:paraId="4DAB87A2" w14:textId="77777777" w:rsidR="00070B9A" w:rsidRPr="00B6708D" w:rsidRDefault="00070B9A" w:rsidP="00070B9A">
      <w:pPr>
        <w:shd w:val="clear" w:color="auto" w:fill="FFFFFF"/>
        <w:spacing w:after="0" w:line="360" w:lineRule="auto"/>
        <w:ind w:left="142" w:right="567"/>
        <w:jc w:val="both"/>
        <w:rPr>
          <w:rStyle w:val="Textoennegrita"/>
          <w:rFonts w:ascii="Arial" w:hAnsi="Arial" w:cs="Arial"/>
          <w:b w:val="0"/>
        </w:rPr>
      </w:pPr>
    </w:p>
    <w:p w14:paraId="487F2FD0" w14:textId="77777777" w:rsidR="00070B9A" w:rsidRPr="00B6708D" w:rsidRDefault="00070B9A" w:rsidP="00070B9A">
      <w:pPr>
        <w:shd w:val="clear" w:color="auto" w:fill="FFFFFF"/>
        <w:spacing w:after="0" w:line="360" w:lineRule="auto"/>
        <w:ind w:left="142" w:right="567"/>
        <w:jc w:val="both"/>
        <w:rPr>
          <w:rStyle w:val="Textoennegrita"/>
          <w:rFonts w:ascii="Arial" w:hAnsi="Arial" w:cs="Arial"/>
          <w:b w:val="0"/>
        </w:rPr>
      </w:pPr>
      <w:r w:rsidRPr="00B6708D">
        <w:rPr>
          <w:rStyle w:val="Textoennegrita"/>
          <w:rFonts w:ascii="Arial" w:hAnsi="Arial" w:cs="Arial"/>
          <w:b w:val="0"/>
        </w:rPr>
        <w:t xml:space="preserve">RESPONSABLES: </w:t>
      </w:r>
      <w:proofErr w:type="gramStart"/>
      <w:r w:rsidRPr="00B6708D">
        <w:rPr>
          <w:rStyle w:val="Textoennegrita"/>
          <w:rFonts w:ascii="Arial" w:hAnsi="Arial" w:cs="Arial"/>
          <w:b w:val="0"/>
        </w:rPr>
        <w:t>Secretaria General</w:t>
      </w:r>
      <w:proofErr w:type="gramEnd"/>
      <w:r w:rsidRPr="00B6708D">
        <w:rPr>
          <w:rStyle w:val="Textoennegrita"/>
          <w:rFonts w:ascii="Arial" w:hAnsi="Arial" w:cs="Arial"/>
          <w:b w:val="0"/>
        </w:rPr>
        <w:t>/ Grupo de Gestión Documental / Subdirección de Planeación y Fronteras / Subdirección Jurídica</w:t>
      </w:r>
    </w:p>
    <w:p w14:paraId="525A0FDC" w14:textId="77777777" w:rsidR="00070B9A" w:rsidRPr="00B6708D" w:rsidRDefault="00070B9A" w:rsidP="00070B9A">
      <w:pPr>
        <w:shd w:val="clear" w:color="auto" w:fill="FFFFFF"/>
        <w:spacing w:after="0" w:line="360" w:lineRule="auto"/>
        <w:ind w:left="142" w:right="567"/>
        <w:jc w:val="both"/>
        <w:rPr>
          <w:rStyle w:val="Textoennegrita"/>
          <w:rFonts w:ascii="Arial" w:hAnsi="Arial" w:cs="Arial"/>
          <w:b w:val="0"/>
        </w:rPr>
      </w:pPr>
    </w:p>
    <w:tbl>
      <w:tblPr>
        <w:tblStyle w:val="Tablaconcuadrcula"/>
        <w:tblW w:w="0" w:type="auto"/>
        <w:tblInd w:w="137" w:type="dxa"/>
        <w:tblLook w:val="04A0" w:firstRow="1" w:lastRow="0" w:firstColumn="1" w:lastColumn="0" w:noHBand="0" w:noVBand="1"/>
      </w:tblPr>
      <w:tblGrid>
        <w:gridCol w:w="2447"/>
        <w:gridCol w:w="2580"/>
        <w:gridCol w:w="1926"/>
        <w:gridCol w:w="2304"/>
      </w:tblGrid>
      <w:tr w:rsidR="00070B9A" w:rsidRPr="00DF7883" w14:paraId="336558C6" w14:textId="77777777" w:rsidTr="00334B5B">
        <w:tc>
          <w:tcPr>
            <w:tcW w:w="2689" w:type="dxa"/>
            <w:shd w:val="clear" w:color="auto" w:fill="8DB3E2" w:themeFill="text2" w:themeFillTint="66"/>
          </w:tcPr>
          <w:p w14:paraId="641F47D5" w14:textId="77777777" w:rsidR="00070B9A" w:rsidRPr="00DF7883" w:rsidRDefault="00070B9A" w:rsidP="00334B5B">
            <w:pPr>
              <w:spacing w:line="360" w:lineRule="auto"/>
              <w:ind w:left="142" w:right="567"/>
              <w:jc w:val="center"/>
              <w:rPr>
                <w:rStyle w:val="Textoennegrita"/>
                <w:rFonts w:ascii="Arial" w:hAnsi="Arial" w:cs="Arial"/>
                <w:b w:val="0"/>
                <w:sz w:val="20"/>
                <w:szCs w:val="20"/>
              </w:rPr>
            </w:pPr>
          </w:p>
          <w:p w14:paraId="1F139936" w14:textId="77777777" w:rsidR="00070B9A" w:rsidRPr="00DF7883" w:rsidRDefault="00070B9A" w:rsidP="00334B5B">
            <w:pPr>
              <w:spacing w:line="360" w:lineRule="auto"/>
              <w:ind w:left="142" w:right="567"/>
              <w:jc w:val="center"/>
              <w:rPr>
                <w:rStyle w:val="Textoennegrita"/>
                <w:rFonts w:ascii="Arial" w:hAnsi="Arial" w:cs="Arial"/>
                <w:b w:val="0"/>
                <w:sz w:val="20"/>
                <w:szCs w:val="20"/>
              </w:rPr>
            </w:pPr>
            <w:r w:rsidRPr="00DF7883">
              <w:rPr>
                <w:rStyle w:val="Textoennegrita"/>
                <w:rFonts w:ascii="Arial" w:hAnsi="Arial" w:cs="Arial"/>
                <w:b w:val="0"/>
                <w:sz w:val="20"/>
                <w:szCs w:val="20"/>
              </w:rPr>
              <w:t>ACTIVIDADES</w:t>
            </w:r>
          </w:p>
        </w:tc>
        <w:tc>
          <w:tcPr>
            <w:tcW w:w="2627" w:type="dxa"/>
            <w:shd w:val="clear" w:color="auto" w:fill="8DB3E2" w:themeFill="text2" w:themeFillTint="66"/>
          </w:tcPr>
          <w:p w14:paraId="4DE9767F" w14:textId="77777777" w:rsidR="00070B9A" w:rsidRPr="00DF7883" w:rsidRDefault="00070B9A" w:rsidP="00334B5B">
            <w:pPr>
              <w:spacing w:line="360" w:lineRule="auto"/>
              <w:ind w:left="142" w:right="567"/>
              <w:jc w:val="center"/>
              <w:rPr>
                <w:rStyle w:val="Textoennegrita"/>
                <w:rFonts w:ascii="Arial" w:hAnsi="Arial" w:cs="Arial"/>
                <w:b w:val="0"/>
                <w:sz w:val="20"/>
                <w:szCs w:val="20"/>
              </w:rPr>
            </w:pPr>
          </w:p>
          <w:p w14:paraId="1073C3BA" w14:textId="77777777" w:rsidR="00070B9A" w:rsidRPr="00DF7883" w:rsidRDefault="00070B9A" w:rsidP="00334B5B">
            <w:pPr>
              <w:spacing w:line="360" w:lineRule="auto"/>
              <w:ind w:left="142" w:right="567"/>
              <w:jc w:val="center"/>
              <w:rPr>
                <w:rStyle w:val="Textoennegrita"/>
                <w:rFonts w:ascii="Arial" w:hAnsi="Arial" w:cs="Arial"/>
                <w:b w:val="0"/>
                <w:sz w:val="20"/>
                <w:szCs w:val="20"/>
              </w:rPr>
            </w:pPr>
            <w:r w:rsidRPr="00DF7883">
              <w:rPr>
                <w:rStyle w:val="Textoennegrita"/>
                <w:rFonts w:ascii="Arial" w:hAnsi="Arial" w:cs="Arial"/>
                <w:b w:val="0"/>
                <w:sz w:val="20"/>
                <w:szCs w:val="20"/>
              </w:rPr>
              <w:t>RESPONSABLES</w:t>
            </w:r>
          </w:p>
        </w:tc>
        <w:tc>
          <w:tcPr>
            <w:tcW w:w="1926" w:type="dxa"/>
            <w:shd w:val="clear" w:color="auto" w:fill="8DB3E2" w:themeFill="text2" w:themeFillTint="66"/>
          </w:tcPr>
          <w:p w14:paraId="44286507" w14:textId="77777777" w:rsidR="00070B9A" w:rsidRPr="00DF7883" w:rsidRDefault="00070B9A" w:rsidP="00334B5B">
            <w:pPr>
              <w:spacing w:line="360" w:lineRule="auto"/>
              <w:ind w:left="142" w:right="567"/>
              <w:jc w:val="center"/>
              <w:rPr>
                <w:rStyle w:val="Textoennegrita"/>
                <w:rFonts w:ascii="Arial" w:hAnsi="Arial" w:cs="Arial"/>
                <w:b w:val="0"/>
                <w:sz w:val="20"/>
                <w:szCs w:val="20"/>
              </w:rPr>
            </w:pPr>
          </w:p>
          <w:p w14:paraId="5CB888B2" w14:textId="77777777" w:rsidR="00070B9A" w:rsidRPr="00DF7883" w:rsidRDefault="00070B9A" w:rsidP="00334B5B">
            <w:pPr>
              <w:spacing w:line="360" w:lineRule="auto"/>
              <w:ind w:left="142" w:right="567"/>
              <w:jc w:val="center"/>
              <w:rPr>
                <w:rStyle w:val="Textoennegrita"/>
                <w:rFonts w:ascii="Arial" w:hAnsi="Arial" w:cs="Arial"/>
                <w:b w:val="0"/>
                <w:sz w:val="20"/>
                <w:szCs w:val="20"/>
              </w:rPr>
            </w:pPr>
            <w:r w:rsidRPr="00DF7883">
              <w:rPr>
                <w:rStyle w:val="Textoennegrita"/>
                <w:rFonts w:ascii="Arial" w:hAnsi="Arial" w:cs="Arial"/>
                <w:b w:val="0"/>
                <w:sz w:val="20"/>
                <w:szCs w:val="20"/>
              </w:rPr>
              <w:t>FECHA</w:t>
            </w:r>
          </w:p>
        </w:tc>
        <w:tc>
          <w:tcPr>
            <w:tcW w:w="2255" w:type="dxa"/>
            <w:shd w:val="clear" w:color="auto" w:fill="8DB3E2" w:themeFill="text2" w:themeFillTint="66"/>
          </w:tcPr>
          <w:p w14:paraId="2E60F59F" w14:textId="77777777" w:rsidR="00070B9A" w:rsidRPr="00DF7883" w:rsidRDefault="00070B9A" w:rsidP="00334B5B">
            <w:pPr>
              <w:spacing w:line="360" w:lineRule="auto"/>
              <w:ind w:left="142" w:right="567"/>
              <w:jc w:val="center"/>
              <w:rPr>
                <w:rStyle w:val="Textoennegrita"/>
                <w:rFonts w:ascii="Arial" w:hAnsi="Arial" w:cs="Arial"/>
                <w:b w:val="0"/>
                <w:sz w:val="20"/>
                <w:szCs w:val="20"/>
              </w:rPr>
            </w:pPr>
          </w:p>
          <w:p w14:paraId="58BBB03F" w14:textId="77777777" w:rsidR="00070B9A" w:rsidRPr="00DF7883" w:rsidRDefault="00070B9A" w:rsidP="00334B5B">
            <w:pPr>
              <w:spacing w:line="360" w:lineRule="auto"/>
              <w:ind w:left="142" w:right="567"/>
              <w:jc w:val="center"/>
              <w:rPr>
                <w:rStyle w:val="Textoennegrita"/>
                <w:rFonts w:ascii="Arial" w:hAnsi="Arial" w:cs="Arial"/>
                <w:b w:val="0"/>
                <w:sz w:val="20"/>
                <w:szCs w:val="20"/>
              </w:rPr>
            </w:pPr>
            <w:r w:rsidRPr="00DF7883">
              <w:rPr>
                <w:rStyle w:val="Textoennegrita"/>
                <w:rFonts w:ascii="Arial" w:hAnsi="Arial" w:cs="Arial"/>
                <w:b w:val="0"/>
                <w:sz w:val="20"/>
                <w:szCs w:val="20"/>
              </w:rPr>
              <w:t>ENTREGABLE</w:t>
            </w:r>
          </w:p>
        </w:tc>
      </w:tr>
      <w:tr w:rsidR="00070B9A" w:rsidRPr="00DF7883" w14:paraId="7A61BA4F" w14:textId="77777777" w:rsidTr="00334B5B">
        <w:tc>
          <w:tcPr>
            <w:tcW w:w="2689" w:type="dxa"/>
          </w:tcPr>
          <w:p w14:paraId="520B6F62" w14:textId="77777777" w:rsidR="00070B9A" w:rsidRPr="00DF7883" w:rsidRDefault="00070B9A" w:rsidP="00334B5B">
            <w:pPr>
              <w:pStyle w:val="Default"/>
              <w:spacing w:line="360" w:lineRule="auto"/>
              <w:ind w:left="142" w:right="567"/>
              <w:jc w:val="center"/>
              <w:rPr>
                <w:sz w:val="20"/>
                <w:szCs w:val="20"/>
              </w:rPr>
            </w:pPr>
            <w:r w:rsidRPr="00DF7883">
              <w:rPr>
                <w:sz w:val="20"/>
                <w:szCs w:val="20"/>
              </w:rPr>
              <w:t>Actualizar los procedimientos del Proceso de Gestión Documental, que se requieran</w:t>
            </w:r>
          </w:p>
          <w:p w14:paraId="1BBCD912" w14:textId="77777777" w:rsidR="00070B9A" w:rsidRPr="00DF7883" w:rsidRDefault="00070B9A" w:rsidP="00334B5B">
            <w:pPr>
              <w:spacing w:line="360" w:lineRule="auto"/>
              <w:ind w:left="142" w:right="567"/>
              <w:jc w:val="center"/>
              <w:rPr>
                <w:rStyle w:val="Textoennegrita"/>
                <w:rFonts w:ascii="Arial" w:hAnsi="Arial" w:cs="Arial"/>
                <w:b w:val="0"/>
                <w:sz w:val="20"/>
                <w:szCs w:val="20"/>
              </w:rPr>
            </w:pPr>
          </w:p>
        </w:tc>
        <w:tc>
          <w:tcPr>
            <w:tcW w:w="2627" w:type="dxa"/>
          </w:tcPr>
          <w:p w14:paraId="36E0528B" w14:textId="77777777" w:rsidR="00070B9A" w:rsidRPr="00DF7883" w:rsidRDefault="00070B9A" w:rsidP="00334B5B">
            <w:pPr>
              <w:spacing w:line="360" w:lineRule="auto"/>
              <w:ind w:left="142" w:right="567"/>
              <w:jc w:val="center"/>
              <w:rPr>
                <w:rStyle w:val="Textoennegrita"/>
                <w:rFonts w:ascii="Arial" w:hAnsi="Arial" w:cs="Arial"/>
                <w:b w:val="0"/>
                <w:sz w:val="20"/>
                <w:szCs w:val="20"/>
              </w:rPr>
            </w:pPr>
            <w:r w:rsidRPr="00DF7883">
              <w:rPr>
                <w:rStyle w:val="Textoennegrita"/>
                <w:rFonts w:ascii="Arial" w:hAnsi="Arial" w:cs="Arial"/>
                <w:b w:val="0"/>
                <w:sz w:val="20"/>
                <w:szCs w:val="20"/>
              </w:rPr>
              <w:t>Secretaria General/ Grupo de Gestión Documental</w:t>
            </w:r>
          </w:p>
          <w:p w14:paraId="56CB7184" w14:textId="77777777" w:rsidR="00070B9A" w:rsidRPr="00DF7883" w:rsidRDefault="00070B9A" w:rsidP="00334B5B">
            <w:pPr>
              <w:spacing w:line="360" w:lineRule="auto"/>
              <w:ind w:left="142" w:right="567"/>
              <w:jc w:val="center"/>
              <w:rPr>
                <w:rStyle w:val="Textoennegrita"/>
                <w:rFonts w:ascii="Arial" w:hAnsi="Arial" w:cs="Arial"/>
                <w:b w:val="0"/>
                <w:sz w:val="20"/>
                <w:szCs w:val="20"/>
              </w:rPr>
            </w:pPr>
            <w:r w:rsidRPr="00DF7883">
              <w:rPr>
                <w:rStyle w:val="Textoennegrita"/>
                <w:rFonts w:ascii="Arial" w:hAnsi="Arial" w:cs="Arial"/>
                <w:b w:val="0"/>
                <w:sz w:val="20"/>
                <w:szCs w:val="20"/>
              </w:rPr>
              <w:t>Subdirección Jurídica</w:t>
            </w:r>
          </w:p>
          <w:p w14:paraId="55CEB8AF" w14:textId="77777777" w:rsidR="00070B9A" w:rsidRPr="00DF7883" w:rsidRDefault="00070B9A" w:rsidP="00334B5B">
            <w:pPr>
              <w:spacing w:line="360" w:lineRule="auto"/>
              <w:ind w:left="142" w:right="567"/>
              <w:jc w:val="center"/>
              <w:rPr>
                <w:rStyle w:val="Textoennegrita"/>
                <w:rFonts w:ascii="Arial" w:hAnsi="Arial" w:cs="Arial"/>
                <w:b w:val="0"/>
                <w:sz w:val="20"/>
                <w:szCs w:val="20"/>
              </w:rPr>
            </w:pPr>
            <w:r w:rsidRPr="00DF7883">
              <w:rPr>
                <w:rStyle w:val="Textoennegrita"/>
                <w:rFonts w:ascii="Arial" w:hAnsi="Arial" w:cs="Arial"/>
                <w:b w:val="0"/>
                <w:sz w:val="20"/>
                <w:szCs w:val="20"/>
              </w:rPr>
              <w:t>Subdirección de Planeación y Fronteras</w:t>
            </w:r>
          </w:p>
        </w:tc>
        <w:tc>
          <w:tcPr>
            <w:tcW w:w="1926" w:type="dxa"/>
            <w:vMerge w:val="restart"/>
          </w:tcPr>
          <w:p w14:paraId="768FE258" w14:textId="77777777" w:rsidR="00070B9A" w:rsidRPr="00DF7883" w:rsidRDefault="00070B9A" w:rsidP="00334B5B">
            <w:pPr>
              <w:spacing w:line="360" w:lineRule="auto"/>
              <w:ind w:left="142" w:right="567"/>
              <w:jc w:val="center"/>
              <w:rPr>
                <w:rStyle w:val="Textoennegrita"/>
                <w:rFonts w:ascii="Arial" w:hAnsi="Arial" w:cs="Arial"/>
                <w:b w:val="0"/>
                <w:sz w:val="20"/>
                <w:szCs w:val="20"/>
              </w:rPr>
            </w:pPr>
          </w:p>
          <w:p w14:paraId="08EB42D5" w14:textId="77777777" w:rsidR="00070B9A" w:rsidRPr="00DF7883" w:rsidRDefault="00070B9A" w:rsidP="00334B5B">
            <w:pPr>
              <w:spacing w:line="360" w:lineRule="auto"/>
              <w:ind w:left="142" w:right="567"/>
              <w:jc w:val="center"/>
              <w:rPr>
                <w:rStyle w:val="Textoennegrita"/>
                <w:rFonts w:ascii="Arial" w:hAnsi="Arial" w:cs="Arial"/>
                <w:b w:val="0"/>
                <w:sz w:val="20"/>
                <w:szCs w:val="20"/>
              </w:rPr>
            </w:pPr>
          </w:p>
          <w:p w14:paraId="446F9868" w14:textId="77777777" w:rsidR="00070B9A" w:rsidRPr="00DF7883" w:rsidRDefault="00070B9A" w:rsidP="00334B5B">
            <w:pPr>
              <w:spacing w:line="360" w:lineRule="auto"/>
              <w:ind w:left="142" w:right="567"/>
              <w:jc w:val="center"/>
              <w:rPr>
                <w:rStyle w:val="Textoennegrita"/>
                <w:rFonts w:ascii="Arial" w:hAnsi="Arial" w:cs="Arial"/>
                <w:b w:val="0"/>
                <w:sz w:val="20"/>
                <w:szCs w:val="20"/>
              </w:rPr>
            </w:pPr>
            <w:r w:rsidRPr="00DF7883">
              <w:rPr>
                <w:rStyle w:val="Textoennegrita"/>
                <w:rFonts w:ascii="Arial" w:hAnsi="Arial" w:cs="Arial"/>
                <w:b w:val="0"/>
                <w:sz w:val="20"/>
                <w:szCs w:val="20"/>
              </w:rPr>
              <w:t>02/01/2025</w:t>
            </w:r>
          </w:p>
          <w:p w14:paraId="08369C03" w14:textId="77777777" w:rsidR="00070B9A" w:rsidRPr="00DF7883" w:rsidRDefault="00070B9A" w:rsidP="00334B5B">
            <w:pPr>
              <w:spacing w:line="360" w:lineRule="auto"/>
              <w:ind w:left="142" w:right="567"/>
              <w:jc w:val="center"/>
              <w:rPr>
                <w:rStyle w:val="Textoennegrita"/>
                <w:rFonts w:ascii="Arial" w:hAnsi="Arial" w:cs="Arial"/>
                <w:b w:val="0"/>
                <w:sz w:val="20"/>
                <w:szCs w:val="20"/>
              </w:rPr>
            </w:pPr>
            <w:r w:rsidRPr="00DF7883">
              <w:rPr>
                <w:rStyle w:val="Textoennegrita"/>
                <w:rFonts w:ascii="Arial" w:hAnsi="Arial" w:cs="Arial"/>
                <w:b w:val="0"/>
                <w:sz w:val="20"/>
                <w:szCs w:val="20"/>
              </w:rPr>
              <w:t>31/12/2025</w:t>
            </w:r>
          </w:p>
        </w:tc>
        <w:tc>
          <w:tcPr>
            <w:tcW w:w="2255" w:type="dxa"/>
            <w:vMerge w:val="restart"/>
          </w:tcPr>
          <w:p w14:paraId="320BC47B" w14:textId="77777777" w:rsidR="00070B9A" w:rsidRPr="00DF7883" w:rsidRDefault="00070B9A" w:rsidP="00334B5B">
            <w:pPr>
              <w:spacing w:line="360" w:lineRule="auto"/>
              <w:ind w:left="142" w:right="567"/>
              <w:jc w:val="center"/>
              <w:rPr>
                <w:rStyle w:val="Textoennegrita"/>
                <w:rFonts w:ascii="Arial" w:hAnsi="Arial" w:cs="Arial"/>
                <w:b w:val="0"/>
                <w:sz w:val="20"/>
                <w:szCs w:val="20"/>
              </w:rPr>
            </w:pPr>
          </w:p>
          <w:p w14:paraId="087D6EAA" w14:textId="77777777" w:rsidR="00070B9A" w:rsidRPr="00DF7883" w:rsidRDefault="00070B9A" w:rsidP="00334B5B">
            <w:pPr>
              <w:spacing w:line="360" w:lineRule="auto"/>
              <w:ind w:left="142" w:right="567"/>
              <w:jc w:val="center"/>
              <w:rPr>
                <w:rStyle w:val="Textoennegrita"/>
                <w:rFonts w:ascii="Arial" w:hAnsi="Arial" w:cs="Arial"/>
                <w:b w:val="0"/>
                <w:sz w:val="20"/>
                <w:szCs w:val="20"/>
              </w:rPr>
            </w:pPr>
          </w:p>
          <w:p w14:paraId="4F0B2A47" w14:textId="77777777" w:rsidR="00070B9A" w:rsidRPr="00DF7883" w:rsidRDefault="00070B9A" w:rsidP="00334B5B">
            <w:pPr>
              <w:spacing w:line="360" w:lineRule="auto"/>
              <w:ind w:left="142" w:right="567"/>
              <w:jc w:val="center"/>
              <w:rPr>
                <w:rStyle w:val="Textoennegrita"/>
                <w:rFonts w:ascii="Arial" w:hAnsi="Arial" w:cs="Arial"/>
                <w:b w:val="0"/>
                <w:sz w:val="20"/>
                <w:szCs w:val="20"/>
              </w:rPr>
            </w:pPr>
            <w:r w:rsidRPr="00DF7883">
              <w:rPr>
                <w:rStyle w:val="Textoennegrita"/>
                <w:rFonts w:ascii="Arial" w:hAnsi="Arial" w:cs="Arial"/>
                <w:b w:val="0"/>
                <w:sz w:val="20"/>
                <w:szCs w:val="20"/>
              </w:rPr>
              <w:t>Procedimientos actualizados</w:t>
            </w:r>
          </w:p>
        </w:tc>
      </w:tr>
      <w:tr w:rsidR="00070B9A" w:rsidRPr="00DF7883" w14:paraId="55D7FDD1" w14:textId="77777777" w:rsidTr="00334B5B">
        <w:tc>
          <w:tcPr>
            <w:tcW w:w="2689" w:type="dxa"/>
          </w:tcPr>
          <w:p w14:paraId="123564B5" w14:textId="77777777" w:rsidR="00070B9A" w:rsidRPr="00DF7883" w:rsidRDefault="00070B9A" w:rsidP="00334B5B">
            <w:pPr>
              <w:pStyle w:val="Default"/>
              <w:spacing w:line="360" w:lineRule="auto"/>
              <w:ind w:left="142" w:right="567"/>
              <w:jc w:val="center"/>
              <w:rPr>
                <w:sz w:val="20"/>
                <w:szCs w:val="20"/>
              </w:rPr>
            </w:pPr>
            <w:r w:rsidRPr="00DF7883">
              <w:rPr>
                <w:sz w:val="20"/>
                <w:szCs w:val="20"/>
              </w:rPr>
              <w:t>Actualizar los formatos del Proceso de Gestión Documental, que se requieran</w:t>
            </w:r>
          </w:p>
          <w:p w14:paraId="25653EE9" w14:textId="77777777" w:rsidR="00070B9A" w:rsidRPr="00DF7883" w:rsidRDefault="00070B9A" w:rsidP="00334B5B">
            <w:pPr>
              <w:spacing w:line="360" w:lineRule="auto"/>
              <w:ind w:left="142" w:right="567"/>
              <w:jc w:val="center"/>
              <w:rPr>
                <w:rStyle w:val="Textoennegrita"/>
                <w:rFonts w:ascii="Arial" w:hAnsi="Arial" w:cs="Arial"/>
                <w:b w:val="0"/>
                <w:sz w:val="20"/>
                <w:szCs w:val="20"/>
              </w:rPr>
            </w:pPr>
          </w:p>
        </w:tc>
        <w:tc>
          <w:tcPr>
            <w:tcW w:w="2627" w:type="dxa"/>
          </w:tcPr>
          <w:p w14:paraId="382B2B3D" w14:textId="77777777" w:rsidR="00070B9A" w:rsidRPr="00DF7883" w:rsidRDefault="00070B9A" w:rsidP="00334B5B">
            <w:pPr>
              <w:spacing w:line="360" w:lineRule="auto"/>
              <w:ind w:left="142" w:right="567"/>
              <w:jc w:val="center"/>
              <w:rPr>
                <w:rStyle w:val="Textoennegrita"/>
                <w:rFonts w:ascii="Arial" w:hAnsi="Arial" w:cs="Arial"/>
                <w:b w:val="0"/>
                <w:sz w:val="20"/>
                <w:szCs w:val="20"/>
              </w:rPr>
            </w:pPr>
            <w:r w:rsidRPr="00DF7883">
              <w:rPr>
                <w:rStyle w:val="Textoennegrita"/>
                <w:rFonts w:ascii="Arial" w:hAnsi="Arial" w:cs="Arial"/>
                <w:b w:val="0"/>
                <w:sz w:val="20"/>
                <w:szCs w:val="20"/>
              </w:rPr>
              <w:t>Secretaria General/ Grupo de Talento Humano</w:t>
            </w:r>
          </w:p>
          <w:p w14:paraId="6B269EA5" w14:textId="77777777" w:rsidR="00070B9A" w:rsidRPr="00DF7883" w:rsidRDefault="00070B9A" w:rsidP="00334B5B">
            <w:pPr>
              <w:spacing w:line="360" w:lineRule="auto"/>
              <w:ind w:left="142" w:right="567"/>
              <w:jc w:val="center"/>
              <w:rPr>
                <w:rStyle w:val="Textoennegrita"/>
                <w:rFonts w:ascii="Arial" w:hAnsi="Arial" w:cs="Arial"/>
                <w:b w:val="0"/>
                <w:sz w:val="20"/>
                <w:szCs w:val="20"/>
              </w:rPr>
            </w:pPr>
            <w:r w:rsidRPr="00DF7883">
              <w:rPr>
                <w:rStyle w:val="Textoennegrita"/>
                <w:rFonts w:ascii="Arial" w:hAnsi="Arial" w:cs="Arial"/>
                <w:b w:val="0"/>
                <w:sz w:val="20"/>
                <w:szCs w:val="20"/>
              </w:rPr>
              <w:t>Subdirección Jurídica</w:t>
            </w:r>
          </w:p>
          <w:p w14:paraId="43A117D4" w14:textId="77777777" w:rsidR="00070B9A" w:rsidRPr="00DF7883" w:rsidRDefault="00070B9A" w:rsidP="00334B5B">
            <w:pPr>
              <w:spacing w:line="360" w:lineRule="auto"/>
              <w:ind w:left="142" w:right="567"/>
              <w:jc w:val="center"/>
              <w:rPr>
                <w:rStyle w:val="Textoennegrita"/>
                <w:rFonts w:ascii="Arial" w:hAnsi="Arial" w:cs="Arial"/>
                <w:b w:val="0"/>
                <w:sz w:val="20"/>
                <w:szCs w:val="20"/>
              </w:rPr>
            </w:pPr>
            <w:r w:rsidRPr="00DF7883">
              <w:rPr>
                <w:rStyle w:val="Textoennegrita"/>
                <w:rFonts w:ascii="Arial" w:hAnsi="Arial" w:cs="Arial"/>
                <w:b w:val="0"/>
                <w:sz w:val="20"/>
                <w:szCs w:val="20"/>
              </w:rPr>
              <w:t>Subdirección de Planeación y Fronteras</w:t>
            </w:r>
          </w:p>
        </w:tc>
        <w:tc>
          <w:tcPr>
            <w:tcW w:w="1926" w:type="dxa"/>
            <w:vMerge/>
          </w:tcPr>
          <w:p w14:paraId="161BEB79" w14:textId="77777777" w:rsidR="00070B9A" w:rsidRPr="00DF7883" w:rsidRDefault="00070B9A" w:rsidP="00334B5B">
            <w:pPr>
              <w:spacing w:line="360" w:lineRule="auto"/>
              <w:ind w:left="142" w:right="567"/>
              <w:jc w:val="center"/>
              <w:rPr>
                <w:rStyle w:val="Textoennegrita"/>
                <w:rFonts w:ascii="Arial" w:hAnsi="Arial" w:cs="Arial"/>
                <w:b w:val="0"/>
                <w:sz w:val="20"/>
                <w:szCs w:val="20"/>
              </w:rPr>
            </w:pPr>
          </w:p>
        </w:tc>
        <w:tc>
          <w:tcPr>
            <w:tcW w:w="2255" w:type="dxa"/>
            <w:vMerge/>
          </w:tcPr>
          <w:p w14:paraId="48253110" w14:textId="77777777" w:rsidR="00070B9A" w:rsidRPr="00DF7883" w:rsidRDefault="00070B9A" w:rsidP="00334B5B">
            <w:pPr>
              <w:spacing w:line="360" w:lineRule="auto"/>
              <w:ind w:left="142" w:right="567"/>
              <w:jc w:val="center"/>
              <w:rPr>
                <w:rStyle w:val="Textoennegrita"/>
                <w:rFonts w:ascii="Arial" w:hAnsi="Arial" w:cs="Arial"/>
                <w:b w:val="0"/>
                <w:sz w:val="20"/>
                <w:szCs w:val="20"/>
              </w:rPr>
            </w:pPr>
          </w:p>
        </w:tc>
      </w:tr>
      <w:tr w:rsidR="00070B9A" w:rsidRPr="00DF7883" w14:paraId="01149024" w14:textId="77777777" w:rsidTr="00334B5B">
        <w:tc>
          <w:tcPr>
            <w:tcW w:w="2689" w:type="dxa"/>
          </w:tcPr>
          <w:p w14:paraId="5A310DF2" w14:textId="77777777" w:rsidR="00070B9A" w:rsidRPr="00DF7883" w:rsidRDefault="00070B9A" w:rsidP="00334B5B">
            <w:pPr>
              <w:pStyle w:val="Default"/>
              <w:spacing w:line="360" w:lineRule="auto"/>
              <w:ind w:left="142" w:right="567"/>
              <w:jc w:val="center"/>
              <w:rPr>
                <w:rStyle w:val="Textoennegrita"/>
                <w:b w:val="0"/>
                <w:sz w:val="20"/>
                <w:szCs w:val="20"/>
              </w:rPr>
            </w:pPr>
            <w:r w:rsidRPr="00DF7883">
              <w:rPr>
                <w:sz w:val="20"/>
                <w:szCs w:val="20"/>
              </w:rPr>
              <w:t>Realizar la actualización del instructivo de Gestión Documental</w:t>
            </w:r>
          </w:p>
        </w:tc>
        <w:tc>
          <w:tcPr>
            <w:tcW w:w="2627" w:type="dxa"/>
          </w:tcPr>
          <w:p w14:paraId="26F0E0A5" w14:textId="77777777" w:rsidR="00070B9A" w:rsidRPr="00DF7883" w:rsidRDefault="00070B9A" w:rsidP="00334B5B">
            <w:pPr>
              <w:spacing w:line="360" w:lineRule="auto"/>
              <w:ind w:left="142" w:right="567"/>
              <w:jc w:val="center"/>
              <w:rPr>
                <w:rStyle w:val="Textoennegrita"/>
                <w:rFonts w:ascii="Arial" w:hAnsi="Arial" w:cs="Arial"/>
                <w:b w:val="0"/>
                <w:sz w:val="20"/>
                <w:szCs w:val="20"/>
              </w:rPr>
            </w:pPr>
            <w:r w:rsidRPr="00DF7883">
              <w:rPr>
                <w:rStyle w:val="Textoennegrita"/>
                <w:rFonts w:ascii="Arial" w:hAnsi="Arial" w:cs="Arial"/>
                <w:b w:val="0"/>
                <w:sz w:val="20"/>
                <w:szCs w:val="20"/>
              </w:rPr>
              <w:t>Secretaria General/ Grupo de Gestión Documental</w:t>
            </w:r>
          </w:p>
        </w:tc>
        <w:tc>
          <w:tcPr>
            <w:tcW w:w="1926" w:type="dxa"/>
            <w:vMerge/>
          </w:tcPr>
          <w:p w14:paraId="01E6EAB8" w14:textId="77777777" w:rsidR="00070B9A" w:rsidRPr="00DF7883" w:rsidRDefault="00070B9A" w:rsidP="00334B5B">
            <w:pPr>
              <w:spacing w:line="360" w:lineRule="auto"/>
              <w:ind w:left="142" w:right="567"/>
              <w:jc w:val="center"/>
              <w:rPr>
                <w:rStyle w:val="Textoennegrita"/>
                <w:rFonts w:ascii="Arial" w:hAnsi="Arial" w:cs="Arial"/>
                <w:b w:val="0"/>
                <w:sz w:val="20"/>
                <w:szCs w:val="20"/>
              </w:rPr>
            </w:pPr>
          </w:p>
        </w:tc>
        <w:tc>
          <w:tcPr>
            <w:tcW w:w="2255" w:type="dxa"/>
          </w:tcPr>
          <w:p w14:paraId="12C740FB" w14:textId="77777777" w:rsidR="00070B9A" w:rsidRPr="00DF7883" w:rsidRDefault="00070B9A" w:rsidP="00334B5B">
            <w:pPr>
              <w:spacing w:line="360" w:lineRule="auto"/>
              <w:ind w:left="142" w:right="567"/>
              <w:jc w:val="center"/>
              <w:rPr>
                <w:rStyle w:val="Textoennegrita"/>
                <w:rFonts w:ascii="Arial" w:hAnsi="Arial" w:cs="Arial"/>
                <w:b w:val="0"/>
                <w:sz w:val="20"/>
                <w:szCs w:val="20"/>
              </w:rPr>
            </w:pPr>
            <w:r w:rsidRPr="00DF7883">
              <w:rPr>
                <w:rStyle w:val="Textoennegrita"/>
                <w:rFonts w:ascii="Arial" w:hAnsi="Arial" w:cs="Arial"/>
                <w:b w:val="0"/>
                <w:sz w:val="20"/>
                <w:szCs w:val="20"/>
              </w:rPr>
              <w:t>Instructivo de Gestión Documental Actualizado</w:t>
            </w:r>
          </w:p>
        </w:tc>
      </w:tr>
    </w:tbl>
    <w:p w14:paraId="0CEA6CFA" w14:textId="77777777" w:rsidR="00070B9A" w:rsidRPr="00DF7883" w:rsidRDefault="00070B9A" w:rsidP="00070B9A">
      <w:pPr>
        <w:spacing w:line="360" w:lineRule="auto"/>
        <w:ind w:right="567"/>
        <w:jc w:val="center"/>
        <w:rPr>
          <w:rStyle w:val="Textoennegrita"/>
          <w:rFonts w:ascii="Arial" w:hAnsi="Arial" w:cs="Arial"/>
          <w:sz w:val="20"/>
          <w:szCs w:val="20"/>
        </w:rPr>
      </w:pPr>
    </w:p>
    <w:tbl>
      <w:tblPr>
        <w:tblStyle w:val="Tablaconcuadrcula"/>
        <w:tblW w:w="9639" w:type="dxa"/>
        <w:tblInd w:w="137" w:type="dxa"/>
        <w:tblLayout w:type="fixed"/>
        <w:tblLook w:val="04A0" w:firstRow="1" w:lastRow="0" w:firstColumn="1" w:lastColumn="0" w:noHBand="0" w:noVBand="1"/>
      </w:tblPr>
      <w:tblGrid>
        <w:gridCol w:w="1701"/>
        <w:gridCol w:w="1985"/>
        <w:gridCol w:w="1842"/>
        <w:gridCol w:w="1701"/>
        <w:gridCol w:w="1701"/>
        <w:gridCol w:w="709"/>
      </w:tblGrid>
      <w:tr w:rsidR="00070B9A" w:rsidRPr="00DF7883" w14:paraId="51C9EE7C" w14:textId="77777777" w:rsidTr="00D93A9D">
        <w:trPr>
          <w:trHeight w:val="216"/>
        </w:trPr>
        <w:tc>
          <w:tcPr>
            <w:tcW w:w="5528" w:type="dxa"/>
            <w:gridSpan w:val="3"/>
            <w:shd w:val="clear" w:color="auto" w:fill="8DB3E2" w:themeFill="text2" w:themeFillTint="66"/>
          </w:tcPr>
          <w:p w14:paraId="186379A2" w14:textId="77777777" w:rsidR="00070B9A" w:rsidRPr="00DF7883" w:rsidRDefault="00070B9A" w:rsidP="00334B5B">
            <w:pPr>
              <w:spacing w:line="360" w:lineRule="auto"/>
              <w:ind w:left="142" w:right="567"/>
              <w:jc w:val="center"/>
              <w:rPr>
                <w:rStyle w:val="Textoennegrita"/>
                <w:rFonts w:ascii="Arial" w:hAnsi="Arial" w:cs="Arial"/>
                <w:b w:val="0"/>
                <w:sz w:val="20"/>
                <w:szCs w:val="20"/>
              </w:rPr>
            </w:pPr>
            <w:r w:rsidRPr="00DF7883">
              <w:rPr>
                <w:rStyle w:val="Textoennegrita"/>
                <w:rFonts w:ascii="Arial" w:hAnsi="Arial" w:cs="Arial"/>
                <w:b w:val="0"/>
                <w:sz w:val="20"/>
                <w:szCs w:val="20"/>
              </w:rPr>
              <w:lastRenderedPageBreak/>
              <w:t>RECURSOS</w:t>
            </w:r>
          </w:p>
        </w:tc>
        <w:tc>
          <w:tcPr>
            <w:tcW w:w="4111" w:type="dxa"/>
            <w:gridSpan w:val="3"/>
            <w:shd w:val="clear" w:color="auto" w:fill="8DB3E2" w:themeFill="text2" w:themeFillTint="66"/>
          </w:tcPr>
          <w:p w14:paraId="3B3DED6B" w14:textId="77777777" w:rsidR="00070B9A" w:rsidRPr="00DF7883" w:rsidRDefault="00070B9A" w:rsidP="00334B5B">
            <w:pPr>
              <w:spacing w:line="360" w:lineRule="auto"/>
              <w:ind w:left="142" w:right="567"/>
              <w:jc w:val="center"/>
              <w:rPr>
                <w:rStyle w:val="Textoennegrita"/>
                <w:rFonts w:ascii="Arial" w:hAnsi="Arial" w:cs="Arial"/>
                <w:b w:val="0"/>
                <w:sz w:val="20"/>
                <w:szCs w:val="20"/>
              </w:rPr>
            </w:pPr>
            <w:r w:rsidRPr="00DF7883">
              <w:rPr>
                <w:rStyle w:val="Textoennegrita"/>
                <w:rFonts w:ascii="Arial" w:hAnsi="Arial" w:cs="Arial"/>
                <w:b w:val="0"/>
                <w:sz w:val="20"/>
                <w:szCs w:val="20"/>
              </w:rPr>
              <w:t>INDICADORES</w:t>
            </w:r>
          </w:p>
        </w:tc>
      </w:tr>
      <w:tr w:rsidR="00070B9A" w:rsidRPr="00DF7883" w14:paraId="1749AEC9" w14:textId="77777777" w:rsidTr="00D93A9D">
        <w:trPr>
          <w:trHeight w:val="149"/>
        </w:trPr>
        <w:tc>
          <w:tcPr>
            <w:tcW w:w="1701" w:type="dxa"/>
          </w:tcPr>
          <w:p w14:paraId="4ACEEDA7" w14:textId="77777777" w:rsidR="00070B9A" w:rsidRPr="00DF7883" w:rsidRDefault="00070B9A" w:rsidP="00334B5B">
            <w:pPr>
              <w:spacing w:line="360" w:lineRule="auto"/>
              <w:ind w:left="142" w:right="53"/>
              <w:jc w:val="center"/>
              <w:rPr>
                <w:rFonts w:ascii="Arial" w:hAnsi="Arial" w:cs="Arial"/>
                <w:b/>
                <w:sz w:val="14"/>
                <w:szCs w:val="14"/>
              </w:rPr>
            </w:pPr>
            <w:r w:rsidRPr="00DF7883">
              <w:rPr>
                <w:rFonts w:ascii="Arial" w:hAnsi="Arial" w:cs="Arial"/>
                <w:b/>
                <w:sz w:val="14"/>
                <w:szCs w:val="14"/>
              </w:rPr>
              <w:t>TIPO</w:t>
            </w:r>
          </w:p>
        </w:tc>
        <w:tc>
          <w:tcPr>
            <w:tcW w:w="1985" w:type="dxa"/>
          </w:tcPr>
          <w:p w14:paraId="7F7FFB01" w14:textId="77777777" w:rsidR="00070B9A" w:rsidRPr="00DF7883" w:rsidRDefault="00070B9A" w:rsidP="00334B5B">
            <w:pPr>
              <w:spacing w:line="360" w:lineRule="auto"/>
              <w:ind w:left="142" w:right="235"/>
              <w:jc w:val="center"/>
              <w:rPr>
                <w:rFonts w:ascii="Arial" w:hAnsi="Arial" w:cs="Arial"/>
                <w:b/>
                <w:sz w:val="14"/>
                <w:szCs w:val="14"/>
              </w:rPr>
            </w:pPr>
            <w:r w:rsidRPr="00DF7883">
              <w:rPr>
                <w:rFonts w:ascii="Arial" w:hAnsi="Arial" w:cs="Arial"/>
                <w:b/>
                <w:sz w:val="14"/>
                <w:szCs w:val="14"/>
              </w:rPr>
              <w:t>CARACTERÍSTICAS</w:t>
            </w:r>
          </w:p>
        </w:tc>
        <w:tc>
          <w:tcPr>
            <w:tcW w:w="1842" w:type="dxa"/>
          </w:tcPr>
          <w:p w14:paraId="6BCD3F4F" w14:textId="77777777" w:rsidR="00070B9A" w:rsidRPr="00DF7883" w:rsidRDefault="00070B9A" w:rsidP="00334B5B">
            <w:pPr>
              <w:spacing w:line="360" w:lineRule="auto"/>
              <w:ind w:left="142" w:right="99"/>
              <w:jc w:val="center"/>
              <w:rPr>
                <w:rFonts w:ascii="Arial" w:hAnsi="Arial" w:cs="Arial"/>
                <w:b/>
                <w:sz w:val="14"/>
                <w:szCs w:val="14"/>
              </w:rPr>
            </w:pPr>
            <w:r w:rsidRPr="00DF7883">
              <w:rPr>
                <w:rFonts w:ascii="Arial" w:hAnsi="Arial" w:cs="Arial"/>
                <w:b/>
                <w:sz w:val="14"/>
                <w:szCs w:val="14"/>
              </w:rPr>
              <w:t>OBSERVACIONES</w:t>
            </w:r>
          </w:p>
        </w:tc>
        <w:tc>
          <w:tcPr>
            <w:tcW w:w="1701" w:type="dxa"/>
            <w:vAlign w:val="center"/>
          </w:tcPr>
          <w:p w14:paraId="3C02B3E8" w14:textId="77777777" w:rsidR="00070B9A" w:rsidRPr="00DF7883" w:rsidRDefault="00070B9A" w:rsidP="00334B5B">
            <w:pPr>
              <w:spacing w:line="360" w:lineRule="auto"/>
              <w:ind w:left="142" w:right="131"/>
              <w:jc w:val="center"/>
              <w:rPr>
                <w:rFonts w:ascii="Arial" w:hAnsi="Arial" w:cs="Arial"/>
                <w:b/>
                <w:sz w:val="14"/>
                <w:szCs w:val="14"/>
              </w:rPr>
            </w:pPr>
            <w:r w:rsidRPr="00DF7883">
              <w:rPr>
                <w:rFonts w:ascii="Arial" w:hAnsi="Arial" w:cs="Arial"/>
                <w:b/>
                <w:sz w:val="14"/>
                <w:szCs w:val="14"/>
              </w:rPr>
              <w:t>INDICADOR</w:t>
            </w:r>
          </w:p>
        </w:tc>
        <w:tc>
          <w:tcPr>
            <w:tcW w:w="1701" w:type="dxa"/>
            <w:vAlign w:val="center"/>
          </w:tcPr>
          <w:p w14:paraId="4EBCAF03" w14:textId="77777777" w:rsidR="00070B9A" w:rsidRPr="00DF7883" w:rsidRDefault="00070B9A" w:rsidP="00334B5B">
            <w:pPr>
              <w:spacing w:line="360" w:lineRule="auto"/>
              <w:ind w:left="142" w:right="447"/>
              <w:jc w:val="center"/>
              <w:rPr>
                <w:rFonts w:ascii="Arial" w:hAnsi="Arial" w:cs="Arial"/>
                <w:b/>
                <w:sz w:val="14"/>
                <w:szCs w:val="14"/>
              </w:rPr>
            </w:pPr>
            <w:r w:rsidRPr="00DF7883">
              <w:rPr>
                <w:rFonts w:ascii="Arial" w:hAnsi="Arial" w:cs="Arial"/>
                <w:b/>
                <w:sz w:val="14"/>
                <w:szCs w:val="14"/>
              </w:rPr>
              <w:t>ÍNDICE</w:t>
            </w:r>
          </w:p>
        </w:tc>
        <w:tc>
          <w:tcPr>
            <w:tcW w:w="709" w:type="dxa"/>
            <w:vAlign w:val="center"/>
          </w:tcPr>
          <w:p w14:paraId="3792D6DD" w14:textId="77777777" w:rsidR="00070B9A" w:rsidRPr="00DF7883" w:rsidRDefault="00070B9A" w:rsidP="00334B5B">
            <w:pPr>
              <w:spacing w:line="360" w:lineRule="auto"/>
              <w:ind w:left="142" w:right="28" w:hanging="227"/>
              <w:jc w:val="center"/>
              <w:rPr>
                <w:rFonts w:ascii="Arial" w:hAnsi="Arial" w:cs="Arial"/>
                <w:b/>
                <w:sz w:val="14"/>
                <w:szCs w:val="14"/>
              </w:rPr>
            </w:pPr>
            <w:r w:rsidRPr="00DF7883">
              <w:rPr>
                <w:rFonts w:ascii="Arial" w:hAnsi="Arial" w:cs="Arial"/>
                <w:b/>
                <w:sz w:val="14"/>
                <w:szCs w:val="14"/>
              </w:rPr>
              <w:t>META</w:t>
            </w:r>
          </w:p>
        </w:tc>
      </w:tr>
      <w:tr w:rsidR="00070B9A" w:rsidRPr="00DF7883" w14:paraId="6ECBBA96" w14:textId="77777777" w:rsidTr="00D93A9D">
        <w:trPr>
          <w:trHeight w:val="1014"/>
        </w:trPr>
        <w:tc>
          <w:tcPr>
            <w:tcW w:w="1701" w:type="dxa"/>
          </w:tcPr>
          <w:p w14:paraId="00C307FA" w14:textId="77777777" w:rsidR="00070B9A" w:rsidRPr="00DF7883" w:rsidRDefault="00070B9A" w:rsidP="00334B5B">
            <w:pPr>
              <w:spacing w:line="360" w:lineRule="auto"/>
              <w:ind w:left="142" w:right="53"/>
              <w:jc w:val="center"/>
              <w:rPr>
                <w:rFonts w:ascii="Arial" w:hAnsi="Arial" w:cs="Arial"/>
                <w:sz w:val="20"/>
                <w:szCs w:val="20"/>
              </w:rPr>
            </w:pPr>
            <w:r w:rsidRPr="00DF7883">
              <w:rPr>
                <w:rFonts w:ascii="Arial" w:hAnsi="Arial" w:cs="Arial"/>
                <w:sz w:val="20"/>
                <w:szCs w:val="20"/>
              </w:rPr>
              <w:t>Humano</w:t>
            </w:r>
          </w:p>
        </w:tc>
        <w:tc>
          <w:tcPr>
            <w:tcW w:w="1985" w:type="dxa"/>
          </w:tcPr>
          <w:p w14:paraId="5515A2B6" w14:textId="77777777" w:rsidR="00070B9A" w:rsidRPr="00DF7883" w:rsidRDefault="00070B9A" w:rsidP="00334B5B">
            <w:pPr>
              <w:spacing w:line="360" w:lineRule="auto"/>
              <w:ind w:left="142" w:right="235"/>
              <w:jc w:val="center"/>
              <w:rPr>
                <w:rFonts w:ascii="Arial" w:hAnsi="Arial" w:cs="Arial"/>
                <w:sz w:val="18"/>
                <w:szCs w:val="18"/>
              </w:rPr>
            </w:pPr>
            <w:r w:rsidRPr="00DF7883">
              <w:rPr>
                <w:rFonts w:ascii="Arial" w:hAnsi="Arial" w:cs="Arial"/>
                <w:sz w:val="18"/>
                <w:szCs w:val="18"/>
              </w:rPr>
              <w:t>Técnicos- tecnólogos- Profesionales</w:t>
            </w:r>
          </w:p>
        </w:tc>
        <w:tc>
          <w:tcPr>
            <w:tcW w:w="1842" w:type="dxa"/>
          </w:tcPr>
          <w:p w14:paraId="3A10165B" w14:textId="77777777" w:rsidR="00070B9A" w:rsidRPr="00DF7883" w:rsidRDefault="00070B9A" w:rsidP="00334B5B">
            <w:pPr>
              <w:spacing w:line="360" w:lineRule="auto"/>
              <w:ind w:left="142" w:right="99"/>
              <w:jc w:val="center"/>
              <w:rPr>
                <w:rStyle w:val="Textoennegrita"/>
                <w:rFonts w:ascii="Arial" w:hAnsi="Arial" w:cs="Arial"/>
                <w:sz w:val="18"/>
                <w:szCs w:val="18"/>
              </w:rPr>
            </w:pPr>
            <w:r w:rsidRPr="00DF7883">
              <w:rPr>
                <w:rFonts w:ascii="Arial" w:hAnsi="Arial" w:cs="Arial"/>
                <w:sz w:val="18"/>
                <w:szCs w:val="18"/>
              </w:rPr>
              <w:t>Personal idóneo calificado para las diferentes labores</w:t>
            </w:r>
          </w:p>
        </w:tc>
        <w:tc>
          <w:tcPr>
            <w:tcW w:w="1701" w:type="dxa"/>
            <w:vAlign w:val="center"/>
          </w:tcPr>
          <w:p w14:paraId="16367821" w14:textId="77777777" w:rsidR="00070B9A" w:rsidRPr="00DF7883" w:rsidRDefault="00070B9A" w:rsidP="00334B5B">
            <w:pPr>
              <w:spacing w:line="360" w:lineRule="auto"/>
              <w:ind w:left="14"/>
              <w:jc w:val="center"/>
              <w:rPr>
                <w:rFonts w:ascii="Arial" w:hAnsi="Arial" w:cs="Arial"/>
                <w:spacing w:val="4"/>
                <w:position w:val="6"/>
                <w:sz w:val="18"/>
                <w:szCs w:val="18"/>
              </w:rPr>
            </w:pPr>
            <w:r w:rsidRPr="00DF7883">
              <w:rPr>
                <w:rStyle w:val="Textoennegrita"/>
                <w:rFonts w:ascii="Arial" w:hAnsi="Arial" w:cs="Arial"/>
                <w:b w:val="0"/>
                <w:sz w:val="18"/>
                <w:szCs w:val="18"/>
              </w:rPr>
              <w:t>Elaboración de los Procedimientos</w:t>
            </w:r>
          </w:p>
        </w:tc>
        <w:tc>
          <w:tcPr>
            <w:tcW w:w="1701" w:type="dxa"/>
            <w:vAlign w:val="center"/>
          </w:tcPr>
          <w:p w14:paraId="42AB4003" w14:textId="77777777" w:rsidR="00070B9A" w:rsidRPr="00DF7883" w:rsidRDefault="00070B9A" w:rsidP="00334B5B">
            <w:pPr>
              <w:spacing w:line="360" w:lineRule="auto"/>
              <w:ind w:left="142" w:right="39"/>
              <w:jc w:val="center"/>
              <w:rPr>
                <w:rFonts w:ascii="Arial" w:hAnsi="Arial" w:cs="Arial"/>
                <w:spacing w:val="4"/>
                <w:position w:val="6"/>
                <w:sz w:val="18"/>
                <w:szCs w:val="18"/>
              </w:rPr>
            </w:pPr>
            <w:r w:rsidRPr="00DF7883">
              <w:rPr>
                <w:rStyle w:val="Textoennegrita"/>
                <w:rFonts w:ascii="Arial" w:hAnsi="Arial" w:cs="Arial"/>
                <w:b w:val="0"/>
                <w:sz w:val="18"/>
                <w:szCs w:val="18"/>
              </w:rPr>
              <w:t xml:space="preserve">Procedimientos </w:t>
            </w:r>
            <w:r w:rsidRPr="00DF7883">
              <w:rPr>
                <w:rFonts w:ascii="Arial" w:hAnsi="Arial" w:cs="Arial"/>
                <w:spacing w:val="4"/>
                <w:position w:val="6"/>
                <w:sz w:val="18"/>
                <w:szCs w:val="18"/>
              </w:rPr>
              <w:t>elaborados</w:t>
            </w:r>
          </w:p>
        </w:tc>
        <w:tc>
          <w:tcPr>
            <w:tcW w:w="709" w:type="dxa"/>
            <w:vAlign w:val="center"/>
          </w:tcPr>
          <w:p w14:paraId="3EC38B81" w14:textId="77777777" w:rsidR="00070B9A" w:rsidRPr="00D93A9D" w:rsidRDefault="00070B9A" w:rsidP="00D93A9D">
            <w:pPr>
              <w:spacing w:line="360" w:lineRule="auto"/>
              <w:rPr>
                <w:rFonts w:ascii="Arial" w:hAnsi="Arial" w:cs="Arial"/>
                <w:spacing w:val="4"/>
                <w:position w:val="6"/>
                <w:sz w:val="18"/>
                <w:szCs w:val="18"/>
              </w:rPr>
            </w:pPr>
            <w:r w:rsidRPr="00D93A9D">
              <w:rPr>
                <w:rFonts w:ascii="Arial" w:hAnsi="Arial" w:cs="Arial"/>
                <w:spacing w:val="4"/>
                <w:position w:val="6"/>
                <w:sz w:val="18"/>
                <w:szCs w:val="18"/>
              </w:rPr>
              <w:t>100%</w:t>
            </w:r>
          </w:p>
        </w:tc>
      </w:tr>
      <w:tr w:rsidR="00070B9A" w:rsidRPr="00DF7883" w14:paraId="66DB17A6" w14:textId="77777777" w:rsidTr="00D93A9D">
        <w:trPr>
          <w:trHeight w:val="814"/>
        </w:trPr>
        <w:tc>
          <w:tcPr>
            <w:tcW w:w="1701" w:type="dxa"/>
          </w:tcPr>
          <w:p w14:paraId="18C20DD2" w14:textId="77777777" w:rsidR="00070B9A" w:rsidRPr="00DF7883" w:rsidRDefault="00070B9A" w:rsidP="00334B5B">
            <w:pPr>
              <w:spacing w:line="360" w:lineRule="auto"/>
              <w:ind w:left="142" w:right="53"/>
              <w:jc w:val="center"/>
              <w:rPr>
                <w:rFonts w:ascii="Arial" w:hAnsi="Arial" w:cs="Arial"/>
                <w:sz w:val="18"/>
                <w:szCs w:val="18"/>
              </w:rPr>
            </w:pPr>
            <w:r w:rsidRPr="00DF7883">
              <w:rPr>
                <w:rFonts w:ascii="Arial" w:hAnsi="Arial" w:cs="Arial"/>
                <w:sz w:val="18"/>
                <w:szCs w:val="18"/>
              </w:rPr>
              <w:t>Financieros y económicos</w:t>
            </w:r>
          </w:p>
        </w:tc>
        <w:tc>
          <w:tcPr>
            <w:tcW w:w="1985" w:type="dxa"/>
          </w:tcPr>
          <w:p w14:paraId="6798F88B" w14:textId="77777777" w:rsidR="00070B9A" w:rsidRPr="00DF7883" w:rsidRDefault="00070B9A" w:rsidP="00334B5B">
            <w:pPr>
              <w:spacing w:line="360" w:lineRule="auto"/>
              <w:ind w:left="142" w:right="235"/>
              <w:jc w:val="center"/>
              <w:rPr>
                <w:rFonts w:ascii="Arial" w:hAnsi="Arial" w:cs="Arial"/>
                <w:sz w:val="18"/>
                <w:szCs w:val="18"/>
              </w:rPr>
            </w:pPr>
            <w:r w:rsidRPr="00DF7883">
              <w:rPr>
                <w:rFonts w:ascii="Arial" w:hAnsi="Arial" w:cs="Arial"/>
                <w:sz w:val="18"/>
                <w:szCs w:val="18"/>
              </w:rPr>
              <w:t>Presupuesto necesario para el cumplimiento de los proyectos</w:t>
            </w:r>
          </w:p>
        </w:tc>
        <w:tc>
          <w:tcPr>
            <w:tcW w:w="1842" w:type="dxa"/>
          </w:tcPr>
          <w:p w14:paraId="7283E2BB" w14:textId="77777777" w:rsidR="00070B9A" w:rsidRPr="00DF7883" w:rsidRDefault="00070B9A" w:rsidP="00334B5B">
            <w:pPr>
              <w:spacing w:line="360" w:lineRule="auto"/>
              <w:ind w:left="142" w:right="99"/>
              <w:jc w:val="center"/>
              <w:rPr>
                <w:rStyle w:val="Textoennegrita"/>
                <w:rFonts w:ascii="Arial" w:hAnsi="Arial" w:cs="Arial"/>
                <w:sz w:val="18"/>
                <w:szCs w:val="18"/>
              </w:rPr>
            </w:pPr>
          </w:p>
        </w:tc>
        <w:tc>
          <w:tcPr>
            <w:tcW w:w="1701" w:type="dxa"/>
          </w:tcPr>
          <w:p w14:paraId="489E11E6" w14:textId="77777777" w:rsidR="00070B9A" w:rsidRPr="00DF7883" w:rsidRDefault="00070B9A" w:rsidP="00334B5B">
            <w:pPr>
              <w:spacing w:line="360" w:lineRule="auto"/>
              <w:ind w:left="142" w:right="131"/>
              <w:jc w:val="center"/>
              <w:rPr>
                <w:rStyle w:val="Textoennegrita"/>
                <w:rFonts w:ascii="Arial" w:hAnsi="Arial" w:cs="Arial"/>
                <w:b w:val="0"/>
                <w:sz w:val="18"/>
                <w:szCs w:val="18"/>
              </w:rPr>
            </w:pPr>
            <w:r w:rsidRPr="00DF7883">
              <w:rPr>
                <w:rStyle w:val="Textoennegrita"/>
                <w:rFonts w:ascii="Arial" w:hAnsi="Arial" w:cs="Arial"/>
                <w:b w:val="0"/>
                <w:sz w:val="18"/>
                <w:szCs w:val="18"/>
              </w:rPr>
              <w:t>Actualización del Instructivo de Gestión Documental</w:t>
            </w:r>
          </w:p>
        </w:tc>
        <w:tc>
          <w:tcPr>
            <w:tcW w:w="1701" w:type="dxa"/>
          </w:tcPr>
          <w:p w14:paraId="73218908" w14:textId="77777777" w:rsidR="00070B9A" w:rsidRPr="00DF7883" w:rsidRDefault="00070B9A" w:rsidP="00334B5B">
            <w:pPr>
              <w:spacing w:line="360" w:lineRule="auto"/>
              <w:ind w:left="142" w:right="-127"/>
              <w:jc w:val="center"/>
              <w:rPr>
                <w:rStyle w:val="Textoennegrita"/>
                <w:rFonts w:ascii="Arial" w:hAnsi="Arial" w:cs="Arial"/>
                <w:sz w:val="18"/>
                <w:szCs w:val="18"/>
              </w:rPr>
            </w:pPr>
            <w:r w:rsidRPr="00DF7883">
              <w:rPr>
                <w:rStyle w:val="Textoennegrita"/>
                <w:rFonts w:ascii="Arial" w:hAnsi="Arial" w:cs="Arial"/>
                <w:b w:val="0"/>
                <w:sz w:val="18"/>
                <w:szCs w:val="18"/>
              </w:rPr>
              <w:t xml:space="preserve">Instructivo de Gestión Documental </w:t>
            </w:r>
            <w:r w:rsidRPr="00DF7883">
              <w:rPr>
                <w:rFonts w:ascii="Arial" w:hAnsi="Arial" w:cs="Arial"/>
                <w:spacing w:val="4"/>
                <w:position w:val="6"/>
                <w:sz w:val="18"/>
                <w:szCs w:val="18"/>
              </w:rPr>
              <w:t>elaborado</w:t>
            </w:r>
          </w:p>
        </w:tc>
        <w:tc>
          <w:tcPr>
            <w:tcW w:w="709" w:type="dxa"/>
          </w:tcPr>
          <w:p w14:paraId="6892E7FF" w14:textId="77777777" w:rsidR="00070B9A" w:rsidRPr="00D93A9D" w:rsidRDefault="00070B9A" w:rsidP="00D93A9D">
            <w:pPr>
              <w:spacing w:line="360" w:lineRule="auto"/>
              <w:ind w:right="28"/>
              <w:rPr>
                <w:rStyle w:val="Textoennegrita"/>
                <w:rFonts w:ascii="Arial" w:hAnsi="Arial" w:cs="Arial"/>
                <w:b w:val="0"/>
                <w:sz w:val="18"/>
                <w:szCs w:val="18"/>
              </w:rPr>
            </w:pPr>
            <w:r w:rsidRPr="00D93A9D">
              <w:rPr>
                <w:rStyle w:val="Textoennegrita"/>
                <w:rFonts w:ascii="Arial" w:hAnsi="Arial" w:cs="Arial"/>
                <w:b w:val="0"/>
                <w:sz w:val="18"/>
                <w:szCs w:val="18"/>
              </w:rPr>
              <w:t>100%</w:t>
            </w:r>
          </w:p>
        </w:tc>
      </w:tr>
      <w:tr w:rsidR="00070B9A" w:rsidRPr="00DF7883" w14:paraId="6A2846DE" w14:textId="77777777" w:rsidTr="00D93A9D">
        <w:trPr>
          <w:trHeight w:val="1014"/>
        </w:trPr>
        <w:tc>
          <w:tcPr>
            <w:tcW w:w="1701" w:type="dxa"/>
          </w:tcPr>
          <w:p w14:paraId="7E27185D" w14:textId="77777777" w:rsidR="00070B9A" w:rsidRPr="00DF7883" w:rsidRDefault="00070B9A" w:rsidP="00334B5B">
            <w:pPr>
              <w:spacing w:line="360" w:lineRule="auto"/>
              <w:ind w:left="142" w:right="53"/>
              <w:jc w:val="center"/>
              <w:rPr>
                <w:rFonts w:ascii="Arial" w:hAnsi="Arial" w:cs="Arial"/>
                <w:sz w:val="18"/>
                <w:szCs w:val="18"/>
              </w:rPr>
            </w:pPr>
            <w:r w:rsidRPr="00DF7883">
              <w:rPr>
                <w:rFonts w:ascii="Arial" w:hAnsi="Arial" w:cs="Arial"/>
                <w:sz w:val="18"/>
                <w:szCs w:val="18"/>
              </w:rPr>
              <w:t>Tecnológico</w:t>
            </w:r>
          </w:p>
        </w:tc>
        <w:tc>
          <w:tcPr>
            <w:tcW w:w="1985" w:type="dxa"/>
          </w:tcPr>
          <w:p w14:paraId="3CDE988E" w14:textId="77777777" w:rsidR="00070B9A" w:rsidRPr="00DF7883" w:rsidRDefault="00070B9A" w:rsidP="00334B5B">
            <w:pPr>
              <w:spacing w:line="360" w:lineRule="auto"/>
              <w:ind w:left="142" w:right="235"/>
              <w:jc w:val="center"/>
              <w:rPr>
                <w:rFonts w:ascii="Arial" w:hAnsi="Arial" w:cs="Arial"/>
                <w:sz w:val="18"/>
                <w:szCs w:val="18"/>
              </w:rPr>
            </w:pPr>
            <w:r w:rsidRPr="00DF7883">
              <w:rPr>
                <w:rFonts w:ascii="Arial" w:hAnsi="Arial" w:cs="Arial"/>
                <w:sz w:val="18"/>
                <w:szCs w:val="18"/>
              </w:rPr>
              <w:t>Equipos y plataformas acordes con la necesidad de cada proyecto</w:t>
            </w:r>
          </w:p>
        </w:tc>
        <w:tc>
          <w:tcPr>
            <w:tcW w:w="1842" w:type="dxa"/>
          </w:tcPr>
          <w:p w14:paraId="428F414C" w14:textId="77777777" w:rsidR="00070B9A" w:rsidRPr="00DF7883" w:rsidRDefault="00070B9A" w:rsidP="00334B5B">
            <w:pPr>
              <w:spacing w:line="360" w:lineRule="auto"/>
              <w:ind w:left="142" w:right="99"/>
              <w:jc w:val="center"/>
              <w:rPr>
                <w:rStyle w:val="Textoennegrita"/>
                <w:rFonts w:ascii="Arial" w:hAnsi="Arial" w:cs="Arial"/>
                <w:sz w:val="18"/>
                <w:szCs w:val="18"/>
              </w:rPr>
            </w:pPr>
          </w:p>
        </w:tc>
        <w:tc>
          <w:tcPr>
            <w:tcW w:w="1701" w:type="dxa"/>
          </w:tcPr>
          <w:p w14:paraId="0CC8E5EA" w14:textId="77777777" w:rsidR="00070B9A" w:rsidRPr="00DF7883" w:rsidRDefault="00070B9A" w:rsidP="00334B5B">
            <w:pPr>
              <w:spacing w:line="360" w:lineRule="auto"/>
              <w:ind w:left="142" w:right="131"/>
              <w:jc w:val="center"/>
              <w:rPr>
                <w:rStyle w:val="Textoennegrita"/>
                <w:rFonts w:ascii="Arial" w:hAnsi="Arial" w:cs="Arial"/>
                <w:sz w:val="18"/>
                <w:szCs w:val="18"/>
              </w:rPr>
            </w:pPr>
          </w:p>
        </w:tc>
        <w:tc>
          <w:tcPr>
            <w:tcW w:w="1701" w:type="dxa"/>
          </w:tcPr>
          <w:p w14:paraId="12290BAA" w14:textId="77777777" w:rsidR="00070B9A" w:rsidRPr="00DF7883" w:rsidRDefault="00070B9A" w:rsidP="00334B5B">
            <w:pPr>
              <w:spacing w:line="360" w:lineRule="auto"/>
              <w:ind w:left="142" w:right="447"/>
              <w:jc w:val="center"/>
              <w:rPr>
                <w:rStyle w:val="Textoennegrita"/>
                <w:rFonts w:ascii="Arial" w:hAnsi="Arial" w:cs="Arial"/>
                <w:sz w:val="18"/>
                <w:szCs w:val="18"/>
              </w:rPr>
            </w:pPr>
          </w:p>
        </w:tc>
        <w:tc>
          <w:tcPr>
            <w:tcW w:w="709" w:type="dxa"/>
          </w:tcPr>
          <w:p w14:paraId="4BB14170" w14:textId="77777777" w:rsidR="00070B9A" w:rsidRPr="00DF7883" w:rsidRDefault="00070B9A" w:rsidP="00334B5B">
            <w:pPr>
              <w:spacing w:line="360" w:lineRule="auto"/>
              <w:ind w:left="142" w:right="567"/>
              <w:jc w:val="center"/>
              <w:rPr>
                <w:rStyle w:val="Textoennegrita"/>
                <w:rFonts w:ascii="Arial" w:hAnsi="Arial" w:cs="Arial"/>
                <w:sz w:val="20"/>
                <w:szCs w:val="20"/>
              </w:rPr>
            </w:pPr>
          </w:p>
        </w:tc>
      </w:tr>
    </w:tbl>
    <w:p w14:paraId="5F2D85D1" w14:textId="77777777" w:rsidR="00070B9A" w:rsidRPr="00B6708D" w:rsidRDefault="00070B9A" w:rsidP="00070B9A">
      <w:pPr>
        <w:spacing w:line="360" w:lineRule="auto"/>
        <w:ind w:left="142" w:right="567"/>
        <w:jc w:val="both"/>
        <w:rPr>
          <w:rStyle w:val="Textoennegrita"/>
          <w:rFonts w:ascii="Arial" w:hAnsi="Arial" w:cs="Arial"/>
        </w:rPr>
      </w:pPr>
    </w:p>
    <w:p w14:paraId="70737B90" w14:textId="15306DD8" w:rsidR="00070B9A" w:rsidRPr="00D93A9D" w:rsidRDefault="00D93A9D" w:rsidP="00D93A9D">
      <w:pPr>
        <w:pStyle w:val="Ttulo2"/>
        <w:rPr>
          <w:b/>
        </w:rPr>
      </w:pPr>
      <w:bookmarkStart w:id="26" w:name="_Toc188970728"/>
      <w:r w:rsidRPr="00BD5160">
        <w:rPr>
          <w:rStyle w:val="Textoennegrita"/>
          <w:rFonts w:ascii="Arial" w:hAnsi="Arial" w:cs="Arial"/>
          <w:bCs w:val="0"/>
        </w:rPr>
        <w:t>5.6 PROYECTO 6:</w:t>
      </w:r>
      <w:r w:rsidRPr="00D93A9D">
        <w:rPr>
          <w:rStyle w:val="Textoennegrita"/>
          <w:rFonts w:ascii="Arial" w:hAnsi="Arial" w:cs="Arial"/>
          <w:b w:val="0"/>
        </w:rPr>
        <w:t xml:space="preserve"> </w:t>
      </w:r>
      <w:r w:rsidRPr="00D93A9D">
        <w:rPr>
          <w:b/>
        </w:rPr>
        <w:t>SISTEMA INTEGRADO DE CONSERVACIÓN SIC</w:t>
      </w:r>
      <w:bookmarkEnd w:id="26"/>
      <w:r w:rsidRPr="00D93A9D">
        <w:rPr>
          <w:b/>
        </w:rPr>
        <w:t xml:space="preserve"> </w:t>
      </w:r>
    </w:p>
    <w:p w14:paraId="19583EF2" w14:textId="77777777" w:rsidR="00070B9A" w:rsidRDefault="00070B9A" w:rsidP="00070B9A">
      <w:pPr>
        <w:autoSpaceDE w:val="0"/>
        <w:autoSpaceDN w:val="0"/>
        <w:adjustRightInd w:val="0"/>
        <w:spacing w:after="0" w:line="360" w:lineRule="auto"/>
        <w:ind w:left="142" w:right="567"/>
        <w:jc w:val="both"/>
        <w:rPr>
          <w:rFonts w:ascii="Arial" w:hAnsi="Arial" w:cs="Arial"/>
        </w:rPr>
      </w:pPr>
    </w:p>
    <w:p w14:paraId="697398A9" w14:textId="349B0B23" w:rsidR="00070B9A" w:rsidRPr="00B6708D" w:rsidRDefault="00D35A2A" w:rsidP="00070B9A">
      <w:pPr>
        <w:autoSpaceDE w:val="0"/>
        <w:autoSpaceDN w:val="0"/>
        <w:adjustRightInd w:val="0"/>
        <w:spacing w:after="0" w:line="360" w:lineRule="auto"/>
        <w:ind w:left="142" w:right="567"/>
        <w:jc w:val="both"/>
        <w:rPr>
          <w:rFonts w:ascii="Arial" w:hAnsi="Arial" w:cs="Arial"/>
          <w:lang w:val="es-MX"/>
        </w:rPr>
      </w:pPr>
      <w:r>
        <w:rPr>
          <w:rFonts w:ascii="Arial" w:hAnsi="Arial" w:cs="Arial"/>
        </w:rPr>
        <w:t>L</w:t>
      </w:r>
      <w:r w:rsidR="00070B9A" w:rsidRPr="00B6708D">
        <w:rPr>
          <w:rFonts w:ascii="Arial" w:hAnsi="Arial" w:cs="Arial"/>
        </w:rPr>
        <w:t>a Corporación Autónoma Regional de la Frontera Nororiental CORPONOR</w:t>
      </w:r>
      <w:r w:rsidR="00070B9A" w:rsidRPr="00B6708D">
        <w:rPr>
          <w:rFonts w:ascii="Arial" w:hAnsi="Arial" w:cs="Arial"/>
          <w:lang w:val="es-MX"/>
        </w:rPr>
        <w:t xml:space="preserve"> implementa el sistema integrado de conservación y en él se establecen los planes de conservación de documentos físicos y el plan de preservación digital.</w:t>
      </w:r>
    </w:p>
    <w:p w14:paraId="12B487EE" w14:textId="77777777" w:rsidR="00070B9A" w:rsidRPr="00B6708D" w:rsidRDefault="00070B9A" w:rsidP="00070B9A">
      <w:pPr>
        <w:autoSpaceDE w:val="0"/>
        <w:autoSpaceDN w:val="0"/>
        <w:adjustRightInd w:val="0"/>
        <w:spacing w:after="0" w:line="360" w:lineRule="auto"/>
        <w:ind w:left="142" w:right="567"/>
        <w:jc w:val="both"/>
        <w:rPr>
          <w:rFonts w:ascii="Arial" w:hAnsi="Arial" w:cs="Arial"/>
          <w:lang w:val="es-MX"/>
        </w:rPr>
      </w:pPr>
    </w:p>
    <w:p w14:paraId="32CF6498" w14:textId="77777777" w:rsidR="00070B9A" w:rsidRPr="00B6708D" w:rsidRDefault="00070B9A" w:rsidP="00070B9A">
      <w:pPr>
        <w:autoSpaceDE w:val="0"/>
        <w:autoSpaceDN w:val="0"/>
        <w:adjustRightInd w:val="0"/>
        <w:spacing w:after="0" w:line="360" w:lineRule="auto"/>
        <w:ind w:left="142" w:right="567"/>
        <w:jc w:val="both"/>
        <w:rPr>
          <w:rStyle w:val="Textoennegrita"/>
          <w:rFonts w:ascii="Arial" w:hAnsi="Arial" w:cs="Arial"/>
        </w:rPr>
      </w:pPr>
      <w:r w:rsidRPr="00B6708D">
        <w:rPr>
          <w:rFonts w:ascii="Arial" w:hAnsi="Arial" w:cs="Arial"/>
          <w:lang w:val="es-MX"/>
        </w:rPr>
        <w:t xml:space="preserve">OBJETO: Contar con un instrumento archivístico que le permita a la entidad </w:t>
      </w:r>
      <w:r w:rsidRPr="00B6708D">
        <w:rPr>
          <w:rFonts w:ascii="Arial" w:hAnsi="Arial" w:cs="Arial"/>
          <w:color w:val="001D35"/>
          <w:shd w:val="clear" w:color="auto" w:fill="FFFFFF"/>
        </w:rPr>
        <w:t>preservar y conservar la información en sus diferentes soportes desde su producción hasta su disposición final, garantizando su integridad, autenticidad, perdurabilidad y accesibilidad</w:t>
      </w:r>
      <w:r w:rsidRPr="00B6708D">
        <w:rPr>
          <w:rFonts w:ascii="Arial" w:hAnsi="Arial" w:cs="Arial"/>
        </w:rPr>
        <w:t>; desde su producción hasta su disposición final, garantizando aspectos de integridad, autenticidad, perdurabilidad y accesibilidad.</w:t>
      </w:r>
    </w:p>
    <w:p w14:paraId="5952D85C" w14:textId="77777777" w:rsidR="00070B9A" w:rsidRPr="00B6708D" w:rsidRDefault="00070B9A" w:rsidP="00070B9A">
      <w:pPr>
        <w:autoSpaceDE w:val="0"/>
        <w:autoSpaceDN w:val="0"/>
        <w:adjustRightInd w:val="0"/>
        <w:spacing w:after="0" w:line="360" w:lineRule="auto"/>
        <w:ind w:left="142" w:right="567"/>
        <w:jc w:val="both"/>
        <w:rPr>
          <w:rStyle w:val="Textoennegrita"/>
          <w:rFonts w:ascii="Arial" w:hAnsi="Arial" w:cs="Arial"/>
        </w:rPr>
      </w:pPr>
    </w:p>
    <w:p w14:paraId="5A4323A7" w14:textId="77777777" w:rsidR="00070B9A" w:rsidRPr="00B6708D" w:rsidRDefault="00070B9A" w:rsidP="00070B9A">
      <w:pPr>
        <w:autoSpaceDE w:val="0"/>
        <w:autoSpaceDN w:val="0"/>
        <w:adjustRightInd w:val="0"/>
        <w:spacing w:after="0" w:line="360" w:lineRule="auto"/>
        <w:ind w:left="142" w:right="567"/>
        <w:jc w:val="both"/>
        <w:rPr>
          <w:rFonts w:ascii="Arial" w:hAnsi="Arial" w:cs="Arial"/>
        </w:rPr>
      </w:pPr>
      <w:r w:rsidRPr="00B6708D">
        <w:rPr>
          <w:rStyle w:val="Textoennegrita"/>
          <w:rFonts w:ascii="Arial" w:hAnsi="Arial" w:cs="Arial"/>
          <w:b w:val="0"/>
        </w:rPr>
        <w:t>ALCANCE DEL PROYECTO: El SIC aplica a todas las dependencias y depósitos de archivo que C</w:t>
      </w:r>
      <w:r w:rsidRPr="00B6708D">
        <w:rPr>
          <w:rFonts w:ascii="Arial" w:hAnsi="Arial" w:cs="Arial"/>
        </w:rPr>
        <w:t>ustodian, preservan y difunden información de CORPONOR</w:t>
      </w:r>
    </w:p>
    <w:p w14:paraId="5CBB9C87" w14:textId="77777777" w:rsidR="00070B9A" w:rsidRPr="00B6708D" w:rsidRDefault="00070B9A" w:rsidP="00070B9A">
      <w:pPr>
        <w:autoSpaceDE w:val="0"/>
        <w:autoSpaceDN w:val="0"/>
        <w:adjustRightInd w:val="0"/>
        <w:spacing w:after="0" w:line="360" w:lineRule="auto"/>
        <w:ind w:left="142" w:right="567"/>
        <w:jc w:val="both"/>
        <w:rPr>
          <w:rFonts w:ascii="Arial" w:hAnsi="Arial" w:cs="Arial"/>
        </w:rPr>
      </w:pPr>
    </w:p>
    <w:p w14:paraId="2470BF3C" w14:textId="77777777" w:rsidR="00070B9A" w:rsidRPr="00B6708D" w:rsidRDefault="00070B9A" w:rsidP="00070B9A">
      <w:pPr>
        <w:autoSpaceDE w:val="0"/>
        <w:autoSpaceDN w:val="0"/>
        <w:adjustRightInd w:val="0"/>
        <w:spacing w:after="0" w:line="360" w:lineRule="auto"/>
        <w:ind w:left="142" w:right="567"/>
        <w:jc w:val="both"/>
        <w:rPr>
          <w:rStyle w:val="Textoennegrita"/>
          <w:rFonts w:ascii="Arial" w:hAnsi="Arial" w:cs="Arial"/>
          <w:b w:val="0"/>
        </w:rPr>
      </w:pPr>
      <w:r w:rsidRPr="00B6708D">
        <w:rPr>
          <w:rFonts w:ascii="Arial" w:hAnsi="Arial" w:cs="Arial"/>
        </w:rPr>
        <w:t xml:space="preserve">RESPONSABLE DEL PROYECTO: </w:t>
      </w:r>
      <w:proofErr w:type="gramStart"/>
      <w:r w:rsidRPr="00B6708D">
        <w:rPr>
          <w:rFonts w:ascii="Arial" w:hAnsi="Arial" w:cs="Arial"/>
        </w:rPr>
        <w:t>Secretaria General</w:t>
      </w:r>
      <w:proofErr w:type="gramEnd"/>
      <w:r w:rsidRPr="00B6708D">
        <w:rPr>
          <w:rFonts w:ascii="Arial" w:hAnsi="Arial" w:cs="Arial"/>
        </w:rPr>
        <w:t xml:space="preserve"> / Grupo de Gestión Documental </w:t>
      </w:r>
    </w:p>
    <w:p w14:paraId="1465329F" w14:textId="77777777" w:rsidR="00070B9A" w:rsidRDefault="00070B9A" w:rsidP="00070B9A">
      <w:pPr>
        <w:spacing w:line="360" w:lineRule="auto"/>
        <w:ind w:right="567"/>
        <w:jc w:val="both"/>
        <w:rPr>
          <w:rStyle w:val="Textoennegrita"/>
          <w:rFonts w:ascii="Arial" w:hAnsi="Arial" w:cs="Arial"/>
        </w:rPr>
      </w:pPr>
    </w:p>
    <w:p w14:paraId="62F667AD" w14:textId="77777777" w:rsidR="00D35A2A" w:rsidRPr="00B6708D" w:rsidRDefault="00D35A2A" w:rsidP="00070B9A">
      <w:pPr>
        <w:spacing w:line="360" w:lineRule="auto"/>
        <w:ind w:right="567"/>
        <w:jc w:val="both"/>
        <w:rPr>
          <w:rStyle w:val="Textoennegrita"/>
          <w:rFonts w:ascii="Arial" w:hAnsi="Arial" w:cs="Arial"/>
        </w:rPr>
      </w:pPr>
    </w:p>
    <w:tbl>
      <w:tblPr>
        <w:tblStyle w:val="Tablaconcuadrcula"/>
        <w:tblW w:w="0" w:type="auto"/>
        <w:tblLook w:val="04A0" w:firstRow="1" w:lastRow="0" w:firstColumn="1" w:lastColumn="0" w:noHBand="0" w:noVBand="1"/>
      </w:tblPr>
      <w:tblGrid>
        <w:gridCol w:w="2429"/>
        <w:gridCol w:w="2484"/>
        <w:gridCol w:w="2119"/>
        <w:gridCol w:w="2362"/>
      </w:tblGrid>
      <w:tr w:rsidR="00070B9A" w:rsidRPr="00DF7883" w14:paraId="023F17EE" w14:textId="77777777" w:rsidTr="00334B5B">
        <w:tc>
          <w:tcPr>
            <w:tcW w:w="3539" w:type="dxa"/>
            <w:shd w:val="clear" w:color="auto" w:fill="8DB3E2" w:themeFill="text2" w:themeFillTint="66"/>
          </w:tcPr>
          <w:p w14:paraId="696A3316" w14:textId="77777777" w:rsidR="00070B9A" w:rsidRPr="00DF7883" w:rsidRDefault="00070B9A" w:rsidP="00334B5B">
            <w:pPr>
              <w:spacing w:line="360" w:lineRule="auto"/>
              <w:ind w:left="142" w:right="567"/>
              <w:jc w:val="center"/>
              <w:rPr>
                <w:rStyle w:val="Textoennegrita"/>
                <w:rFonts w:ascii="Arial" w:hAnsi="Arial" w:cs="Arial"/>
                <w:b w:val="0"/>
                <w:sz w:val="18"/>
                <w:szCs w:val="18"/>
              </w:rPr>
            </w:pPr>
            <w:r w:rsidRPr="00DF7883">
              <w:rPr>
                <w:rStyle w:val="Textoennegrita"/>
                <w:rFonts w:ascii="Arial" w:hAnsi="Arial" w:cs="Arial"/>
                <w:b w:val="0"/>
                <w:sz w:val="18"/>
                <w:szCs w:val="18"/>
              </w:rPr>
              <w:lastRenderedPageBreak/>
              <w:t>ACTIVIDADES</w:t>
            </w:r>
          </w:p>
        </w:tc>
        <w:tc>
          <w:tcPr>
            <w:tcW w:w="2845" w:type="dxa"/>
            <w:shd w:val="clear" w:color="auto" w:fill="8DB3E2" w:themeFill="text2" w:themeFillTint="66"/>
          </w:tcPr>
          <w:p w14:paraId="40A34B87" w14:textId="77777777" w:rsidR="00070B9A" w:rsidRPr="00DF7883" w:rsidRDefault="00070B9A" w:rsidP="00334B5B">
            <w:pPr>
              <w:spacing w:line="360" w:lineRule="auto"/>
              <w:ind w:left="142" w:right="567"/>
              <w:jc w:val="center"/>
              <w:rPr>
                <w:rStyle w:val="Textoennegrita"/>
                <w:rFonts w:ascii="Arial" w:hAnsi="Arial" w:cs="Arial"/>
                <w:b w:val="0"/>
                <w:sz w:val="18"/>
                <w:szCs w:val="18"/>
              </w:rPr>
            </w:pPr>
            <w:r w:rsidRPr="00DF7883">
              <w:rPr>
                <w:rStyle w:val="Textoennegrita"/>
                <w:rFonts w:ascii="Arial" w:hAnsi="Arial" w:cs="Arial"/>
                <w:b w:val="0"/>
                <w:sz w:val="18"/>
                <w:szCs w:val="18"/>
              </w:rPr>
              <w:t>RESPONSABLES</w:t>
            </w:r>
          </w:p>
        </w:tc>
        <w:tc>
          <w:tcPr>
            <w:tcW w:w="3192" w:type="dxa"/>
            <w:shd w:val="clear" w:color="auto" w:fill="8DB3E2" w:themeFill="text2" w:themeFillTint="66"/>
          </w:tcPr>
          <w:p w14:paraId="54258A4D" w14:textId="77777777" w:rsidR="00070B9A" w:rsidRPr="00DF7883" w:rsidRDefault="00070B9A" w:rsidP="00334B5B">
            <w:pPr>
              <w:spacing w:line="360" w:lineRule="auto"/>
              <w:ind w:left="142" w:right="567"/>
              <w:jc w:val="center"/>
              <w:rPr>
                <w:rStyle w:val="Textoennegrita"/>
                <w:rFonts w:ascii="Arial" w:hAnsi="Arial" w:cs="Arial"/>
                <w:b w:val="0"/>
                <w:sz w:val="18"/>
                <w:szCs w:val="18"/>
              </w:rPr>
            </w:pPr>
            <w:r w:rsidRPr="00DF7883">
              <w:rPr>
                <w:rStyle w:val="Textoennegrita"/>
                <w:rFonts w:ascii="Arial" w:hAnsi="Arial" w:cs="Arial"/>
                <w:b w:val="0"/>
                <w:sz w:val="18"/>
                <w:szCs w:val="18"/>
              </w:rPr>
              <w:t>FECHA</w:t>
            </w:r>
          </w:p>
        </w:tc>
        <w:tc>
          <w:tcPr>
            <w:tcW w:w="3192" w:type="dxa"/>
            <w:shd w:val="clear" w:color="auto" w:fill="8DB3E2" w:themeFill="text2" w:themeFillTint="66"/>
          </w:tcPr>
          <w:p w14:paraId="42383B13" w14:textId="77777777" w:rsidR="00070B9A" w:rsidRPr="00DF7883" w:rsidRDefault="00070B9A" w:rsidP="00334B5B">
            <w:pPr>
              <w:spacing w:line="360" w:lineRule="auto"/>
              <w:ind w:left="142" w:right="567"/>
              <w:jc w:val="center"/>
              <w:rPr>
                <w:rStyle w:val="Textoennegrita"/>
                <w:rFonts w:ascii="Arial" w:hAnsi="Arial" w:cs="Arial"/>
                <w:b w:val="0"/>
                <w:sz w:val="18"/>
                <w:szCs w:val="18"/>
              </w:rPr>
            </w:pPr>
            <w:r w:rsidRPr="00DF7883">
              <w:rPr>
                <w:rStyle w:val="Textoennegrita"/>
                <w:rFonts w:ascii="Arial" w:hAnsi="Arial" w:cs="Arial"/>
                <w:b w:val="0"/>
                <w:sz w:val="18"/>
                <w:szCs w:val="18"/>
              </w:rPr>
              <w:t>ENTREGABLE</w:t>
            </w:r>
          </w:p>
        </w:tc>
      </w:tr>
      <w:tr w:rsidR="00070B9A" w:rsidRPr="00DF7883" w14:paraId="08F68F69" w14:textId="77777777" w:rsidTr="00334B5B">
        <w:tc>
          <w:tcPr>
            <w:tcW w:w="3539" w:type="dxa"/>
          </w:tcPr>
          <w:p w14:paraId="4985B8A3" w14:textId="77777777" w:rsidR="00070B9A" w:rsidRPr="00DF7883" w:rsidRDefault="00070B9A" w:rsidP="00D93A9D">
            <w:pPr>
              <w:spacing w:line="360" w:lineRule="auto"/>
              <w:ind w:left="142" w:right="117"/>
              <w:jc w:val="center"/>
              <w:rPr>
                <w:rStyle w:val="Textoennegrita"/>
                <w:rFonts w:ascii="Arial" w:hAnsi="Arial" w:cs="Arial"/>
                <w:sz w:val="18"/>
                <w:szCs w:val="18"/>
              </w:rPr>
            </w:pPr>
            <w:r w:rsidRPr="00DF7883">
              <w:rPr>
                <w:rFonts w:ascii="Arial" w:hAnsi="Arial" w:cs="Arial"/>
                <w:sz w:val="18"/>
                <w:szCs w:val="18"/>
                <w:lang w:val="es-MX"/>
              </w:rPr>
              <w:t>Formulación del Plan de Conservación de Documentos Físicos</w:t>
            </w:r>
          </w:p>
        </w:tc>
        <w:tc>
          <w:tcPr>
            <w:tcW w:w="2845" w:type="dxa"/>
          </w:tcPr>
          <w:p w14:paraId="2A092161" w14:textId="77777777" w:rsidR="00070B9A" w:rsidRPr="00DF7883" w:rsidRDefault="00070B9A" w:rsidP="00D93A9D">
            <w:pPr>
              <w:spacing w:line="360" w:lineRule="auto"/>
              <w:ind w:left="142" w:right="152"/>
              <w:jc w:val="center"/>
              <w:rPr>
                <w:rStyle w:val="Textoennegrita"/>
                <w:rFonts w:ascii="Arial" w:hAnsi="Arial" w:cs="Arial"/>
                <w:b w:val="0"/>
                <w:sz w:val="18"/>
                <w:szCs w:val="18"/>
              </w:rPr>
            </w:pPr>
            <w:r w:rsidRPr="00DF7883">
              <w:rPr>
                <w:rStyle w:val="Textoennegrita"/>
                <w:rFonts w:ascii="Arial" w:hAnsi="Arial" w:cs="Arial"/>
                <w:b w:val="0"/>
                <w:sz w:val="18"/>
                <w:szCs w:val="18"/>
              </w:rPr>
              <w:t>Secretaria General/Grupo de Gestión Documental</w:t>
            </w:r>
          </w:p>
        </w:tc>
        <w:tc>
          <w:tcPr>
            <w:tcW w:w="3192" w:type="dxa"/>
            <w:vMerge w:val="restart"/>
          </w:tcPr>
          <w:p w14:paraId="3B5260C1" w14:textId="77777777" w:rsidR="00070B9A" w:rsidRPr="00DF7883" w:rsidRDefault="00070B9A" w:rsidP="00334B5B">
            <w:pPr>
              <w:spacing w:line="360" w:lineRule="auto"/>
              <w:ind w:left="142" w:right="567"/>
              <w:jc w:val="center"/>
              <w:rPr>
                <w:rStyle w:val="Textoennegrita"/>
                <w:rFonts w:ascii="Arial" w:hAnsi="Arial" w:cs="Arial"/>
                <w:sz w:val="18"/>
                <w:szCs w:val="18"/>
              </w:rPr>
            </w:pPr>
          </w:p>
          <w:p w14:paraId="62568FC6" w14:textId="77777777" w:rsidR="00070B9A" w:rsidRPr="00DF7883" w:rsidRDefault="00070B9A" w:rsidP="00334B5B">
            <w:pPr>
              <w:spacing w:line="360" w:lineRule="auto"/>
              <w:ind w:left="142" w:right="567"/>
              <w:jc w:val="center"/>
              <w:rPr>
                <w:rStyle w:val="Textoennegrita"/>
                <w:rFonts w:ascii="Arial" w:hAnsi="Arial" w:cs="Arial"/>
                <w:sz w:val="18"/>
                <w:szCs w:val="18"/>
              </w:rPr>
            </w:pPr>
          </w:p>
          <w:p w14:paraId="2DD67998" w14:textId="77777777" w:rsidR="00070B9A" w:rsidRPr="00DF7883" w:rsidRDefault="00070B9A" w:rsidP="00334B5B">
            <w:pPr>
              <w:spacing w:line="360" w:lineRule="auto"/>
              <w:ind w:left="142" w:right="567"/>
              <w:jc w:val="center"/>
              <w:rPr>
                <w:rStyle w:val="Textoennegrita"/>
                <w:rFonts w:ascii="Arial" w:hAnsi="Arial" w:cs="Arial"/>
                <w:sz w:val="18"/>
                <w:szCs w:val="18"/>
              </w:rPr>
            </w:pPr>
          </w:p>
          <w:p w14:paraId="18038DD2" w14:textId="77777777" w:rsidR="00070B9A" w:rsidRPr="00DF7883" w:rsidRDefault="00070B9A" w:rsidP="00334B5B">
            <w:pPr>
              <w:spacing w:line="360" w:lineRule="auto"/>
              <w:ind w:left="142" w:right="567"/>
              <w:jc w:val="center"/>
              <w:rPr>
                <w:rStyle w:val="Textoennegrita"/>
                <w:rFonts w:ascii="Arial" w:hAnsi="Arial" w:cs="Arial"/>
                <w:sz w:val="18"/>
                <w:szCs w:val="18"/>
              </w:rPr>
            </w:pPr>
          </w:p>
          <w:p w14:paraId="5B645D58" w14:textId="77777777" w:rsidR="00070B9A" w:rsidRPr="00DF7883" w:rsidRDefault="00070B9A" w:rsidP="00334B5B">
            <w:pPr>
              <w:spacing w:line="360" w:lineRule="auto"/>
              <w:ind w:left="142" w:right="567"/>
              <w:jc w:val="center"/>
              <w:rPr>
                <w:rStyle w:val="Textoennegrita"/>
                <w:rFonts w:ascii="Arial" w:hAnsi="Arial" w:cs="Arial"/>
                <w:sz w:val="18"/>
                <w:szCs w:val="18"/>
              </w:rPr>
            </w:pPr>
          </w:p>
          <w:p w14:paraId="345DF1AE" w14:textId="77777777" w:rsidR="00070B9A" w:rsidRPr="00DF7883" w:rsidRDefault="00070B9A" w:rsidP="00334B5B">
            <w:pPr>
              <w:spacing w:line="360" w:lineRule="auto"/>
              <w:ind w:left="142" w:right="567"/>
              <w:jc w:val="center"/>
              <w:rPr>
                <w:rStyle w:val="Textoennegrita"/>
                <w:rFonts w:ascii="Arial" w:hAnsi="Arial" w:cs="Arial"/>
                <w:b w:val="0"/>
                <w:sz w:val="18"/>
                <w:szCs w:val="18"/>
              </w:rPr>
            </w:pPr>
            <w:r w:rsidRPr="00DF7883">
              <w:rPr>
                <w:rStyle w:val="Textoennegrita"/>
                <w:rFonts w:ascii="Arial" w:hAnsi="Arial" w:cs="Arial"/>
                <w:b w:val="0"/>
                <w:sz w:val="18"/>
                <w:szCs w:val="18"/>
              </w:rPr>
              <w:t>02/01/2025</w:t>
            </w:r>
          </w:p>
          <w:p w14:paraId="130D6B98" w14:textId="77777777" w:rsidR="00070B9A" w:rsidRPr="00DF7883" w:rsidRDefault="00070B9A" w:rsidP="00334B5B">
            <w:pPr>
              <w:spacing w:line="360" w:lineRule="auto"/>
              <w:ind w:left="142" w:right="567"/>
              <w:jc w:val="center"/>
              <w:rPr>
                <w:rStyle w:val="Textoennegrita"/>
                <w:rFonts w:ascii="Arial" w:hAnsi="Arial" w:cs="Arial"/>
                <w:sz w:val="18"/>
                <w:szCs w:val="18"/>
              </w:rPr>
            </w:pPr>
            <w:r w:rsidRPr="00DF7883">
              <w:rPr>
                <w:rStyle w:val="Textoennegrita"/>
                <w:rFonts w:ascii="Arial" w:hAnsi="Arial" w:cs="Arial"/>
                <w:b w:val="0"/>
                <w:sz w:val="18"/>
                <w:szCs w:val="18"/>
              </w:rPr>
              <w:t>31/12/2025</w:t>
            </w:r>
          </w:p>
        </w:tc>
        <w:tc>
          <w:tcPr>
            <w:tcW w:w="3192" w:type="dxa"/>
            <w:vMerge w:val="restart"/>
          </w:tcPr>
          <w:p w14:paraId="04E54F5C" w14:textId="77777777" w:rsidR="00070B9A" w:rsidRPr="00DF7883" w:rsidRDefault="00070B9A" w:rsidP="00334B5B">
            <w:pPr>
              <w:spacing w:line="360" w:lineRule="auto"/>
              <w:ind w:left="142" w:right="567"/>
              <w:jc w:val="center"/>
              <w:rPr>
                <w:rStyle w:val="Textoennegrita"/>
                <w:rFonts w:ascii="Arial" w:hAnsi="Arial" w:cs="Arial"/>
                <w:sz w:val="18"/>
                <w:szCs w:val="18"/>
              </w:rPr>
            </w:pPr>
          </w:p>
          <w:p w14:paraId="6C22252E" w14:textId="77777777" w:rsidR="00070B9A" w:rsidRPr="00DF7883" w:rsidRDefault="00070B9A" w:rsidP="00334B5B">
            <w:pPr>
              <w:spacing w:line="360" w:lineRule="auto"/>
              <w:ind w:left="142" w:right="567"/>
              <w:jc w:val="center"/>
              <w:rPr>
                <w:rStyle w:val="Textoennegrita"/>
                <w:rFonts w:ascii="Arial" w:hAnsi="Arial" w:cs="Arial"/>
                <w:sz w:val="18"/>
                <w:szCs w:val="18"/>
              </w:rPr>
            </w:pPr>
          </w:p>
          <w:p w14:paraId="74F94EB8" w14:textId="77777777" w:rsidR="00070B9A" w:rsidRPr="00DF7883" w:rsidRDefault="00070B9A" w:rsidP="00334B5B">
            <w:pPr>
              <w:spacing w:line="360" w:lineRule="auto"/>
              <w:ind w:left="142" w:right="567"/>
              <w:jc w:val="center"/>
              <w:rPr>
                <w:rStyle w:val="Textoennegrita"/>
                <w:rFonts w:ascii="Arial" w:hAnsi="Arial" w:cs="Arial"/>
                <w:sz w:val="18"/>
                <w:szCs w:val="18"/>
              </w:rPr>
            </w:pPr>
          </w:p>
          <w:p w14:paraId="1B4DD02C" w14:textId="77777777" w:rsidR="00070B9A" w:rsidRPr="00DF7883" w:rsidRDefault="00070B9A" w:rsidP="00334B5B">
            <w:pPr>
              <w:spacing w:line="360" w:lineRule="auto"/>
              <w:ind w:left="142" w:right="567"/>
              <w:jc w:val="center"/>
              <w:rPr>
                <w:rStyle w:val="Textoennegrita"/>
                <w:rFonts w:ascii="Arial" w:hAnsi="Arial" w:cs="Arial"/>
                <w:sz w:val="18"/>
                <w:szCs w:val="18"/>
              </w:rPr>
            </w:pPr>
          </w:p>
          <w:p w14:paraId="1337EE0C" w14:textId="77777777" w:rsidR="00070B9A" w:rsidRPr="00DF7883" w:rsidRDefault="00070B9A" w:rsidP="00334B5B">
            <w:pPr>
              <w:spacing w:line="360" w:lineRule="auto"/>
              <w:ind w:left="142" w:right="567"/>
              <w:jc w:val="center"/>
              <w:rPr>
                <w:rStyle w:val="Textoennegrita"/>
                <w:rFonts w:ascii="Arial" w:hAnsi="Arial" w:cs="Arial"/>
                <w:sz w:val="18"/>
                <w:szCs w:val="18"/>
              </w:rPr>
            </w:pPr>
          </w:p>
          <w:p w14:paraId="63B3EF77" w14:textId="77777777" w:rsidR="00070B9A" w:rsidRPr="00DF7883" w:rsidRDefault="00070B9A" w:rsidP="00334B5B">
            <w:pPr>
              <w:spacing w:line="360" w:lineRule="auto"/>
              <w:ind w:left="142" w:right="567"/>
              <w:jc w:val="center"/>
              <w:rPr>
                <w:rStyle w:val="Textoennegrita"/>
                <w:rFonts w:ascii="Arial" w:hAnsi="Arial" w:cs="Arial"/>
                <w:b w:val="0"/>
                <w:sz w:val="18"/>
                <w:szCs w:val="18"/>
              </w:rPr>
            </w:pPr>
            <w:r w:rsidRPr="00DF7883">
              <w:rPr>
                <w:rStyle w:val="Textoennegrita"/>
                <w:rFonts w:ascii="Arial" w:hAnsi="Arial" w:cs="Arial"/>
                <w:b w:val="0"/>
                <w:sz w:val="18"/>
                <w:szCs w:val="18"/>
              </w:rPr>
              <w:t>Sistema Integrado de Conservación SIC</w:t>
            </w:r>
          </w:p>
        </w:tc>
      </w:tr>
      <w:tr w:rsidR="00070B9A" w:rsidRPr="00DF7883" w14:paraId="46F19176" w14:textId="77777777" w:rsidTr="00334B5B">
        <w:tc>
          <w:tcPr>
            <w:tcW w:w="3539" w:type="dxa"/>
          </w:tcPr>
          <w:p w14:paraId="75E86730" w14:textId="77777777" w:rsidR="00070B9A" w:rsidRPr="00DF7883" w:rsidRDefault="00070B9A" w:rsidP="00D93A9D">
            <w:pPr>
              <w:spacing w:line="360" w:lineRule="auto"/>
              <w:ind w:left="142" w:right="117"/>
              <w:jc w:val="center"/>
              <w:rPr>
                <w:rStyle w:val="Textoennegrita"/>
                <w:rFonts w:ascii="Arial" w:hAnsi="Arial" w:cs="Arial"/>
                <w:sz w:val="18"/>
                <w:szCs w:val="18"/>
              </w:rPr>
            </w:pPr>
            <w:r w:rsidRPr="00DF7883">
              <w:rPr>
                <w:rFonts w:ascii="Arial" w:hAnsi="Arial" w:cs="Arial"/>
                <w:sz w:val="18"/>
                <w:szCs w:val="18"/>
                <w:lang w:val="es-MX"/>
              </w:rPr>
              <w:t>Formulación del Plan de Preservación Digital</w:t>
            </w:r>
          </w:p>
        </w:tc>
        <w:tc>
          <w:tcPr>
            <w:tcW w:w="2845" w:type="dxa"/>
          </w:tcPr>
          <w:p w14:paraId="6FCB978B" w14:textId="77777777" w:rsidR="00070B9A" w:rsidRPr="00DF7883" w:rsidRDefault="00070B9A" w:rsidP="00D93A9D">
            <w:pPr>
              <w:spacing w:line="360" w:lineRule="auto"/>
              <w:ind w:left="142" w:right="152"/>
              <w:jc w:val="center"/>
              <w:rPr>
                <w:rStyle w:val="Textoennegrita"/>
                <w:rFonts w:ascii="Arial" w:hAnsi="Arial" w:cs="Arial"/>
                <w:b w:val="0"/>
                <w:sz w:val="18"/>
                <w:szCs w:val="18"/>
              </w:rPr>
            </w:pPr>
            <w:r w:rsidRPr="00DF7883">
              <w:rPr>
                <w:rStyle w:val="Textoennegrita"/>
                <w:rFonts w:ascii="Arial" w:hAnsi="Arial" w:cs="Arial"/>
                <w:b w:val="0"/>
                <w:sz w:val="18"/>
                <w:szCs w:val="18"/>
              </w:rPr>
              <w:t>Secretaria General/Grupo de Gestión Documental</w:t>
            </w:r>
          </w:p>
          <w:p w14:paraId="70819A1E" w14:textId="77777777" w:rsidR="00070B9A" w:rsidRPr="00DF7883" w:rsidRDefault="00070B9A" w:rsidP="00D93A9D">
            <w:pPr>
              <w:spacing w:line="360" w:lineRule="auto"/>
              <w:ind w:left="142" w:right="152"/>
              <w:jc w:val="center"/>
              <w:rPr>
                <w:rStyle w:val="Textoennegrita"/>
                <w:rFonts w:ascii="Arial" w:hAnsi="Arial" w:cs="Arial"/>
                <w:b w:val="0"/>
                <w:sz w:val="18"/>
                <w:szCs w:val="18"/>
              </w:rPr>
            </w:pPr>
            <w:r w:rsidRPr="00DF7883">
              <w:rPr>
                <w:rStyle w:val="Textoennegrita"/>
                <w:rFonts w:ascii="Arial" w:hAnsi="Arial" w:cs="Arial"/>
                <w:b w:val="0"/>
                <w:sz w:val="18"/>
                <w:szCs w:val="18"/>
              </w:rPr>
              <w:t>Subdirección de Planeación /Grupo de Sistemas</w:t>
            </w:r>
          </w:p>
        </w:tc>
        <w:tc>
          <w:tcPr>
            <w:tcW w:w="3192" w:type="dxa"/>
            <w:vMerge/>
          </w:tcPr>
          <w:p w14:paraId="37025D05" w14:textId="77777777" w:rsidR="00070B9A" w:rsidRPr="00DF7883" w:rsidRDefault="00070B9A" w:rsidP="00334B5B">
            <w:pPr>
              <w:spacing w:line="360" w:lineRule="auto"/>
              <w:ind w:left="142" w:right="567"/>
              <w:jc w:val="center"/>
              <w:rPr>
                <w:rStyle w:val="Textoennegrita"/>
                <w:rFonts w:ascii="Arial" w:hAnsi="Arial" w:cs="Arial"/>
                <w:sz w:val="18"/>
                <w:szCs w:val="18"/>
              </w:rPr>
            </w:pPr>
          </w:p>
        </w:tc>
        <w:tc>
          <w:tcPr>
            <w:tcW w:w="3192" w:type="dxa"/>
            <w:vMerge/>
          </w:tcPr>
          <w:p w14:paraId="70B766D9" w14:textId="77777777" w:rsidR="00070B9A" w:rsidRPr="00DF7883" w:rsidRDefault="00070B9A" w:rsidP="00334B5B">
            <w:pPr>
              <w:spacing w:line="360" w:lineRule="auto"/>
              <w:ind w:left="142" w:right="567"/>
              <w:jc w:val="center"/>
              <w:rPr>
                <w:rStyle w:val="Textoennegrita"/>
                <w:rFonts w:ascii="Arial" w:hAnsi="Arial" w:cs="Arial"/>
                <w:sz w:val="18"/>
                <w:szCs w:val="18"/>
              </w:rPr>
            </w:pPr>
          </w:p>
        </w:tc>
      </w:tr>
      <w:tr w:rsidR="00070B9A" w:rsidRPr="00DF7883" w14:paraId="27218D52" w14:textId="77777777" w:rsidTr="00334B5B">
        <w:trPr>
          <w:trHeight w:val="744"/>
        </w:trPr>
        <w:tc>
          <w:tcPr>
            <w:tcW w:w="3539" w:type="dxa"/>
            <w:vMerge w:val="restart"/>
          </w:tcPr>
          <w:p w14:paraId="3C6634CF" w14:textId="77777777" w:rsidR="00070B9A" w:rsidRPr="00DF7883" w:rsidRDefault="00070B9A" w:rsidP="00D93A9D">
            <w:pPr>
              <w:autoSpaceDE w:val="0"/>
              <w:autoSpaceDN w:val="0"/>
              <w:adjustRightInd w:val="0"/>
              <w:spacing w:line="360" w:lineRule="auto"/>
              <w:ind w:left="142" w:right="117"/>
              <w:jc w:val="center"/>
              <w:rPr>
                <w:rFonts w:ascii="Arial" w:hAnsi="Arial" w:cs="Arial"/>
                <w:sz w:val="18"/>
                <w:szCs w:val="18"/>
                <w:lang w:val="es-MX"/>
              </w:rPr>
            </w:pPr>
            <w:r w:rsidRPr="00DF7883">
              <w:rPr>
                <w:rStyle w:val="Textoennegrita"/>
                <w:rFonts w:ascii="Arial" w:hAnsi="Arial" w:cs="Arial"/>
                <w:b w:val="0"/>
                <w:sz w:val="18"/>
                <w:szCs w:val="18"/>
              </w:rPr>
              <w:t>Elaborar los</w:t>
            </w:r>
            <w:r w:rsidRPr="00DF7883">
              <w:rPr>
                <w:rStyle w:val="Textoennegrita"/>
                <w:rFonts w:ascii="Arial" w:hAnsi="Arial" w:cs="Arial"/>
                <w:sz w:val="18"/>
                <w:szCs w:val="18"/>
              </w:rPr>
              <w:t xml:space="preserve"> </w:t>
            </w:r>
            <w:r w:rsidRPr="00DF7883">
              <w:rPr>
                <w:rFonts w:ascii="Arial" w:hAnsi="Arial" w:cs="Arial"/>
                <w:sz w:val="18"/>
                <w:szCs w:val="18"/>
                <w:lang w:val="es-MX"/>
              </w:rPr>
              <w:t>programas de conservación preventiva:</w:t>
            </w:r>
          </w:p>
          <w:p w14:paraId="3804B3FA" w14:textId="77777777" w:rsidR="00070B9A" w:rsidRPr="00DF7883" w:rsidRDefault="00070B9A" w:rsidP="00D93A9D">
            <w:pPr>
              <w:pStyle w:val="Prrafodelista"/>
              <w:numPr>
                <w:ilvl w:val="0"/>
                <w:numId w:val="30"/>
              </w:numPr>
              <w:autoSpaceDE w:val="0"/>
              <w:autoSpaceDN w:val="0"/>
              <w:adjustRightInd w:val="0"/>
              <w:spacing w:line="360" w:lineRule="auto"/>
              <w:ind w:left="142" w:right="117" w:hanging="176"/>
              <w:jc w:val="center"/>
              <w:rPr>
                <w:rFonts w:ascii="Arial" w:hAnsi="Arial" w:cs="Arial"/>
                <w:color w:val="000000"/>
                <w:sz w:val="18"/>
                <w:szCs w:val="18"/>
                <w:lang w:val="es-MX"/>
              </w:rPr>
            </w:pPr>
            <w:r w:rsidRPr="00DF7883">
              <w:rPr>
                <w:rFonts w:ascii="Arial" w:hAnsi="Arial" w:cs="Arial"/>
                <w:color w:val="000000"/>
                <w:sz w:val="18"/>
                <w:szCs w:val="18"/>
                <w:lang w:val="es-MX"/>
              </w:rPr>
              <w:t>Capacitación y sensibilización</w:t>
            </w:r>
          </w:p>
          <w:p w14:paraId="2779624D" w14:textId="77777777" w:rsidR="00070B9A" w:rsidRPr="00DF7883" w:rsidRDefault="00070B9A" w:rsidP="00D93A9D">
            <w:pPr>
              <w:pStyle w:val="Prrafodelista"/>
              <w:numPr>
                <w:ilvl w:val="0"/>
                <w:numId w:val="30"/>
              </w:numPr>
              <w:autoSpaceDE w:val="0"/>
              <w:autoSpaceDN w:val="0"/>
              <w:adjustRightInd w:val="0"/>
              <w:spacing w:line="360" w:lineRule="auto"/>
              <w:ind w:left="142" w:right="117" w:hanging="176"/>
              <w:jc w:val="center"/>
              <w:rPr>
                <w:rFonts w:ascii="Arial" w:hAnsi="Arial" w:cs="Arial"/>
                <w:color w:val="000000"/>
                <w:sz w:val="18"/>
                <w:szCs w:val="18"/>
                <w:lang w:val="es-MX"/>
              </w:rPr>
            </w:pPr>
            <w:r w:rsidRPr="00DF7883">
              <w:rPr>
                <w:rFonts w:ascii="Arial" w:hAnsi="Arial" w:cs="Arial"/>
                <w:color w:val="000000"/>
                <w:sz w:val="18"/>
                <w:szCs w:val="18"/>
                <w:lang w:val="es-MX"/>
              </w:rPr>
              <w:t>Inspección y mantenimiento de sistemas de almacenamiento e instalaciones físicas</w:t>
            </w:r>
          </w:p>
          <w:p w14:paraId="76BCEDB3" w14:textId="77777777" w:rsidR="00070B9A" w:rsidRPr="00DF7883" w:rsidRDefault="00070B9A" w:rsidP="00D93A9D">
            <w:pPr>
              <w:pStyle w:val="Prrafodelista"/>
              <w:numPr>
                <w:ilvl w:val="0"/>
                <w:numId w:val="30"/>
              </w:numPr>
              <w:autoSpaceDE w:val="0"/>
              <w:autoSpaceDN w:val="0"/>
              <w:adjustRightInd w:val="0"/>
              <w:spacing w:line="360" w:lineRule="auto"/>
              <w:ind w:left="142" w:right="117" w:hanging="176"/>
              <w:jc w:val="center"/>
              <w:rPr>
                <w:rFonts w:ascii="Arial" w:hAnsi="Arial" w:cs="Arial"/>
                <w:color w:val="000000"/>
                <w:sz w:val="18"/>
                <w:szCs w:val="18"/>
                <w:lang w:val="es-MX"/>
              </w:rPr>
            </w:pPr>
            <w:r w:rsidRPr="00DF7883">
              <w:rPr>
                <w:rFonts w:ascii="Arial" w:hAnsi="Arial" w:cs="Arial"/>
                <w:color w:val="000000"/>
                <w:sz w:val="18"/>
                <w:szCs w:val="18"/>
                <w:lang w:val="es-MX"/>
              </w:rPr>
              <w:t>Saneamiento ambiental:</w:t>
            </w:r>
          </w:p>
          <w:p w14:paraId="48F7E20A" w14:textId="77777777" w:rsidR="00070B9A" w:rsidRPr="00DF7883" w:rsidRDefault="00070B9A" w:rsidP="00D93A9D">
            <w:pPr>
              <w:pStyle w:val="Prrafodelista"/>
              <w:autoSpaceDE w:val="0"/>
              <w:autoSpaceDN w:val="0"/>
              <w:adjustRightInd w:val="0"/>
              <w:spacing w:line="360" w:lineRule="auto"/>
              <w:ind w:left="142" w:right="117"/>
              <w:jc w:val="center"/>
              <w:rPr>
                <w:rFonts w:ascii="Arial" w:hAnsi="Arial" w:cs="Arial"/>
                <w:color w:val="000000"/>
                <w:sz w:val="18"/>
                <w:szCs w:val="18"/>
                <w:lang w:val="es-MX"/>
              </w:rPr>
            </w:pPr>
            <w:r w:rsidRPr="00DF7883">
              <w:rPr>
                <w:rFonts w:ascii="Arial" w:hAnsi="Arial" w:cs="Arial"/>
                <w:color w:val="000000"/>
                <w:sz w:val="18"/>
                <w:szCs w:val="18"/>
                <w:lang w:val="es-MX"/>
              </w:rPr>
              <w:t>Desinfección, desratización y desinsectación</w:t>
            </w:r>
          </w:p>
          <w:p w14:paraId="68A776C4" w14:textId="77777777" w:rsidR="00070B9A" w:rsidRPr="00DF7883" w:rsidRDefault="00070B9A" w:rsidP="00D93A9D">
            <w:pPr>
              <w:pStyle w:val="Prrafodelista"/>
              <w:numPr>
                <w:ilvl w:val="0"/>
                <w:numId w:val="30"/>
              </w:numPr>
              <w:autoSpaceDE w:val="0"/>
              <w:autoSpaceDN w:val="0"/>
              <w:adjustRightInd w:val="0"/>
              <w:spacing w:line="360" w:lineRule="auto"/>
              <w:ind w:left="142" w:right="117" w:hanging="176"/>
              <w:jc w:val="center"/>
              <w:rPr>
                <w:rFonts w:ascii="Arial" w:hAnsi="Arial" w:cs="Arial"/>
                <w:color w:val="000000"/>
                <w:sz w:val="18"/>
                <w:szCs w:val="18"/>
                <w:lang w:val="es-MX"/>
              </w:rPr>
            </w:pPr>
            <w:r w:rsidRPr="00DF7883">
              <w:rPr>
                <w:rFonts w:ascii="Arial" w:hAnsi="Arial" w:cs="Arial"/>
                <w:color w:val="000000"/>
                <w:sz w:val="18"/>
                <w:szCs w:val="18"/>
                <w:lang w:val="es-MX"/>
              </w:rPr>
              <w:t>Monitoreo y control de condiciones ambientales</w:t>
            </w:r>
          </w:p>
          <w:p w14:paraId="7B8434EF" w14:textId="77777777" w:rsidR="00070B9A" w:rsidRPr="00DF7883" w:rsidRDefault="00070B9A" w:rsidP="00D93A9D">
            <w:pPr>
              <w:pStyle w:val="Prrafodelista"/>
              <w:numPr>
                <w:ilvl w:val="0"/>
                <w:numId w:val="30"/>
              </w:numPr>
              <w:autoSpaceDE w:val="0"/>
              <w:autoSpaceDN w:val="0"/>
              <w:adjustRightInd w:val="0"/>
              <w:spacing w:line="360" w:lineRule="auto"/>
              <w:ind w:left="142" w:right="117" w:hanging="176"/>
              <w:jc w:val="center"/>
              <w:rPr>
                <w:rFonts w:ascii="Arial" w:hAnsi="Arial" w:cs="Arial"/>
                <w:color w:val="000000"/>
                <w:sz w:val="18"/>
                <w:szCs w:val="18"/>
                <w:lang w:val="es-MX"/>
              </w:rPr>
            </w:pPr>
            <w:r w:rsidRPr="00DF7883">
              <w:rPr>
                <w:rFonts w:ascii="Arial" w:hAnsi="Arial" w:cs="Arial"/>
                <w:color w:val="000000"/>
                <w:sz w:val="18"/>
                <w:szCs w:val="18"/>
                <w:lang w:val="es-MX"/>
              </w:rPr>
              <w:t xml:space="preserve">Almacenamiento y </w:t>
            </w:r>
            <w:proofErr w:type="spellStart"/>
            <w:r w:rsidRPr="00DF7883">
              <w:rPr>
                <w:rFonts w:ascii="Arial" w:hAnsi="Arial" w:cs="Arial"/>
                <w:color w:val="000000"/>
                <w:sz w:val="18"/>
                <w:szCs w:val="18"/>
                <w:lang w:val="es-MX"/>
              </w:rPr>
              <w:t>re-almacenamiento</w:t>
            </w:r>
            <w:proofErr w:type="spellEnd"/>
          </w:p>
          <w:p w14:paraId="19EFBF12" w14:textId="77777777" w:rsidR="00070B9A" w:rsidRPr="00DF7883" w:rsidRDefault="00070B9A" w:rsidP="00D93A9D">
            <w:pPr>
              <w:pStyle w:val="Prrafodelista"/>
              <w:numPr>
                <w:ilvl w:val="0"/>
                <w:numId w:val="30"/>
              </w:numPr>
              <w:spacing w:line="360" w:lineRule="auto"/>
              <w:ind w:left="142" w:right="117" w:hanging="176"/>
              <w:jc w:val="center"/>
              <w:rPr>
                <w:rStyle w:val="Textoennegrita"/>
                <w:rFonts w:ascii="Arial" w:hAnsi="Arial" w:cs="Arial"/>
                <w:sz w:val="18"/>
                <w:szCs w:val="18"/>
                <w:lang w:val="es-MX"/>
              </w:rPr>
            </w:pPr>
            <w:r w:rsidRPr="00DF7883">
              <w:rPr>
                <w:rFonts w:ascii="Arial" w:hAnsi="Arial" w:cs="Arial"/>
                <w:color w:val="000000"/>
                <w:sz w:val="18"/>
                <w:szCs w:val="18"/>
                <w:lang w:val="es-MX"/>
              </w:rPr>
              <w:t>Prevención de emergencias y atención de desastres</w:t>
            </w:r>
          </w:p>
        </w:tc>
        <w:tc>
          <w:tcPr>
            <w:tcW w:w="2845" w:type="dxa"/>
          </w:tcPr>
          <w:p w14:paraId="1D81CDF6" w14:textId="77777777" w:rsidR="00070B9A" w:rsidRPr="00DF7883" w:rsidRDefault="00070B9A" w:rsidP="00D93A9D">
            <w:pPr>
              <w:spacing w:line="360" w:lineRule="auto"/>
              <w:ind w:left="142" w:right="152"/>
              <w:jc w:val="center"/>
              <w:rPr>
                <w:rStyle w:val="Textoennegrita"/>
                <w:rFonts w:ascii="Arial" w:hAnsi="Arial" w:cs="Arial"/>
                <w:b w:val="0"/>
                <w:sz w:val="18"/>
                <w:szCs w:val="18"/>
              </w:rPr>
            </w:pPr>
            <w:r w:rsidRPr="00DF7883">
              <w:rPr>
                <w:rStyle w:val="Textoennegrita"/>
                <w:rFonts w:ascii="Arial" w:hAnsi="Arial" w:cs="Arial"/>
                <w:b w:val="0"/>
                <w:sz w:val="18"/>
                <w:szCs w:val="18"/>
              </w:rPr>
              <w:t>Secretaria General/Grupo de Gestión Documental/Grupo de Talento Humano</w:t>
            </w:r>
          </w:p>
          <w:p w14:paraId="17C72798" w14:textId="77777777" w:rsidR="00070B9A" w:rsidRPr="00DF7883" w:rsidRDefault="00070B9A" w:rsidP="00D93A9D">
            <w:pPr>
              <w:spacing w:line="360" w:lineRule="auto"/>
              <w:ind w:left="142" w:right="152"/>
              <w:jc w:val="center"/>
              <w:rPr>
                <w:rStyle w:val="Textoennegrita"/>
                <w:rFonts w:ascii="Arial" w:hAnsi="Arial" w:cs="Arial"/>
                <w:sz w:val="18"/>
                <w:szCs w:val="18"/>
              </w:rPr>
            </w:pPr>
          </w:p>
        </w:tc>
        <w:tc>
          <w:tcPr>
            <w:tcW w:w="3192" w:type="dxa"/>
            <w:vMerge/>
          </w:tcPr>
          <w:p w14:paraId="4E46A1CC" w14:textId="77777777" w:rsidR="00070B9A" w:rsidRPr="00DF7883" w:rsidRDefault="00070B9A" w:rsidP="00334B5B">
            <w:pPr>
              <w:spacing w:line="360" w:lineRule="auto"/>
              <w:ind w:left="142" w:right="567"/>
              <w:jc w:val="center"/>
              <w:rPr>
                <w:rStyle w:val="Textoennegrita"/>
                <w:rFonts w:ascii="Arial" w:hAnsi="Arial" w:cs="Arial"/>
                <w:sz w:val="18"/>
                <w:szCs w:val="18"/>
              </w:rPr>
            </w:pPr>
          </w:p>
        </w:tc>
        <w:tc>
          <w:tcPr>
            <w:tcW w:w="3192" w:type="dxa"/>
            <w:vMerge/>
          </w:tcPr>
          <w:p w14:paraId="06B9F611" w14:textId="77777777" w:rsidR="00070B9A" w:rsidRPr="00DF7883" w:rsidRDefault="00070B9A" w:rsidP="00334B5B">
            <w:pPr>
              <w:spacing w:line="360" w:lineRule="auto"/>
              <w:ind w:left="142" w:right="567"/>
              <w:jc w:val="center"/>
              <w:rPr>
                <w:rStyle w:val="Textoennegrita"/>
                <w:rFonts w:ascii="Arial" w:hAnsi="Arial" w:cs="Arial"/>
                <w:sz w:val="18"/>
                <w:szCs w:val="18"/>
              </w:rPr>
            </w:pPr>
          </w:p>
        </w:tc>
      </w:tr>
      <w:tr w:rsidR="00070B9A" w:rsidRPr="00DF7883" w14:paraId="7A4A7BE1" w14:textId="77777777" w:rsidTr="00334B5B">
        <w:trPr>
          <w:trHeight w:val="744"/>
        </w:trPr>
        <w:tc>
          <w:tcPr>
            <w:tcW w:w="3539" w:type="dxa"/>
            <w:vMerge/>
          </w:tcPr>
          <w:p w14:paraId="4D373D88" w14:textId="77777777" w:rsidR="00070B9A" w:rsidRPr="00DF7883" w:rsidRDefault="00070B9A" w:rsidP="00334B5B">
            <w:pPr>
              <w:autoSpaceDE w:val="0"/>
              <w:autoSpaceDN w:val="0"/>
              <w:adjustRightInd w:val="0"/>
              <w:spacing w:line="360" w:lineRule="auto"/>
              <w:ind w:left="142" w:right="567"/>
              <w:jc w:val="center"/>
              <w:rPr>
                <w:rStyle w:val="Textoennegrita"/>
                <w:rFonts w:ascii="Arial" w:hAnsi="Arial" w:cs="Arial"/>
                <w:b w:val="0"/>
                <w:sz w:val="18"/>
                <w:szCs w:val="18"/>
              </w:rPr>
            </w:pPr>
          </w:p>
        </w:tc>
        <w:tc>
          <w:tcPr>
            <w:tcW w:w="2845" w:type="dxa"/>
          </w:tcPr>
          <w:p w14:paraId="5B4073D4" w14:textId="77777777" w:rsidR="00070B9A" w:rsidRPr="00DF7883" w:rsidRDefault="00070B9A" w:rsidP="00D93A9D">
            <w:pPr>
              <w:spacing w:line="360" w:lineRule="auto"/>
              <w:ind w:left="142" w:right="152"/>
              <w:jc w:val="center"/>
              <w:rPr>
                <w:rStyle w:val="Textoennegrita"/>
                <w:rFonts w:ascii="Arial" w:hAnsi="Arial" w:cs="Arial"/>
                <w:b w:val="0"/>
                <w:sz w:val="18"/>
                <w:szCs w:val="18"/>
              </w:rPr>
            </w:pPr>
            <w:r w:rsidRPr="00DF7883">
              <w:rPr>
                <w:rStyle w:val="Textoennegrita"/>
                <w:rFonts w:ascii="Arial" w:hAnsi="Arial" w:cs="Arial"/>
                <w:b w:val="0"/>
                <w:sz w:val="18"/>
                <w:szCs w:val="18"/>
              </w:rPr>
              <w:t>Secretaria General/Grupo de Gestión Documental / Grupo de Servicios Generales</w:t>
            </w:r>
          </w:p>
          <w:p w14:paraId="52A87BA8" w14:textId="77777777" w:rsidR="00070B9A" w:rsidRPr="00DF7883" w:rsidRDefault="00070B9A" w:rsidP="00D93A9D">
            <w:pPr>
              <w:spacing w:line="360" w:lineRule="auto"/>
              <w:ind w:left="142" w:right="152"/>
              <w:jc w:val="center"/>
              <w:rPr>
                <w:rStyle w:val="Textoennegrita"/>
                <w:rFonts w:ascii="Arial" w:hAnsi="Arial" w:cs="Arial"/>
                <w:sz w:val="18"/>
                <w:szCs w:val="18"/>
              </w:rPr>
            </w:pPr>
            <w:r w:rsidRPr="00DF7883">
              <w:rPr>
                <w:rStyle w:val="Textoennegrita"/>
                <w:rFonts w:ascii="Arial" w:hAnsi="Arial" w:cs="Arial"/>
                <w:b w:val="0"/>
                <w:sz w:val="18"/>
                <w:szCs w:val="18"/>
              </w:rPr>
              <w:t>Secretaria General/Grupo de Gestión Documental/Grupo de Almacén</w:t>
            </w:r>
          </w:p>
        </w:tc>
        <w:tc>
          <w:tcPr>
            <w:tcW w:w="3192" w:type="dxa"/>
            <w:vMerge/>
          </w:tcPr>
          <w:p w14:paraId="249CCE99" w14:textId="77777777" w:rsidR="00070B9A" w:rsidRPr="00DF7883" w:rsidRDefault="00070B9A" w:rsidP="00334B5B">
            <w:pPr>
              <w:spacing w:line="360" w:lineRule="auto"/>
              <w:ind w:left="142" w:right="567"/>
              <w:jc w:val="center"/>
              <w:rPr>
                <w:rStyle w:val="Textoennegrita"/>
                <w:rFonts w:ascii="Arial" w:hAnsi="Arial" w:cs="Arial"/>
                <w:sz w:val="18"/>
                <w:szCs w:val="18"/>
              </w:rPr>
            </w:pPr>
          </w:p>
        </w:tc>
        <w:tc>
          <w:tcPr>
            <w:tcW w:w="3192" w:type="dxa"/>
            <w:vMerge/>
          </w:tcPr>
          <w:p w14:paraId="2EAE9302" w14:textId="77777777" w:rsidR="00070B9A" w:rsidRPr="00DF7883" w:rsidRDefault="00070B9A" w:rsidP="00334B5B">
            <w:pPr>
              <w:spacing w:line="360" w:lineRule="auto"/>
              <w:ind w:left="142" w:right="567"/>
              <w:jc w:val="center"/>
              <w:rPr>
                <w:rStyle w:val="Textoennegrita"/>
                <w:rFonts w:ascii="Arial" w:hAnsi="Arial" w:cs="Arial"/>
                <w:sz w:val="18"/>
                <w:szCs w:val="18"/>
              </w:rPr>
            </w:pPr>
          </w:p>
        </w:tc>
      </w:tr>
      <w:tr w:rsidR="00070B9A" w:rsidRPr="00DF7883" w14:paraId="5E9635B1" w14:textId="77777777" w:rsidTr="00334B5B">
        <w:trPr>
          <w:trHeight w:val="744"/>
        </w:trPr>
        <w:tc>
          <w:tcPr>
            <w:tcW w:w="3539" w:type="dxa"/>
            <w:vMerge/>
          </w:tcPr>
          <w:p w14:paraId="167F63DF" w14:textId="77777777" w:rsidR="00070B9A" w:rsidRPr="00DF7883" w:rsidRDefault="00070B9A" w:rsidP="00334B5B">
            <w:pPr>
              <w:autoSpaceDE w:val="0"/>
              <w:autoSpaceDN w:val="0"/>
              <w:adjustRightInd w:val="0"/>
              <w:spacing w:line="360" w:lineRule="auto"/>
              <w:ind w:left="142" w:right="567"/>
              <w:jc w:val="center"/>
              <w:rPr>
                <w:rStyle w:val="Textoennegrita"/>
                <w:rFonts w:ascii="Arial" w:hAnsi="Arial" w:cs="Arial"/>
                <w:b w:val="0"/>
                <w:sz w:val="18"/>
                <w:szCs w:val="18"/>
              </w:rPr>
            </w:pPr>
          </w:p>
        </w:tc>
        <w:tc>
          <w:tcPr>
            <w:tcW w:w="2845" w:type="dxa"/>
          </w:tcPr>
          <w:p w14:paraId="302722AD" w14:textId="77777777" w:rsidR="00070B9A" w:rsidRPr="00DF7883" w:rsidRDefault="00070B9A" w:rsidP="00D93A9D">
            <w:pPr>
              <w:spacing w:line="360" w:lineRule="auto"/>
              <w:ind w:left="142" w:right="152"/>
              <w:jc w:val="center"/>
              <w:rPr>
                <w:rStyle w:val="Textoennegrita"/>
                <w:rFonts w:ascii="Arial" w:hAnsi="Arial" w:cs="Arial"/>
                <w:b w:val="0"/>
                <w:sz w:val="18"/>
                <w:szCs w:val="18"/>
              </w:rPr>
            </w:pPr>
            <w:r w:rsidRPr="00DF7883">
              <w:rPr>
                <w:rStyle w:val="Textoennegrita"/>
                <w:rFonts w:ascii="Arial" w:hAnsi="Arial" w:cs="Arial"/>
                <w:b w:val="0"/>
                <w:sz w:val="18"/>
                <w:szCs w:val="18"/>
              </w:rPr>
              <w:t>Secretaria General/Grupo de Gestión Documental/Grupo de Talento Humano</w:t>
            </w:r>
          </w:p>
          <w:p w14:paraId="686A1752" w14:textId="77777777" w:rsidR="00070B9A" w:rsidRPr="00DF7883" w:rsidRDefault="00070B9A" w:rsidP="00D93A9D">
            <w:pPr>
              <w:spacing w:line="360" w:lineRule="auto"/>
              <w:ind w:left="142" w:right="152"/>
              <w:jc w:val="center"/>
              <w:rPr>
                <w:rStyle w:val="Textoennegrita"/>
                <w:rFonts w:ascii="Arial" w:hAnsi="Arial" w:cs="Arial"/>
                <w:sz w:val="18"/>
                <w:szCs w:val="18"/>
              </w:rPr>
            </w:pPr>
          </w:p>
        </w:tc>
        <w:tc>
          <w:tcPr>
            <w:tcW w:w="3192" w:type="dxa"/>
            <w:vMerge/>
          </w:tcPr>
          <w:p w14:paraId="490D81C6" w14:textId="77777777" w:rsidR="00070B9A" w:rsidRPr="00DF7883" w:rsidRDefault="00070B9A" w:rsidP="00334B5B">
            <w:pPr>
              <w:spacing w:line="360" w:lineRule="auto"/>
              <w:ind w:left="142" w:right="567"/>
              <w:jc w:val="center"/>
              <w:rPr>
                <w:rStyle w:val="Textoennegrita"/>
                <w:rFonts w:ascii="Arial" w:hAnsi="Arial" w:cs="Arial"/>
                <w:sz w:val="18"/>
                <w:szCs w:val="18"/>
              </w:rPr>
            </w:pPr>
          </w:p>
        </w:tc>
        <w:tc>
          <w:tcPr>
            <w:tcW w:w="3192" w:type="dxa"/>
            <w:vMerge/>
          </w:tcPr>
          <w:p w14:paraId="263872BB" w14:textId="77777777" w:rsidR="00070B9A" w:rsidRPr="00DF7883" w:rsidRDefault="00070B9A" w:rsidP="00334B5B">
            <w:pPr>
              <w:spacing w:line="360" w:lineRule="auto"/>
              <w:ind w:left="142" w:right="567"/>
              <w:jc w:val="center"/>
              <w:rPr>
                <w:rStyle w:val="Textoennegrita"/>
                <w:rFonts w:ascii="Arial" w:hAnsi="Arial" w:cs="Arial"/>
                <w:sz w:val="18"/>
                <w:szCs w:val="18"/>
              </w:rPr>
            </w:pPr>
          </w:p>
        </w:tc>
      </w:tr>
      <w:tr w:rsidR="00070B9A" w:rsidRPr="00DF7883" w14:paraId="6C319E61" w14:textId="77777777" w:rsidTr="00334B5B">
        <w:trPr>
          <w:trHeight w:val="744"/>
        </w:trPr>
        <w:tc>
          <w:tcPr>
            <w:tcW w:w="3539" w:type="dxa"/>
            <w:vMerge/>
          </w:tcPr>
          <w:p w14:paraId="4396A543" w14:textId="77777777" w:rsidR="00070B9A" w:rsidRPr="00DF7883" w:rsidRDefault="00070B9A" w:rsidP="00334B5B">
            <w:pPr>
              <w:autoSpaceDE w:val="0"/>
              <w:autoSpaceDN w:val="0"/>
              <w:adjustRightInd w:val="0"/>
              <w:spacing w:line="360" w:lineRule="auto"/>
              <w:ind w:left="142" w:right="567"/>
              <w:jc w:val="center"/>
              <w:rPr>
                <w:rStyle w:val="Textoennegrita"/>
                <w:rFonts w:ascii="Arial" w:hAnsi="Arial" w:cs="Arial"/>
                <w:b w:val="0"/>
                <w:sz w:val="18"/>
                <w:szCs w:val="18"/>
              </w:rPr>
            </w:pPr>
          </w:p>
        </w:tc>
        <w:tc>
          <w:tcPr>
            <w:tcW w:w="2845" w:type="dxa"/>
          </w:tcPr>
          <w:p w14:paraId="054ECCA4" w14:textId="77777777" w:rsidR="00070B9A" w:rsidRPr="00DF7883" w:rsidRDefault="00070B9A" w:rsidP="00334B5B">
            <w:pPr>
              <w:spacing w:line="360" w:lineRule="auto"/>
              <w:ind w:left="142" w:right="567"/>
              <w:jc w:val="center"/>
              <w:rPr>
                <w:rStyle w:val="Textoennegrita"/>
                <w:rFonts w:ascii="Arial" w:hAnsi="Arial" w:cs="Arial"/>
                <w:sz w:val="18"/>
                <w:szCs w:val="18"/>
              </w:rPr>
            </w:pPr>
          </w:p>
        </w:tc>
        <w:tc>
          <w:tcPr>
            <w:tcW w:w="3192" w:type="dxa"/>
            <w:vMerge/>
          </w:tcPr>
          <w:p w14:paraId="3B0D6620" w14:textId="77777777" w:rsidR="00070B9A" w:rsidRPr="00DF7883" w:rsidRDefault="00070B9A" w:rsidP="00334B5B">
            <w:pPr>
              <w:spacing w:line="360" w:lineRule="auto"/>
              <w:ind w:left="142" w:right="567"/>
              <w:jc w:val="center"/>
              <w:rPr>
                <w:rStyle w:val="Textoennegrita"/>
                <w:rFonts w:ascii="Arial" w:hAnsi="Arial" w:cs="Arial"/>
                <w:sz w:val="18"/>
                <w:szCs w:val="18"/>
              </w:rPr>
            </w:pPr>
          </w:p>
        </w:tc>
        <w:tc>
          <w:tcPr>
            <w:tcW w:w="3192" w:type="dxa"/>
            <w:vMerge/>
          </w:tcPr>
          <w:p w14:paraId="0C13BC75" w14:textId="77777777" w:rsidR="00070B9A" w:rsidRPr="00DF7883" w:rsidRDefault="00070B9A" w:rsidP="00334B5B">
            <w:pPr>
              <w:spacing w:line="360" w:lineRule="auto"/>
              <w:ind w:left="142" w:right="567"/>
              <w:jc w:val="center"/>
              <w:rPr>
                <w:rStyle w:val="Textoennegrita"/>
                <w:rFonts w:ascii="Arial" w:hAnsi="Arial" w:cs="Arial"/>
                <w:sz w:val="18"/>
                <w:szCs w:val="18"/>
              </w:rPr>
            </w:pPr>
          </w:p>
        </w:tc>
      </w:tr>
    </w:tbl>
    <w:p w14:paraId="4695F330" w14:textId="77777777" w:rsidR="00070B9A" w:rsidRDefault="00070B9A" w:rsidP="00070B9A">
      <w:pPr>
        <w:spacing w:line="360" w:lineRule="auto"/>
        <w:ind w:left="142" w:right="567"/>
        <w:jc w:val="center"/>
        <w:rPr>
          <w:rStyle w:val="Textoennegrita"/>
          <w:rFonts w:ascii="Arial" w:hAnsi="Arial" w:cs="Arial"/>
          <w:sz w:val="4"/>
          <w:szCs w:val="4"/>
        </w:rPr>
      </w:pPr>
    </w:p>
    <w:p w14:paraId="09A200F2" w14:textId="77777777" w:rsidR="00D93A9D" w:rsidRDefault="00D93A9D" w:rsidP="00070B9A">
      <w:pPr>
        <w:spacing w:line="360" w:lineRule="auto"/>
        <w:ind w:left="142" w:right="567"/>
        <w:jc w:val="center"/>
        <w:rPr>
          <w:rStyle w:val="Textoennegrita"/>
          <w:rFonts w:ascii="Arial" w:hAnsi="Arial" w:cs="Arial"/>
          <w:sz w:val="4"/>
          <w:szCs w:val="4"/>
        </w:rPr>
      </w:pPr>
    </w:p>
    <w:p w14:paraId="68BF0026" w14:textId="77777777" w:rsidR="00D93A9D" w:rsidRDefault="00D93A9D" w:rsidP="00070B9A">
      <w:pPr>
        <w:spacing w:line="360" w:lineRule="auto"/>
        <w:ind w:left="142" w:right="567"/>
        <w:jc w:val="center"/>
        <w:rPr>
          <w:rStyle w:val="Textoennegrita"/>
          <w:rFonts w:ascii="Arial" w:hAnsi="Arial" w:cs="Arial"/>
          <w:sz w:val="4"/>
          <w:szCs w:val="4"/>
        </w:rPr>
      </w:pPr>
    </w:p>
    <w:p w14:paraId="73BA1C41" w14:textId="77777777" w:rsidR="00D93A9D" w:rsidRDefault="00D93A9D" w:rsidP="00070B9A">
      <w:pPr>
        <w:spacing w:line="360" w:lineRule="auto"/>
        <w:ind w:left="142" w:right="567"/>
        <w:jc w:val="center"/>
        <w:rPr>
          <w:rStyle w:val="Textoennegrita"/>
          <w:rFonts w:ascii="Arial" w:hAnsi="Arial" w:cs="Arial"/>
          <w:sz w:val="4"/>
          <w:szCs w:val="4"/>
        </w:rPr>
      </w:pPr>
    </w:p>
    <w:p w14:paraId="7AA7BB68" w14:textId="77777777" w:rsidR="00D93A9D" w:rsidRDefault="00D93A9D" w:rsidP="00070B9A">
      <w:pPr>
        <w:spacing w:line="360" w:lineRule="auto"/>
        <w:ind w:left="142" w:right="567"/>
        <w:jc w:val="center"/>
        <w:rPr>
          <w:rStyle w:val="Textoennegrita"/>
          <w:rFonts w:ascii="Arial" w:hAnsi="Arial" w:cs="Arial"/>
          <w:sz w:val="4"/>
          <w:szCs w:val="4"/>
        </w:rPr>
      </w:pPr>
    </w:p>
    <w:p w14:paraId="56EFD1D9" w14:textId="77777777" w:rsidR="00D93A9D" w:rsidRPr="00DF7883" w:rsidRDefault="00D93A9D" w:rsidP="00070B9A">
      <w:pPr>
        <w:spacing w:line="360" w:lineRule="auto"/>
        <w:ind w:left="142" w:right="567"/>
        <w:jc w:val="center"/>
        <w:rPr>
          <w:rStyle w:val="Textoennegrita"/>
          <w:rFonts w:ascii="Arial" w:hAnsi="Arial" w:cs="Arial"/>
          <w:sz w:val="4"/>
          <w:szCs w:val="4"/>
        </w:rPr>
      </w:pPr>
    </w:p>
    <w:tbl>
      <w:tblPr>
        <w:tblStyle w:val="Tablaconcuadrcula"/>
        <w:tblW w:w="0" w:type="auto"/>
        <w:tblLook w:val="04A0" w:firstRow="1" w:lastRow="0" w:firstColumn="1" w:lastColumn="0" w:noHBand="0" w:noVBand="1"/>
      </w:tblPr>
      <w:tblGrid>
        <w:gridCol w:w="1692"/>
        <w:gridCol w:w="1785"/>
        <w:gridCol w:w="1541"/>
        <w:gridCol w:w="248"/>
        <w:gridCol w:w="1047"/>
        <w:gridCol w:w="1800"/>
        <w:gridCol w:w="1281"/>
      </w:tblGrid>
      <w:tr w:rsidR="00070B9A" w:rsidRPr="00DF7883" w14:paraId="137C44D7" w14:textId="77777777" w:rsidTr="00D93A9D">
        <w:tc>
          <w:tcPr>
            <w:tcW w:w="5271" w:type="dxa"/>
            <w:gridSpan w:val="4"/>
            <w:shd w:val="clear" w:color="auto" w:fill="8DB3E2" w:themeFill="text2" w:themeFillTint="66"/>
          </w:tcPr>
          <w:p w14:paraId="019F4D56" w14:textId="77777777" w:rsidR="00070B9A" w:rsidRPr="00DF7883" w:rsidRDefault="00070B9A" w:rsidP="00334B5B">
            <w:pPr>
              <w:spacing w:line="360" w:lineRule="auto"/>
              <w:ind w:left="142" w:right="567"/>
              <w:jc w:val="center"/>
              <w:rPr>
                <w:rStyle w:val="Textoennegrita"/>
                <w:rFonts w:ascii="Arial" w:hAnsi="Arial" w:cs="Arial"/>
                <w:b w:val="0"/>
                <w:sz w:val="18"/>
                <w:szCs w:val="18"/>
              </w:rPr>
            </w:pPr>
            <w:r w:rsidRPr="00DF7883">
              <w:rPr>
                <w:rStyle w:val="Textoennegrita"/>
                <w:rFonts w:ascii="Arial" w:hAnsi="Arial" w:cs="Arial"/>
                <w:b w:val="0"/>
                <w:sz w:val="18"/>
                <w:szCs w:val="18"/>
              </w:rPr>
              <w:lastRenderedPageBreak/>
              <w:t>RECURSOS</w:t>
            </w:r>
          </w:p>
        </w:tc>
        <w:tc>
          <w:tcPr>
            <w:tcW w:w="4123" w:type="dxa"/>
            <w:gridSpan w:val="3"/>
            <w:shd w:val="clear" w:color="auto" w:fill="8DB3E2" w:themeFill="text2" w:themeFillTint="66"/>
          </w:tcPr>
          <w:p w14:paraId="57668800" w14:textId="77777777" w:rsidR="00070B9A" w:rsidRPr="00DF7883" w:rsidRDefault="00070B9A" w:rsidP="00334B5B">
            <w:pPr>
              <w:spacing w:line="360" w:lineRule="auto"/>
              <w:ind w:left="142" w:right="567"/>
              <w:jc w:val="center"/>
              <w:rPr>
                <w:rStyle w:val="Textoennegrita"/>
                <w:rFonts w:ascii="Arial" w:hAnsi="Arial" w:cs="Arial"/>
                <w:b w:val="0"/>
                <w:sz w:val="18"/>
                <w:szCs w:val="18"/>
              </w:rPr>
            </w:pPr>
            <w:r w:rsidRPr="00DF7883">
              <w:rPr>
                <w:rStyle w:val="Textoennegrita"/>
                <w:rFonts w:ascii="Arial" w:hAnsi="Arial" w:cs="Arial"/>
                <w:b w:val="0"/>
                <w:sz w:val="18"/>
                <w:szCs w:val="18"/>
              </w:rPr>
              <w:t>INDICADORES</w:t>
            </w:r>
          </w:p>
        </w:tc>
      </w:tr>
      <w:tr w:rsidR="00070B9A" w:rsidRPr="00DF7883" w14:paraId="731919CC" w14:textId="77777777" w:rsidTr="00D93A9D">
        <w:tc>
          <w:tcPr>
            <w:tcW w:w="1690" w:type="dxa"/>
          </w:tcPr>
          <w:p w14:paraId="2169AD12" w14:textId="77777777" w:rsidR="00070B9A" w:rsidRPr="00DF7883" w:rsidRDefault="00070B9A" w:rsidP="00334B5B">
            <w:pPr>
              <w:spacing w:line="360" w:lineRule="auto"/>
              <w:ind w:left="142" w:right="567"/>
              <w:jc w:val="center"/>
              <w:rPr>
                <w:rFonts w:ascii="Arial" w:hAnsi="Arial" w:cs="Arial"/>
                <w:b/>
                <w:sz w:val="16"/>
                <w:szCs w:val="16"/>
              </w:rPr>
            </w:pPr>
            <w:r w:rsidRPr="00DF7883">
              <w:rPr>
                <w:rFonts w:ascii="Arial" w:hAnsi="Arial" w:cs="Arial"/>
                <w:b/>
                <w:sz w:val="16"/>
                <w:szCs w:val="16"/>
              </w:rPr>
              <w:t>TIPO</w:t>
            </w:r>
          </w:p>
        </w:tc>
        <w:tc>
          <w:tcPr>
            <w:tcW w:w="1791" w:type="dxa"/>
          </w:tcPr>
          <w:p w14:paraId="6E215185" w14:textId="77777777" w:rsidR="00070B9A" w:rsidRPr="00DF7883" w:rsidRDefault="00070B9A" w:rsidP="00334B5B">
            <w:pPr>
              <w:tabs>
                <w:tab w:val="left" w:pos="578"/>
              </w:tabs>
              <w:spacing w:line="360" w:lineRule="auto"/>
              <w:ind w:left="142" w:right="-38"/>
              <w:jc w:val="center"/>
              <w:rPr>
                <w:rFonts w:ascii="Arial" w:hAnsi="Arial" w:cs="Arial"/>
                <w:b/>
                <w:sz w:val="16"/>
                <w:szCs w:val="16"/>
              </w:rPr>
            </w:pPr>
            <w:r w:rsidRPr="00DF7883">
              <w:rPr>
                <w:rFonts w:ascii="Arial" w:hAnsi="Arial" w:cs="Arial"/>
                <w:b/>
                <w:sz w:val="16"/>
                <w:szCs w:val="16"/>
              </w:rPr>
              <w:t>CARACTERÍSTICAS</w:t>
            </w:r>
          </w:p>
        </w:tc>
        <w:tc>
          <w:tcPr>
            <w:tcW w:w="1540" w:type="dxa"/>
          </w:tcPr>
          <w:p w14:paraId="0F414E2F" w14:textId="77777777" w:rsidR="00070B9A" w:rsidRPr="00DF7883" w:rsidRDefault="00070B9A" w:rsidP="00334B5B">
            <w:pPr>
              <w:spacing w:line="360" w:lineRule="auto"/>
              <w:ind w:left="142" w:hanging="287"/>
              <w:jc w:val="center"/>
              <w:rPr>
                <w:rFonts w:ascii="Arial" w:hAnsi="Arial" w:cs="Arial"/>
                <w:b/>
                <w:sz w:val="16"/>
                <w:szCs w:val="16"/>
              </w:rPr>
            </w:pPr>
            <w:r w:rsidRPr="00DF7883">
              <w:rPr>
                <w:rFonts w:ascii="Arial" w:hAnsi="Arial" w:cs="Arial"/>
                <w:b/>
                <w:sz w:val="16"/>
                <w:szCs w:val="16"/>
              </w:rPr>
              <w:t>OBSERVACIONES</w:t>
            </w:r>
          </w:p>
        </w:tc>
        <w:tc>
          <w:tcPr>
            <w:tcW w:w="1778" w:type="dxa"/>
            <w:gridSpan w:val="2"/>
            <w:vAlign w:val="center"/>
          </w:tcPr>
          <w:p w14:paraId="57612615" w14:textId="77777777" w:rsidR="00070B9A" w:rsidRPr="00DF7883" w:rsidRDefault="00070B9A" w:rsidP="00334B5B">
            <w:pPr>
              <w:spacing w:line="360" w:lineRule="auto"/>
              <w:ind w:left="142"/>
              <w:jc w:val="center"/>
              <w:rPr>
                <w:rFonts w:ascii="Arial" w:hAnsi="Arial" w:cs="Arial"/>
                <w:b/>
                <w:sz w:val="16"/>
                <w:szCs w:val="16"/>
              </w:rPr>
            </w:pPr>
            <w:r w:rsidRPr="00DF7883">
              <w:rPr>
                <w:rFonts w:ascii="Arial" w:hAnsi="Arial" w:cs="Arial"/>
                <w:b/>
                <w:sz w:val="16"/>
                <w:szCs w:val="16"/>
              </w:rPr>
              <w:t>INDICADOR</w:t>
            </w:r>
          </w:p>
        </w:tc>
        <w:tc>
          <w:tcPr>
            <w:tcW w:w="1315" w:type="dxa"/>
            <w:vAlign w:val="center"/>
          </w:tcPr>
          <w:p w14:paraId="44FED8A2" w14:textId="77777777" w:rsidR="00070B9A" w:rsidRPr="00DF7883" w:rsidRDefault="00070B9A" w:rsidP="00334B5B">
            <w:pPr>
              <w:spacing w:line="360" w:lineRule="auto"/>
              <w:ind w:left="142" w:right="567"/>
              <w:jc w:val="center"/>
              <w:rPr>
                <w:rFonts w:ascii="Arial" w:hAnsi="Arial" w:cs="Arial"/>
                <w:b/>
                <w:sz w:val="16"/>
                <w:szCs w:val="16"/>
              </w:rPr>
            </w:pPr>
            <w:r w:rsidRPr="00DF7883">
              <w:rPr>
                <w:rFonts w:ascii="Arial" w:hAnsi="Arial" w:cs="Arial"/>
                <w:b/>
                <w:sz w:val="16"/>
                <w:szCs w:val="16"/>
              </w:rPr>
              <w:t>ÍNDICE</w:t>
            </w:r>
          </w:p>
        </w:tc>
        <w:tc>
          <w:tcPr>
            <w:tcW w:w="1280" w:type="dxa"/>
            <w:vAlign w:val="center"/>
          </w:tcPr>
          <w:p w14:paraId="7FC992FE" w14:textId="77777777" w:rsidR="00070B9A" w:rsidRPr="00DF7883" w:rsidRDefault="00070B9A" w:rsidP="00334B5B">
            <w:pPr>
              <w:spacing w:line="360" w:lineRule="auto"/>
              <w:ind w:left="142" w:right="170"/>
              <w:jc w:val="center"/>
              <w:rPr>
                <w:rFonts w:ascii="Arial" w:hAnsi="Arial" w:cs="Arial"/>
                <w:b/>
                <w:sz w:val="16"/>
                <w:szCs w:val="16"/>
              </w:rPr>
            </w:pPr>
            <w:r w:rsidRPr="00DF7883">
              <w:rPr>
                <w:rFonts w:ascii="Arial" w:hAnsi="Arial" w:cs="Arial"/>
                <w:b/>
                <w:sz w:val="16"/>
                <w:szCs w:val="16"/>
              </w:rPr>
              <w:t>META</w:t>
            </w:r>
          </w:p>
        </w:tc>
      </w:tr>
      <w:tr w:rsidR="00070B9A" w:rsidRPr="00DF7883" w14:paraId="610CB89E" w14:textId="77777777" w:rsidTr="00D93A9D">
        <w:tc>
          <w:tcPr>
            <w:tcW w:w="1690" w:type="dxa"/>
          </w:tcPr>
          <w:p w14:paraId="24FFAD4F" w14:textId="77777777" w:rsidR="00070B9A" w:rsidRPr="00DF7883" w:rsidRDefault="00070B9A" w:rsidP="00334B5B">
            <w:pPr>
              <w:spacing w:line="360" w:lineRule="auto"/>
              <w:ind w:left="142" w:right="567"/>
              <w:jc w:val="center"/>
              <w:rPr>
                <w:rFonts w:ascii="Arial" w:hAnsi="Arial" w:cs="Arial"/>
                <w:sz w:val="16"/>
                <w:szCs w:val="16"/>
              </w:rPr>
            </w:pPr>
            <w:r w:rsidRPr="00DF7883">
              <w:rPr>
                <w:rFonts w:ascii="Arial" w:hAnsi="Arial" w:cs="Arial"/>
                <w:sz w:val="16"/>
                <w:szCs w:val="16"/>
              </w:rPr>
              <w:t>Humano</w:t>
            </w:r>
          </w:p>
        </w:tc>
        <w:tc>
          <w:tcPr>
            <w:tcW w:w="1791" w:type="dxa"/>
          </w:tcPr>
          <w:p w14:paraId="7FA86F76" w14:textId="77777777" w:rsidR="00070B9A" w:rsidRPr="00DF7883" w:rsidRDefault="00070B9A" w:rsidP="00BD5160">
            <w:pPr>
              <w:spacing w:line="360" w:lineRule="auto"/>
              <w:ind w:left="142" w:right="113"/>
              <w:jc w:val="center"/>
              <w:rPr>
                <w:rFonts w:ascii="Arial" w:hAnsi="Arial" w:cs="Arial"/>
                <w:sz w:val="16"/>
                <w:szCs w:val="16"/>
              </w:rPr>
            </w:pPr>
            <w:r w:rsidRPr="00DF7883">
              <w:rPr>
                <w:rFonts w:ascii="Arial" w:hAnsi="Arial" w:cs="Arial"/>
                <w:sz w:val="16"/>
                <w:szCs w:val="16"/>
              </w:rPr>
              <w:t>Técnicos- tecnólogos- Profesionales</w:t>
            </w:r>
          </w:p>
        </w:tc>
        <w:tc>
          <w:tcPr>
            <w:tcW w:w="1540" w:type="dxa"/>
          </w:tcPr>
          <w:p w14:paraId="7BC8F1CF" w14:textId="77777777" w:rsidR="00070B9A" w:rsidRPr="00DF7883" w:rsidRDefault="00070B9A" w:rsidP="00334B5B">
            <w:pPr>
              <w:spacing w:line="360" w:lineRule="auto"/>
              <w:ind w:left="142" w:right="567"/>
              <w:jc w:val="center"/>
              <w:rPr>
                <w:rStyle w:val="Textoennegrita"/>
                <w:rFonts w:ascii="Arial" w:hAnsi="Arial" w:cs="Arial"/>
                <w:sz w:val="16"/>
                <w:szCs w:val="16"/>
              </w:rPr>
            </w:pPr>
            <w:r w:rsidRPr="00DF7883">
              <w:rPr>
                <w:rFonts w:ascii="Arial" w:hAnsi="Arial" w:cs="Arial"/>
                <w:sz w:val="16"/>
                <w:szCs w:val="16"/>
              </w:rPr>
              <w:t>Personal idóneo calificado para las diferentes labores</w:t>
            </w:r>
          </w:p>
        </w:tc>
        <w:tc>
          <w:tcPr>
            <w:tcW w:w="1778" w:type="dxa"/>
            <w:gridSpan w:val="2"/>
            <w:vAlign w:val="center"/>
          </w:tcPr>
          <w:p w14:paraId="66F17A6C" w14:textId="77777777" w:rsidR="00070B9A" w:rsidRPr="00DF7883" w:rsidRDefault="00070B9A" w:rsidP="00334B5B">
            <w:pPr>
              <w:spacing w:line="360" w:lineRule="auto"/>
              <w:ind w:left="32"/>
              <w:jc w:val="center"/>
              <w:rPr>
                <w:rFonts w:ascii="Arial" w:hAnsi="Arial" w:cs="Arial"/>
                <w:spacing w:val="4"/>
                <w:position w:val="6"/>
                <w:sz w:val="16"/>
                <w:szCs w:val="16"/>
              </w:rPr>
            </w:pPr>
            <w:r w:rsidRPr="00DF7883">
              <w:rPr>
                <w:rStyle w:val="Textoennegrita"/>
                <w:rFonts w:ascii="Arial" w:hAnsi="Arial" w:cs="Arial"/>
                <w:b w:val="0"/>
                <w:sz w:val="16"/>
                <w:szCs w:val="16"/>
              </w:rPr>
              <w:t>Elaboración del Sistema Integrado de Conservación los Procedimientos</w:t>
            </w:r>
          </w:p>
        </w:tc>
        <w:tc>
          <w:tcPr>
            <w:tcW w:w="1315" w:type="dxa"/>
            <w:vAlign w:val="center"/>
          </w:tcPr>
          <w:p w14:paraId="58F2748C" w14:textId="77777777" w:rsidR="00070B9A" w:rsidRPr="00DF7883" w:rsidRDefault="00070B9A" w:rsidP="00334B5B">
            <w:pPr>
              <w:spacing w:line="360" w:lineRule="auto"/>
              <w:ind w:left="142" w:right="567"/>
              <w:jc w:val="center"/>
              <w:rPr>
                <w:rFonts w:ascii="Arial" w:hAnsi="Arial" w:cs="Arial"/>
                <w:spacing w:val="4"/>
                <w:position w:val="6"/>
                <w:sz w:val="16"/>
                <w:szCs w:val="16"/>
              </w:rPr>
            </w:pPr>
            <w:r w:rsidRPr="00DF7883">
              <w:rPr>
                <w:rStyle w:val="Textoennegrita"/>
                <w:rFonts w:ascii="Arial" w:hAnsi="Arial" w:cs="Arial"/>
                <w:b w:val="0"/>
                <w:sz w:val="16"/>
                <w:szCs w:val="16"/>
              </w:rPr>
              <w:t xml:space="preserve">Sistema Integrado de Conservación </w:t>
            </w:r>
            <w:r w:rsidRPr="00DF7883">
              <w:rPr>
                <w:rFonts w:ascii="Arial" w:hAnsi="Arial" w:cs="Arial"/>
                <w:spacing w:val="4"/>
                <w:position w:val="6"/>
                <w:sz w:val="16"/>
                <w:szCs w:val="16"/>
              </w:rPr>
              <w:t>elaborados</w:t>
            </w:r>
          </w:p>
        </w:tc>
        <w:tc>
          <w:tcPr>
            <w:tcW w:w="1280" w:type="dxa"/>
            <w:vAlign w:val="center"/>
          </w:tcPr>
          <w:p w14:paraId="686E0D9A" w14:textId="77777777" w:rsidR="00070B9A" w:rsidRPr="00DF7883" w:rsidRDefault="00070B9A" w:rsidP="00334B5B">
            <w:pPr>
              <w:spacing w:line="360" w:lineRule="auto"/>
              <w:ind w:left="142" w:right="567"/>
              <w:jc w:val="center"/>
              <w:rPr>
                <w:rFonts w:ascii="Arial" w:hAnsi="Arial" w:cs="Arial"/>
                <w:spacing w:val="4"/>
                <w:position w:val="6"/>
                <w:sz w:val="16"/>
                <w:szCs w:val="16"/>
              </w:rPr>
            </w:pPr>
            <w:r w:rsidRPr="00DF7883">
              <w:rPr>
                <w:rFonts w:ascii="Arial" w:hAnsi="Arial" w:cs="Arial"/>
                <w:spacing w:val="4"/>
                <w:position w:val="6"/>
                <w:sz w:val="16"/>
                <w:szCs w:val="16"/>
              </w:rPr>
              <w:t>100%</w:t>
            </w:r>
          </w:p>
        </w:tc>
      </w:tr>
      <w:tr w:rsidR="00070B9A" w:rsidRPr="00DF7883" w14:paraId="1584A698" w14:textId="77777777" w:rsidTr="00D93A9D">
        <w:tc>
          <w:tcPr>
            <w:tcW w:w="1690" w:type="dxa"/>
          </w:tcPr>
          <w:p w14:paraId="40135FEA" w14:textId="77777777" w:rsidR="00070B9A" w:rsidRPr="00DF7883" w:rsidRDefault="00070B9A" w:rsidP="00334B5B">
            <w:pPr>
              <w:spacing w:line="360" w:lineRule="auto"/>
              <w:ind w:left="142" w:right="567"/>
              <w:jc w:val="center"/>
              <w:rPr>
                <w:rFonts w:ascii="Arial" w:hAnsi="Arial" w:cs="Arial"/>
                <w:sz w:val="16"/>
                <w:szCs w:val="16"/>
              </w:rPr>
            </w:pPr>
            <w:r w:rsidRPr="00DF7883">
              <w:rPr>
                <w:rFonts w:ascii="Arial" w:hAnsi="Arial" w:cs="Arial"/>
                <w:sz w:val="16"/>
                <w:szCs w:val="16"/>
              </w:rPr>
              <w:t>Financieros y económicos</w:t>
            </w:r>
          </w:p>
        </w:tc>
        <w:tc>
          <w:tcPr>
            <w:tcW w:w="1791" w:type="dxa"/>
          </w:tcPr>
          <w:p w14:paraId="425357AB" w14:textId="77777777" w:rsidR="00070B9A" w:rsidRPr="00DF7883" w:rsidRDefault="00070B9A" w:rsidP="00BD5160">
            <w:pPr>
              <w:spacing w:line="360" w:lineRule="auto"/>
              <w:ind w:left="142" w:right="113"/>
              <w:jc w:val="center"/>
              <w:rPr>
                <w:rFonts w:ascii="Arial" w:hAnsi="Arial" w:cs="Arial"/>
                <w:sz w:val="16"/>
                <w:szCs w:val="16"/>
              </w:rPr>
            </w:pPr>
            <w:r w:rsidRPr="00DF7883">
              <w:rPr>
                <w:rFonts w:ascii="Arial" w:hAnsi="Arial" w:cs="Arial"/>
                <w:sz w:val="16"/>
                <w:szCs w:val="16"/>
              </w:rPr>
              <w:t>Presupuesto necesario para el cumplimiento de los proyectos</w:t>
            </w:r>
          </w:p>
        </w:tc>
        <w:tc>
          <w:tcPr>
            <w:tcW w:w="1540" w:type="dxa"/>
          </w:tcPr>
          <w:p w14:paraId="125715CA" w14:textId="77777777" w:rsidR="00070B9A" w:rsidRPr="00DF7883" w:rsidRDefault="00070B9A" w:rsidP="00334B5B">
            <w:pPr>
              <w:spacing w:line="360" w:lineRule="auto"/>
              <w:ind w:left="142" w:right="567"/>
              <w:jc w:val="center"/>
              <w:rPr>
                <w:rStyle w:val="Textoennegrita"/>
                <w:rFonts w:ascii="Arial" w:hAnsi="Arial" w:cs="Arial"/>
                <w:sz w:val="16"/>
                <w:szCs w:val="16"/>
              </w:rPr>
            </w:pPr>
          </w:p>
        </w:tc>
        <w:tc>
          <w:tcPr>
            <w:tcW w:w="1778" w:type="dxa"/>
            <w:gridSpan w:val="2"/>
          </w:tcPr>
          <w:p w14:paraId="31EB919E" w14:textId="77777777" w:rsidR="00070B9A" w:rsidRPr="00DF7883" w:rsidRDefault="00070B9A" w:rsidP="00334B5B">
            <w:pPr>
              <w:spacing w:line="360" w:lineRule="auto"/>
              <w:ind w:left="142" w:right="567"/>
              <w:jc w:val="center"/>
              <w:rPr>
                <w:rStyle w:val="Textoennegrita"/>
                <w:rFonts w:ascii="Arial" w:hAnsi="Arial" w:cs="Arial"/>
                <w:b w:val="0"/>
                <w:sz w:val="16"/>
                <w:szCs w:val="16"/>
              </w:rPr>
            </w:pPr>
          </w:p>
        </w:tc>
        <w:tc>
          <w:tcPr>
            <w:tcW w:w="1315" w:type="dxa"/>
          </w:tcPr>
          <w:p w14:paraId="353E2CD2" w14:textId="77777777" w:rsidR="00070B9A" w:rsidRPr="00DF7883" w:rsidRDefault="00070B9A" w:rsidP="00334B5B">
            <w:pPr>
              <w:spacing w:line="360" w:lineRule="auto"/>
              <w:ind w:left="142" w:right="567"/>
              <w:jc w:val="center"/>
              <w:rPr>
                <w:rStyle w:val="Textoennegrita"/>
                <w:rFonts w:ascii="Arial" w:hAnsi="Arial" w:cs="Arial"/>
                <w:sz w:val="16"/>
                <w:szCs w:val="16"/>
              </w:rPr>
            </w:pPr>
          </w:p>
        </w:tc>
        <w:tc>
          <w:tcPr>
            <w:tcW w:w="1280" w:type="dxa"/>
          </w:tcPr>
          <w:p w14:paraId="2D4A46A3" w14:textId="77777777" w:rsidR="00070B9A" w:rsidRPr="00DF7883" w:rsidRDefault="00070B9A" w:rsidP="00334B5B">
            <w:pPr>
              <w:spacing w:line="360" w:lineRule="auto"/>
              <w:ind w:left="142" w:right="567"/>
              <w:jc w:val="center"/>
              <w:rPr>
                <w:rStyle w:val="Textoennegrita"/>
                <w:rFonts w:ascii="Arial" w:hAnsi="Arial" w:cs="Arial"/>
                <w:b w:val="0"/>
                <w:sz w:val="16"/>
                <w:szCs w:val="16"/>
              </w:rPr>
            </w:pPr>
          </w:p>
        </w:tc>
      </w:tr>
      <w:tr w:rsidR="00070B9A" w:rsidRPr="00DF7883" w14:paraId="432D4B99" w14:textId="77777777" w:rsidTr="00D93A9D">
        <w:tc>
          <w:tcPr>
            <w:tcW w:w="1690" w:type="dxa"/>
          </w:tcPr>
          <w:p w14:paraId="1CF7E4B8" w14:textId="77777777" w:rsidR="00070B9A" w:rsidRPr="00DF7883" w:rsidRDefault="00070B9A" w:rsidP="00334B5B">
            <w:pPr>
              <w:spacing w:line="360" w:lineRule="auto"/>
              <w:ind w:left="142" w:right="567"/>
              <w:jc w:val="center"/>
              <w:rPr>
                <w:rFonts w:ascii="Arial" w:hAnsi="Arial" w:cs="Arial"/>
                <w:sz w:val="16"/>
                <w:szCs w:val="16"/>
              </w:rPr>
            </w:pPr>
            <w:r w:rsidRPr="00DF7883">
              <w:rPr>
                <w:rFonts w:ascii="Arial" w:hAnsi="Arial" w:cs="Arial"/>
                <w:sz w:val="16"/>
                <w:szCs w:val="16"/>
              </w:rPr>
              <w:t>Tecnológico</w:t>
            </w:r>
          </w:p>
        </w:tc>
        <w:tc>
          <w:tcPr>
            <w:tcW w:w="1791" w:type="dxa"/>
          </w:tcPr>
          <w:p w14:paraId="6D0E35F7" w14:textId="77777777" w:rsidR="00070B9A" w:rsidRPr="00DF7883" w:rsidRDefault="00070B9A" w:rsidP="00BD5160">
            <w:pPr>
              <w:spacing w:line="360" w:lineRule="auto"/>
              <w:ind w:left="142" w:right="113"/>
              <w:jc w:val="center"/>
              <w:rPr>
                <w:rFonts w:ascii="Arial" w:hAnsi="Arial" w:cs="Arial"/>
                <w:sz w:val="16"/>
                <w:szCs w:val="16"/>
              </w:rPr>
            </w:pPr>
            <w:r w:rsidRPr="00DF7883">
              <w:rPr>
                <w:rFonts w:ascii="Arial" w:hAnsi="Arial" w:cs="Arial"/>
                <w:sz w:val="16"/>
                <w:szCs w:val="16"/>
              </w:rPr>
              <w:t>Equipos y plataformas acordes con la necesidad de cada proyecto</w:t>
            </w:r>
          </w:p>
        </w:tc>
        <w:tc>
          <w:tcPr>
            <w:tcW w:w="1540" w:type="dxa"/>
          </w:tcPr>
          <w:p w14:paraId="55393DBD" w14:textId="77777777" w:rsidR="00070B9A" w:rsidRPr="00DF7883" w:rsidRDefault="00070B9A" w:rsidP="00334B5B">
            <w:pPr>
              <w:spacing w:line="360" w:lineRule="auto"/>
              <w:ind w:left="142" w:right="567"/>
              <w:jc w:val="center"/>
              <w:rPr>
                <w:rStyle w:val="Textoennegrita"/>
                <w:rFonts w:ascii="Arial" w:hAnsi="Arial" w:cs="Arial"/>
                <w:sz w:val="16"/>
                <w:szCs w:val="16"/>
              </w:rPr>
            </w:pPr>
          </w:p>
        </w:tc>
        <w:tc>
          <w:tcPr>
            <w:tcW w:w="1778" w:type="dxa"/>
            <w:gridSpan w:val="2"/>
          </w:tcPr>
          <w:p w14:paraId="100262FD" w14:textId="77777777" w:rsidR="00070B9A" w:rsidRPr="00DF7883" w:rsidRDefault="00070B9A" w:rsidP="00334B5B">
            <w:pPr>
              <w:spacing w:line="360" w:lineRule="auto"/>
              <w:ind w:left="142" w:right="567"/>
              <w:jc w:val="center"/>
              <w:rPr>
                <w:rStyle w:val="Textoennegrita"/>
                <w:rFonts w:ascii="Arial" w:hAnsi="Arial" w:cs="Arial"/>
                <w:sz w:val="16"/>
                <w:szCs w:val="16"/>
              </w:rPr>
            </w:pPr>
          </w:p>
        </w:tc>
        <w:tc>
          <w:tcPr>
            <w:tcW w:w="1315" w:type="dxa"/>
          </w:tcPr>
          <w:p w14:paraId="469C49E5" w14:textId="77777777" w:rsidR="00070B9A" w:rsidRPr="00DF7883" w:rsidRDefault="00070B9A" w:rsidP="00334B5B">
            <w:pPr>
              <w:spacing w:line="360" w:lineRule="auto"/>
              <w:ind w:left="142" w:right="567"/>
              <w:jc w:val="center"/>
              <w:rPr>
                <w:rStyle w:val="Textoennegrita"/>
                <w:rFonts w:ascii="Arial" w:hAnsi="Arial" w:cs="Arial"/>
                <w:sz w:val="16"/>
                <w:szCs w:val="16"/>
              </w:rPr>
            </w:pPr>
          </w:p>
        </w:tc>
        <w:tc>
          <w:tcPr>
            <w:tcW w:w="1280" w:type="dxa"/>
          </w:tcPr>
          <w:p w14:paraId="74CBA2B1" w14:textId="77777777" w:rsidR="00070B9A" w:rsidRPr="00DF7883" w:rsidRDefault="00070B9A" w:rsidP="00334B5B">
            <w:pPr>
              <w:spacing w:line="360" w:lineRule="auto"/>
              <w:ind w:left="142" w:right="567"/>
              <w:jc w:val="center"/>
              <w:rPr>
                <w:rStyle w:val="Textoennegrita"/>
                <w:rFonts w:ascii="Arial" w:hAnsi="Arial" w:cs="Arial"/>
                <w:sz w:val="16"/>
                <w:szCs w:val="16"/>
              </w:rPr>
            </w:pPr>
          </w:p>
        </w:tc>
      </w:tr>
    </w:tbl>
    <w:p w14:paraId="3BBA0A9E" w14:textId="77777777" w:rsidR="00070B9A" w:rsidRPr="00B6708D" w:rsidRDefault="00070B9A" w:rsidP="00070B9A">
      <w:pPr>
        <w:spacing w:line="360" w:lineRule="auto"/>
        <w:ind w:left="142" w:right="567"/>
        <w:jc w:val="both"/>
        <w:rPr>
          <w:rStyle w:val="Textoennegrita"/>
          <w:rFonts w:ascii="Arial" w:hAnsi="Arial" w:cs="Arial"/>
        </w:rPr>
      </w:pPr>
    </w:p>
    <w:p w14:paraId="573AC520" w14:textId="4F1A93CD" w:rsidR="00D93A9D" w:rsidRDefault="00D93A9D" w:rsidP="00D93A9D">
      <w:pPr>
        <w:pStyle w:val="Ttulo2"/>
        <w:rPr>
          <w:rStyle w:val="Textoennegrita"/>
          <w:rFonts w:ascii="Arial" w:hAnsi="Arial" w:cs="Arial"/>
          <w:b w:val="0"/>
        </w:rPr>
      </w:pPr>
      <w:bookmarkStart w:id="27" w:name="_Toc188970729"/>
      <w:r w:rsidRPr="00B6708D">
        <w:rPr>
          <w:rStyle w:val="Textoennegrita"/>
          <w:rFonts w:ascii="Arial" w:hAnsi="Arial" w:cs="Arial"/>
        </w:rPr>
        <w:t>5.7 PROYECTO 7:  ELABORACIÓN DE LA TABLA DE VALORACIÓN DOCUMENTAL</w:t>
      </w:r>
      <w:bookmarkEnd w:id="27"/>
      <w:r w:rsidRPr="00B6708D">
        <w:rPr>
          <w:rStyle w:val="Textoennegrita"/>
          <w:rFonts w:ascii="Arial" w:hAnsi="Arial" w:cs="Arial"/>
          <w:b w:val="0"/>
        </w:rPr>
        <w:t xml:space="preserve"> </w:t>
      </w:r>
    </w:p>
    <w:p w14:paraId="4F337CE9" w14:textId="77777777" w:rsidR="00D93A9D" w:rsidRDefault="00D93A9D" w:rsidP="00070B9A">
      <w:pPr>
        <w:spacing w:line="360" w:lineRule="auto"/>
        <w:ind w:left="142" w:right="567"/>
        <w:jc w:val="both"/>
        <w:rPr>
          <w:rStyle w:val="Textoennegrita"/>
          <w:rFonts w:ascii="Arial" w:hAnsi="Arial" w:cs="Arial"/>
          <w:b w:val="0"/>
        </w:rPr>
      </w:pPr>
    </w:p>
    <w:p w14:paraId="6B3627A9" w14:textId="4D3396F8" w:rsidR="00070B9A" w:rsidRPr="00B6708D" w:rsidRDefault="00070B9A" w:rsidP="00070B9A">
      <w:pPr>
        <w:spacing w:line="360" w:lineRule="auto"/>
        <w:ind w:left="142" w:right="567"/>
        <w:jc w:val="both"/>
        <w:rPr>
          <w:rStyle w:val="Textoennegrita"/>
          <w:rFonts w:ascii="Arial" w:hAnsi="Arial" w:cs="Arial"/>
          <w:b w:val="0"/>
        </w:rPr>
      </w:pPr>
      <w:r w:rsidRPr="00B6708D">
        <w:rPr>
          <w:rStyle w:val="Textoennegrita"/>
          <w:rFonts w:ascii="Arial" w:hAnsi="Arial" w:cs="Arial"/>
          <w:b w:val="0"/>
        </w:rPr>
        <w:t>La Corporación Autónoma Regional de la Frontera Nororiental CORPONOR, cuenta con un fondo acumulado desde el año 1983 hasta 31 de diciembre de 2002, es de importancia para la Entidad elaborar la TVD ya que el fondo acumulado contiene información institucional que debe ser recuperable para uso de la administración y como fuente de la historia.</w:t>
      </w:r>
    </w:p>
    <w:p w14:paraId="179C7D8D" w14:textId="77777777" w:rsidR="00070B9A" w:rsidRPr="00B6708D" w:rsidRDefault="00070B9A" w:rsidP="00070B9A">
      <w:pPr>
        <w:autoSpaceDE w:val="0"/>
        <w:autoSpaceDN w:val="0"/>
        <w:adjustRightInd w:val="0"/>
        <w:spacing w:after="0" w:line="360" w:lineRule="auto"/>
        <w:ind w:left="142" w:right="567"/>
        <w:jc w:val="both"/>
        <w:rPr>
          <w:rFonts w:ascii="Arial" w:hAnsi="Arial" w:cs="Arial"/>
        </w:rPr>
      </w:pPr>
      <w:r w:rsidRPr="00B6708D">
        <w:rPr>
          <w:rFonts w:ascii="Arial" w:hAnsi="Arial" w:cs="Arial"/>
          <w:lang w:val="es-MX"/>
        </w:rPr>
        <w:t xml:space="preserve">OBJETO: </w:t>
      </w:r>
      <w:r w:rsidRPr="00B6708D">
        <w:rPr>
          <w:rFonts w:ascii="Arial" w:hAnsi="Arial" w:cs="Arial"/>
        </w:rPr>
        <w:t>Establecer acciones técnicas y operativas para garantizar la adecuada organización, conservación, disponibilidad y consulta de los documentos, contribuyendo así a la recuperación de la memoria institucional de CORPONOR</w:t>
      </w:r>
    </w:p>
    <w:p w14:paraId="69894723" w14:textId="77777777" w:rsidR="00070B9A" w:rsidRDefault="00070B9A" w:rsidP="00070B9A">
      <w:pPr>
        <w:autoSpaceDE w:val="0"/>
        <w:autoSpaceDN w:val="0"/>
        <w:adjustRightInd w:val="0"/>
        <w:spacing w:after="0" w:line="360" w:lineRule="auto"/>
        <w:ind w:left="142" w:right="567"/>
        <w:jc w:val="both"/>
        <w:rPr>
          <w:rFonts w:ascii="Arial" w:hAnsi="Arial" w:cs="Arial"/>
        </w:rPr>
      </w:pPr>
      <w:r w:rsidRPr="00B6708D">
        <w:rPr>
          <w:rFonts w:ascii="Arial" w:hAnsi="Arial" w:cs="Arial"/>
        </w:rPr>
        <w:t>.</w:t>
      </w:r>
    </w:p>
    <w:p w14:paraId="527AFD67" w14:textId="77777777" w:rsidR="00070B9A" w:rsidRPr="00B6708D" w:rsidRDefault="00070B9A" w:rsidP="00070B9A">
      <w:pPr>
        <w:autoSpaceDE w:val="0"/>
        <w:autoSpaceDN w:val="0"/>
        <w:adjustRightInd w:val="0"/>
        <w:spacing w:after="0" w:line="360" w:lineRule="auto"/>
        <w:ind w:left="142" w:right="567"/>
        <w:jc w:val="both"/>
        <w:rPr>
          <w:rFonts w:ascii="Arial" w:hAnsi="Arial" w:cs="Arial"/>
        </w:rPr>
      </w:pPr>
      <w:r w:rsidRPr="00B6708D">
        <w:rPr>
          <w:rStyle w:val="Textoennegrita"/>
          <w:rFonts w:ascii="Arial" w:hAnsi="Arial" w:cs="Arial"/>
          <w:b w:val="0"/>
        </w:rPr>
        <w:t>ALCANCE DEL PROYECTO: Contar con un instrumento archivístico que refleje la totalidad e integralidad de la producción documental de la Entidad</w:t>
      </w:r>
    </w:p>
    <w:p w14:paraId="535843A4" w14:textId="77777777" w:rsidR="00070B9A" w:rsidRPr="00B6708D" w:rsidRDefault="00070B9A" w:rsidP="00070B9A">
      <w:pPr>
        <w:autoSpaceDE w:val="0"/>
        <w:autoSpaceDN w:val="0"/>
        <w:adjustRightInd w:val="0"/>
        <w:spacing w:after="0" w:line="360" w:lineRule="auto"/>
        <w:ind w:left="142" w:right="567"/>
        <w:jc w:val="both"/>
        <w:rPr>
          <w:rFonts w:ascii="Arial" w:hAnsi="Arial" w:cs="Arial"/>
        </w:rPr>
      </w:pPr>
    </w:p>
    <w:p w14:paraId="7C27C1A4" w14:textId="77777777" w:rsidR="00070B9A" w:rsidRDefault="00070B9A" w:rsidP="00070B9A">
      <w:pPr>
        <w:autoSpaceDE w:val="0"/>
        <w:autoSpaceDN w:val="0"/>
        <w:adjustRightInd w:val="0"/>
        <w:spacing w:after="0" w:line="360" w:lineRule="auto"/>
        <w:ind w:left="142" w:right="567"/>
        <w:jc w:val="both"/>
        <w:rPr>
          <w:rFonts w:ascii="Arial" w:hAnsi="Arial" w:cs="Arial"/>
        </w:rPr>
      </w:pPr>
      <w:r w:rsidRPr="00B6708D">
        <w:rPr>
          <w:rFonts w:ascii="Arial" w:hAnsi="Arial" w:cs="Arial"/>
        </w:rPr>
        <w:lastRenderedPageBreak/>
        <w:t xml:space="preserve">RESPONSABLE DEL PROYECTO: </w:t>
      </w:r>
      <w:proofErr w:type="gramStart"/>
      <w:r w:rsidRPr="00B6708D">
        <w:rPr>
          <w:rFonts w:ascii="Arial" w:hAnsi="Arial" w:cs="Arial"/>
        </w:rPr>
        <w:t>Secretaria General</w:t>
      </w:r>
      <w:proofErr w:type="gramEnd"/>
      <w:r w:rsidRPr="00B6708D">
        <w:rPr>
          <w:rFonts w:ascii="Arial" w:hAnsi="Arial" w:cs="Arial"/>
        </w:rPr>
        <w:t xml:space="preserve"> / Grupo de Gestión Documental </w:t>
      </w:r>
    </w:p>
    <w:p w14:paraId="4C164DDA" w14:textId="77777777" w:rsidR="00D93A9D" w:rsidRPr="00B6708D" w:rsidRDefault="00D93A9D" w:rsidP="00070B9A">
      <w:pPr>
        <w:autoSpaceDE w:val="0"/>
        <w:autoSpaceDN w:val="0"/>
        <w:adjustRightInd w:val="0"/>
        <w:spacing w:after="0" w:line="360" w:lineRule="auto"/>
        <w:ind w:left="142" w:right="567"/>
        <w:jc w:val="both"/>
        <w:rPr>
          <w:rStyle w:val="Textoennegrita"/>
          <w:rFonts w:ascii="Arial" w:hAnsi="Arial" w:cs="Arial"/>
          <w:b w:val="0"/>
        </w:rPr>
      </w:pPr>
    </w:p>
    <w:tbl>
      <w:tblPr>
        <w:tblStyle w:val="Tablaconcuadrcula"/>
        <w:tblW w:w="0" w:type="auto"/>
        <w:tblInd w:w="137" w:type="dxa"/>
        <w:tblLook w:val="04A0" w:firstRow="1" w:lastRow="0" w:firstColumn="1" w:lastColumn="0" w:noHBand="0" w:noVBand="1"/>
      </w:tblPr>
      <w:tblGrid>
        <w:gridCol w:w="2306"/>
        <w:gridCol w:w="2559"/>
        <w:gridCol w:w="2256"/>
        <w:gridCol w:w="2136"/>
      </w:tblGrid>
      <w:tr w:rsidR="00070B9A" w:rsidRPr="00DF7883" w14:paraId="33F7F9F2" w14:textId="77777777" w:rsidTr="00D93A9D">
        <w:tc>
          <w:tcPr>
            <w:tcW w:w="2306" w:type="dxa"/>
            <w:shd w:val="clear" w:color="auto" w:fill="8DB3E2" w:themeFill="text2" w:themeFillTint="66"/>
          </w:tcPr>
          <w:p w14:paraId="40BA004B" w14:textId="77777777" w:rsidR="00070B9A" w:rsidRPr="00DF7883" w:rsidRDefault="00070B9A" w:rsidP="00334B5B">
            <w:pPr>
              <w:spacing w:line="360" w:lineRule="auto"/>
              <w:ind w:left="142" w:right="567"/>
              <w:jc w:val="both"/>
              <w:rPr>
                <w:rStyle w:val="Textoennegrita"/>
                <w:rFonts w:ascii="Arial" w:hAnsi="Arial" w:cs="Arial"/>
                <w:b w:val="0"/>
                <w:sz w:val="18"/>
                <w:szCs w:val="18"/>
              </w:rPr>
            </w:pPr>
            <w:r w:rsidRPr="00DF7883">
              <w:rPr>
                <w:rStyle w:val="Textoennegrita"/>
                <w:rFonts w:ascii="Arial" w:hAnsi="Arial" w:cs="Arial"/>
                <w:b w:val="0"/>
                <w:sz w:val="18"/>
                <w:szCs w:val="18"/>
              </w:rPr>
              <w:t>ACTIVIDADES</w:t>
            </w:r>
          </w:p>
        </w:tc>
        <w:tc>
          <w:tcPr>
            <w:tcW w:w="2559" w:type="dxa"/>
            <w:shd w:val="clear" w:color="auto" w:fill="8DB3E2" w:themeFill="text2" w:themeFillTint="66"/>
          </w:tcPr>
          <w:p w14:paraId="167293F0" w14:textId="77777777" w:rsidR="00070B9A" w:rsidRPr="00DF7883" w:rsidRDefault="00070B9A" w:rsidP="00334B5B">
            <w:pPr>
              <w:spacing w:line="360" w:lineRule="auto"/>
              <w:ind w:left="142" w:right="567"/>
              <w:jc w:val="both"/>
              <w:rPr>
                <w:rStyle w:val="Textoennegrita"/>
                <w:rFonts w:ascii="Arial" w:hAnsi="Arial" w:cs="Arial"/>
                <w:b w:val="0"/>
                <w:sz w:val="18"/>
                <w:szCs w:val="18"/>
              </w:rPr>
            </w:pPr>
            <w:r w:rsidRPr="00DF7883">
              <w:rPr>
                <w:rStyle w:val="Textoennegrita"/>
                <w:rFonts w:ascii="Arial" w:hAnsi="Arial" w:cs="Arial"/>
                <w:b w:val="0"/>
                <w:sz w:val="18"/>
                <w:szCs w:val="18"/>
              </w:rPr>
              <w:t>RESPONSABLES</w:t>
            </w:r>
          </w:p>
        </w:tc>
        <w:tc>
          <w:tcPr>
            <w:tcW w:w="2256" w:type="dxa"/>
            <w:shd w:val="clear" w:color="auto" w:fill="8DB3E2" w:themeFill="text2" w:themeFillTint="66"/>
          </w:tcPr>
          <w:p w14:paraId="12DD744C" w14:textId="77777777" w:rsidR="00070B9A" w:rsidRPr="00DF7883" w:rsidRDefault="00070B9A" w:rsidP="00334B5B">
            <w:pPr>
              <w:spacing w:line="360" w:lineRule="auto"/>
              <w:ind w:left="142" w:right="567"/>
              <w:jc w:val="both"/>
              <w:rPr>
                <w:rStyle w:val="Textoennegrita"/>
                <w:rFonts w:ascii="Arial" w:hAnsi="Arial" w:cs="Arial"/>
                <w:b w:val="0"/>
                <w:sz w:val="18"/>
                <w:szCs w:val="18"/>
              </w:rPr>
            </w:pPr>
            <w:r w:rsidRPr="00DF7883">
              <w:rPr>
                <w:rStyle w:val="Textoennegrita"/>
                <w:rFonts w:ascii="Arial" w:hAnsi="Arial" w:cs="Arial"/>
                <w:b w:val="0"/>
                <w:sz w:val="18"/>
                <w:szCs w:val="18"/>
              </w:rPr>
              <w:t>FECHA</w:t>
            </w:r>
          </w:p>
        </w:tc>
        <w:tc>
          <w:tcPr>
            <w:tcW w:w="2136" w:type="dxa"/>
            <w:shd w:val="clear" w:color="auto" w:fill="8DB3E2" w:themeFill="text2" w:themeFillTint="66"/>
          </w:tcPr>
          <w:p w14:paraId="363BECCB" w14:textId="77777777" w:rsidR="00070B9A" w:rsidRPr="00DF7883" w:rsidRDefault="00070B9A" w:rsidP="00334B5B">
            <w:pPr>
              <w:spacing w:line="360" w:lineRule="auto"/>
              <w:ind w:left="142" w:right="567"/>
              <w:jc w:val="both"/>
              <w:rPr>
                <w:rStyle w:val="Textoennegrita"/>
                <w:rFonts w:ascii="Arial" w:hAnsi="Arial" w:cs="Arial"/>
                <w:b w:val="0"/>
                <w:sz w:val="18"/>
                <w:szCs w:val="18"/>
              </w:rPr>
            </w:pPr>
            <w:r w:rsidRPr="00DF7883">
              <w:rPr>
                <w:rStyle w:val="Textoennegrita"/>
                <w:rFonts w:ascii="Arial" w:hAnsi="Arial" w:cs="Arial"/>
                <w:b w:val="0"/>
                <w:sz w:val="18"/>
                <w:szCs w:val="18"/>
              </w:rPr>
              <w:t>ENTREGABLE</w:t>
            </w:r>
          </w:p>
        </w:tc>
      </w:tr>
      <w:tr w:rsidR="00070B9A" w:rsidRPr="00DF7883" w14:paraId="74C3A55D" w14:textId="77777777" w:rsidTr="00D93A9D">
        <w:tc>
          <w:tcPr>
            <w:tcW w:w="2306" w:type="dxa"/>
          </w:tcPr>
          <w:p w14:paraId="699558CC" w14:textId="34A5D786" w:rsidR="00D93A9D" w:rsidRPr="00D93A9D" w:rsidRDefault="00070B9A" w:rsidP="00D93A9D">
            <w:pPr>
              <w:autoSpaceDE w:val="0"/>
              <w:autoSpaceDN w:val="0"/>
              <w:adjustRightInd w:val="0"/>
              <w:spacing w:line="360" w:lineRule="auto"/>
              <w:ind w:left="142" w:right="567"/>
              <w:jc w:val="both"/>
              <w:rPr>
                <w:rStyle w:val="Textoennegrita"/>
                <w:rFonts w:ascii="Arial" w:hAnsi="Arial" w:cs="Arial"/>
                <w:b w:val="0"/>
                <w:bCs w:val="0"/>
                <w:color w:val="000000"/>
                <w:sz w:val="18"/>
                <w:szCs w:val="18"/>
                <w:lang w:val="es-MX"/>
              </w:rPr>
            </w:pPr>
            <w:r w:rsidRPr="00DF7883">
              <w:rPr>
                <w:rFonts w:ascii="Arial" w:hAnsi="Arial" w:cs="Arial"/>
                <w:color w:val="000000"/>
                <w:sz w:val="18"/>
                <w:szCs w:val="18"/>
                <w:lang w:val="es-MX"/>
              </w:rPr>
              <w:t>Etapa 1 Compilación de información institucional.</w:t>
            </w:r>
          </w:p>
        </w:tc>
        <w:tc>
          <w:tcPr>
            <w:tcW w:w="2559" w:type="dxa"/>
            <w:vMerge w:val="restart"/>
          </w:tcPr>
          <w:p w14:paraId="217C7EDA" w14:textId="77777777" w:rsidR="00070B9A" w:rsidRPr="00DF7883" w:rsidRDefault="00070B9A" w:rsidP="00334B5B">
            <w:pPr>
              <w:spacing w:line="360" w:lineRule="auto"/>
              <w:ind w:left="142" w:right="567"/>
              <w:jc w:val="both"/>
              <w:rPr>
                <w:rStyle w:val="Textoennegrita"/>
                <w:rFonts w:ascii="Arial" w:hAnsi="Arial" w:cs="Arial"/>
                <w:b w:val="0"/>
                <w:sz w:val="18"/>
                <w:szCs w:val="18"/>
              </w:rPr>
            </w:pPr>
            <w:r w:rsidRPr="00DF7883">
              <w:rPr>
                <w:rStyle w:val="Textoennegrita"/>
                <w:rFonts w:ascii="Arial" w:hAnsi="Arial" w:cs="Arial"/>
                <w:b w:val="0"/>
                <w:sz w:val="18"/>
                <w:szCs w:val="18"/>
              </w:rPr>
              <w:t>Secretaria General/ Grupo de Gestión Documental / Grupo de Talento Humano</w:t>
            </w:r>
          </w:p>
          <w:p w14:paraId="401B2486" w14:textId="77777777" w:rsidR="00070B9A" w:rsidRPr="00DF7883" w:rsidRDefault="00070B9A" w:rsidP="00334B5B">
            <w:pPr>
              <w:spacing w:line="360" w:lineRule="auto"/>
              <w:ind w:left="142" w:right="567"/>
              <w:jc w:val="both"/>
              <w:rPr>
                <w:rStyle w:val="Textoennegrita"/>
                <w:rFonts w:ascii="Arial" w:hAnsi="Arial" w:cs="Arial"/>
                <w:b w:val="0"/>
                <w:sz w:val="18"/>
                <w:szCs w:val="18"/>
              </w:rPr>
            </w:pPr>
          </w:p>
          <w:p w14:paraId="6C54EC6A" w14:textId="77777777" w:rsidR="00070B9A" w:rsidRPr="00DF7883" w:rsidRDefault="00070B9A" w:rsidP="00334B5B">
            <w:pPr>
              <w:spacing w:line="360" w:lineRule="auto"/>
              <w:ind w:left="142" w:right="567"/>
              <w:jc w:val="both"/>
              <w:rPr>
                <w:rStyle w:val="Textoennegrita"/>
                <w:rFonts w:ascii="Arial" w:hAnsi="Arial" w:cs="Arial"/>
                <w:b w:val="0"/>
                <w:sz w:val="18"/>
                <w:szCs w:val="18"/>
              </w:rPr>
            </w:pPr>
            <w:r w:rsidRPr="00DF7883">
              <w:rPr>
                <w:rStyle w:val="Textoennegrita"/>
                <w:rFonts w:ascii="Arial" w:hAnsi="Arial" w:cs="Arial"/>
                <w:b w:val="0"/>
                <w:sz w:val="18"/>
                <w:szCs w:val="18"/>
              </w:rPr>
              <w:t>Subdirección Jurídica</w:t>
            </w:r>
          </w:p>
          <w:p w14:paraId="10FE8025" w14:textId="77777777" w:rsidR="00070B9A" w:rsidRPr="00DF7883" w:rsidRDefault="00070B9A" w:rsidP="00334B5B">
            <w:pPr>
              <w:spacing w:line="360" w:lineRule="auto"/>
              <w:ind w:left="142" w:right="567"/>
              <w:jc w:val="both"/>
              <w:rPr>
                <w:rStyle w:val="Textoennegrita"/>
                <w:rFonts w:ascii="Arial" w:hAnsi="Arial" w:cs="Arial"/>
                <w:b w:val="0"/>
                <w:sz w:val="18"/>
                <w:szCs w:val="18"/>
              </w:rPr>
            </w:pPr>
          </w:p>
          <w:p w14:paraId="0E86B2A2" w14:textId="77777777" w:rsidR="00070B9A" w:rsidRPr="00DF7883" w:rsidRDefault="00070B9A" w:rsidP="00334B5B">
            <w:pPr>
              <w:spacing w:line="360" w:lineRule="auto"/>
              <w:ind w:left="142" w:right="567"/>
              <w:jc w:val="both"/>
              <w:rPr>
                <w:rStyle w:val="Textoennegrita"/>
                <w:rFonts w:ascii="Arial" w:hAnsi="Arial" w:cs="Arial"/>
                <w:b w:val="0"/>
                <w:sz w:val="18"/>
                <w:szCs w:val="18"/>
              </w:rPr>
            </w:pPr>
            <w:r w:rsidRPr="00DF7883">
              <w:rPr>
                <w:rStyle w:val="Textoennegrita"/>
                <w:rFonts w:ascii="Arial" w:hAnsi="Arial" w:cs="Arial"/>
                <w:b w:val="0"/>
                <w:sz w:val="18"/>
                <w:szCs w:val="18"/>
              </w:rPr>
              <w:t>Subdirección de Planeación y Fronteras</w:t>
            </w:r>
          </w:p>
          <w:p w14:paraId="607FA440" w14:textId="77777777" w:rsidR="00070B9A" w:rsidRPr="00DF7883" w:rsidRDefault="00070B9A" w:rsidP="00334B5B">
            <w:pPr>
              <w:spacing w:line="360" w:lineRule="auto"/>
              <w:ind w:left="142" w:right="567"/>
              <w:jc w:val="both"/>
              <w:rPr>
                <w:rStyle w:val="Textoennegrita"/>
                <w:rFonts w:ascii="Arial" w:hAnsi="Arial" w:cs="Arial"/>
                <w:b w:val="0"/>
                <w:sz w:val="18"/>
                <w:szCs w:val="18"/>
              </w:rPr>
            </w:pPr>
          </w:p>
        </w:tc>
        <w:tc>
          <w:tcPr>
            <w:tcW w:w="2256" w:type="dxa"/>
            <w:vMerge w:val="restart"/>
          </w:tcPr>
          <w:p w14:paraId="1BCD1C52" w14:textId="77777777" w:rsidR="00070B9A" w:rsidRPr="00DF7883" w:rsidRDefault="00070B9A" w:rsidP="00334B5B">
            <w:pPr>
              <w:spacing w:line="360" w:lineRule="auto"/>
              <w:ind w:left="142" w:right="567"/>
              <w:jc w:val="both"/>
              <w:rPr>
                <w:rStyle w:val="Textoennegrita"/>
                <w:rFonts w:ascii="Arial" w:hAnsi="Arial" w:cs="Arial"/>
                <w:sz w:val="18"/>
                <w:szCs w:val="18"/>
              </w:rPr>
            </w:pPr>
          </w:p>
          <w:p w14:paraId="26C42CF0" w14:textId="77777777" w:rsidR="00070B9A" w:rsidRPr="00DF7883" w:rsidRDefault="00070B9A" w:rsidP="00334B5B">
            <w:pPr>
              <w:spacing w:line="360" w:lineRule="auto"/>
              <w:ind w:left="142" w:right="567"/>
              <w:jc w:val="both"/>
              <w:rPr>
                <w:rStyle w:val="Textoennegrita"/>
                <w:rFonts w:ascii="Arial" w:hAnsi="Arial" w:cs="Arial"/>
                <w:sz w:val="18"/>
                <w:szCs w:val="18"/>
              </w:rPr>
            </w:pPr>
          </w:p>
          <w:p w14:paraId="4EFCC10A" w14:textId="77777777" w:rsidR="00070B9A" w:rsidRPr="00DF7883" w:rsidRDefault="00070B9A" w:rsidP="00334B5B">
            <w:pPr>
              <w:spacing w:line="360" w:lineRule="auto"/>
              <w:ind w:left="142" w:right="567"/>
              <w:jc w:val="both"/>
              <w:rPr>
                <w:rStyle w:val="Textoennegrita"/>
                <w:rFonts w:ascii="Arial" w:hAnsi="Arial" w:cs="Arial"/>
                <w:b w:val="0"/>
                <w:sz w:val="18"/>
                <w:szCs w:val="18"/>
              </w:rPr>
            </w:pPr>
            <w:r w:rsidRPr="00DF7883">
              <w:rPr>
                <w:rStyle w:val="Textoennegrita"/>
                <w:rFonts w:ascii="Arial" w:hAnsi="Arial" w:cs="Arial"/>
                <w:b w:val="0"/>
                <w:sz w:val="18"/>
                <w:szCs w:val="18"/>
              </w:rPr>
              <w:t>02/01/2025</w:t>
            </w:r>
          </w:p>
          <w:p w14:paraId="51866BE8" w14:textId="77777777" w:rsidR="00070B9A" w:rsidRPr="00DF7883" w:rsidRDefault="00070B9A" w:rsidP="00334B5B">
            <w:pPr>
              <w:spacing w:line="360" w:lineRule="auto"/>
              <w:ind w:left="142" w:right="567"/>
              <w:jc w:val="both"/>
              <w:rPr>
                <w:rStyle w:val="Textoennegrita"/>
                <w:rFonts w:ascii="Arial" w:hAnsi="Arial" w:cs="Arial"/>
                <w:b w:val="0"/>
                <w:sz w:val="18"/>
                <w:szCs w:val="18"/>
              </w:rPr>
            </w:pPr>
          </w:p>
          <w:p w14:paraId="2CE683DE" w14:textId="77777777" w:rsidR="00070B9A" w:rsidRPr="00DF7883" w:rsidRDefault="00070B9A" w:rsidP="00334B5B">
            <w:pPr>
              <w:spacing w:line="360" w:lineRule="auto"/>
              <w:ind w:left="142" w:right="567"/>
              <w:jc w:val="both"/>
              <w:rPr>
                <w:rStyle w:val="Textoennegrita"/>
                <w:rFonts w:ascii="Arial" w:hAnsi="Arial" w:cs="Arial"/>
                <w:sz w:val="18"/>
                <w:szCs w:val="18"/>
              </w:rPr>
            </w:pPr>
            <w:r w:rsidRPr="00DF7883">
              <w:rPr>
                <w:rStyle w:val="Textoennegrita"/>
                <w:rFonts w:ascii="Arial" w:hAnsi="Arial" w:cs="Arial"/>
                <w:b w:val="0"/>
                <w:sz w:val="18"/>
                <w:szCs w:val="18"/>
              </w:rPr>
              <w:t>31/12/2026</w:t>
            </w:r>
          </w:p>
        </w:tc>
        <w:tc>
          <w:tcPr>
            <w:tcW w:w="2136" w:type="dxa"/>
            <w:vMerge w:val="restart"/>
          </w:tcPr>
          <w:p w14:paraId="225D944C" w14:textId="77777777" w:rsidR="00070B9A" w:rsidRPr="00DF7883" w:rsidRDefault="00070B9A" w:rsidP="00334B5B">
            <w:pPr>
              <w:spacing w:line="360" w:lineRule="auto"/>
              <w:ind w:left="142" w:right="567"/>
              <w:jc w:val="both"/>
              <w:rPr>
                <w:rStyle w:val="Textoennegrita"/>
                <w:rFonts w:ascii="Arial" w:hAnsi="Arial" w:cs="Arial"/>
                <w:sz w:val="18"/>
                <w:szCs w:val="18"/>
              </w:rPr>
            </w:pPr>
          </w:p>
          <w:p w14:paraId="7B0EE75F" w14:textId="77777777" w:rsidR="00070B9A" w:rsidRPr="00DF7883" w:rsidRDefault="00070B9A" w:rsidP="00334B5B">
            <w:pPr>
              <w:spacing w:line="360" w:lineRule="auto"/>
              <w:ind w:left="142" w:right="567"/>
              <w:jc w:val="both"/>
              <w:rPr>
                <w:rStyle w:val="Textoennegrita"/>
                <w:rFonts w:ascii="Arial" w:hAnsi="Arial" w:cs="Arial"/>
                <w:sz w:val="18"/>
                <w:szCs w:val="18"/>
              </w:rPr>
            </w:pPr>
          </w:p>
          <w:p w14:paraId="05CF1775" w14:textId="77777777" w:rsidR="00070B9A" w:rsidRPr="00DF7883" w:rsidRDefault="00070B9A" w:rsidP="00334B5B">
            <w:pPr>
              <w:spacing w:line="360" w:lineRule="auto"/>
              <w:ind w:left="142" w:right="567"/>
              <w:jc w:val="both"/>
              <w:rPr>
                <w:rStyle w:val="Textoennegrita"/>
                <w:rFonts w:ascii="Arial" w:hAnsi="Arial" w:cs="Arial"/>
                <w:b w:val="0"/>
                <w:sz w:val="18"/>
                <w:szCs w:val="18"/>
              </w:rPr>
            </w:pPr>
            <w:r w:rsidRPr="00DF7883">
              <w:rPr>
                <w:rStyle w:val="Textoennegrita"/>
                <w:rFonts w:ascii="Arial" w:hAnsi="Arial" w:cs="Arial"/>
                <w:b w:val="0"/>
                <w:sz w:val="18"/>
                <w:szCs w:val="18"/>
              </w:rPr>
              <w:t>Tabla de Valoración Documental</w:t>
            </w:r>
          </w:p>
        </w:tc>
      </w:tr>
      <w:tr w:rsidR="00070B9A" w:rsidRPr="00DF7883" w14:paraId="4ED18327" w14:textId="77777777" w:rsidTr="00D93A9D">
        <w:tc>
          <w:tcPr>
            <w:tcW w:w="2306" w:type="dxa"/>
          </w:tcPr>
          <w:p w14:paraId="2AF1D21B" w14:textId="203FC000" w:rsidR="00070B9A" w:rsidRPr="00D93A9D" w:rsidRDefault="00070B9A" w:rsidP="00D93A9D">
            <w:pPr>
              <w:autoSpaceDE w:val="0"/>
              <w:autoSpaceDN w:val="0"/>
              <w:adjustRightInd w:val="0"/>
              <w:spacing w:line="360" w:lineRule="auto"/>
              <w:ind w:left="142" w:right="567"/>
              <w:jc w:val="both"/>
              <w:rPr>
                <w:rStyle w:val="Textoennegrita"/>
                <w:rFonts w:ascii="Arial" w:hAnsi="Arial" w:cs="Arial"/>
                <w:b w:val="0"/>
                <w:bCs w:val="0"/>
                <w:color w:val="000000"/>
                <w:sz w:val="18"/>
                <w:szCs w:val="18"/>
                <w:lang w:val="es-MX"/>
              </w:rPr>
            </w:pPr>
            <w:r w:rsidRPr="00DF7883">
              <w:rPr>
                <w:rFonts w:ascii="Arial" w:hAnsi="Arial" w:cs="Arial"/>
                <w:color w:val="000000"/>
                <w:sz w:val="18"/>
                <w:szCs w:val="18"/>
                <w:lang w:val="es-MX"/>
              </w:rPr>
              <w:t>Etapa 2 Diagnóstico.</w:t>
            </w:r>
          </w:p>
        </w:tc>
        <w:tc>
          <w:tcPr>
            <w:tcW w:w="2559" w:type="dxa"/>
            <w:vMerge/>
          </w:tcPr>
          <w:p w14:paraId="1A162D2D" w14:textId="77777777" w:rsidR="00070B9A" w:rsidRPr="00DF7883" w:rsidRDefault="00070B9A" w:rsidP="00334B5B">
            <w:pPr>
              <w:spacing w:line="360" w:lineRule="auto"/>
              <w:ind w:left="142" w:right="567"/>
              <w:jc w:val="both"/>
              <w:rPr>
                <w:rStyle w:val="Textoennegrita"/>
                <w:rFonts w:ascii="Arial" w:hAnsi="Arial" w:cs="Arial"/>
                <w:sz w:val="18"/>
                <w:szCs w:val="18"/>
              </w:rPr>
            </w:pPr>
          </w:p>
        </w:tc>
        <w:tc>
          <w:tcPr>
            <w:tcW w:w="2256" w:type="dxa"/>
            <w:vMerge/>
          </w:tcPr>
          <w:p w14:paraId="5FCFE93E" w14:textId="77777777" w:rsidR="00070B9A" w:rsidRPr="00DF7883" w:rsidRDefault="00070B9A" w:rsidP="00334B5B">
            <w:pPr>
              <w:spacing w:line="360" w:lineRule="auto"/>
              <w:ind w:left="142" w:right="567"/>
              <w:jc w:val="both"/>
              <w:rPr>
                <w:rStyle w:val="Textoennegrita"/>
                <w:rFonts w:ascii="Arial" w:hAnsi="Arial" w:cs="Arial"/>
                <w:sz w:val="18"/>
                <w:szCs w:val="18"/>
              </w:rPr>
            </w:pPr>
          </w:p>
        </w:tc>
        <w:tc>
          <w:tcPr>
            <w:tcW w:w="2136" w:type="dxa"/>
            <w:vMerge/>
          </w:tcPr>
          <w:p w14:paraId="4633DDD1" w14:textId="77777777" w:rsidR="00070B9A" w:rsidRPr="00DF7883" w:rsidRDefault="00070B9A" w:rsidP="00334B5B">
            <w:pPr>
              <w:spacing w:line="360" w:lineRule="auto"/>
              <w:ind w:left="142" w:right="567"/>
              <w:jc w:val="both"/>
              <w:rPr>
                <w:rStyle w:val="Textoennegrita"/>
                <w:rFonts w:ascii="Arial" w:hAnsi="Arial" w:cs="Arial"/>
                <w:sz w:val="18"/>
                <w:szCs w:val="18"/>
              </w:rPr>
            </w:pPr>
          </w:p>
        </w:tc>
      </w:tr>
      <w:tr w:rsidR="00070B9A" w:rsidRPr="00DF7883" w14:paraId="39FD4557" w14:textId="77777777" w:rsidTr="00D93A9D">
        <w:tc>
          <w:tcPr>
            <w:tcW w:w="2306" w:type="dxa"/>
          </w:tcPr>
          <w:p w14:paraId="028959C7" w14:textId="1B8D8BFA" w:rsidR="00070B9A" w:rsidRPr="00D93A9D" w:rsidRDefault="00070B9A" w:rsidP="00D93A9D">
            <w:pPr>
              <w:autoSpaceDE w:val="0"/>
              <w:autoSpaceDN w:val="0"/>
              <w:adjustRightInd w:val="0"/>
              <w:spacing w:line="360" w:lineRule="auto"/>
              <w:ind w:left="142" w:right="567"/>
              <w:jc w:val="both"/>
              <w:rPr>
                <w:rStyle w:val="Textoennegrita"/>
                <w:rFonts w:ascii="Arial" w:hAnsi="Arial" w:cs="Arial"/>
                <w:b w:val="0"/>
                <w:bCs w:val="0"/>
                <w:color w:val="000000"/>
                <w:sz w:val="18"/>
                <w:szCs w:val="18"/>
                <w:lang w:val="es-MX"/>
              </w:rPr>
            </w:pPr>
            <w:r w:rsidRPr="00DF7883">
              <w:rPr>
                <w:rFonts w:ascii="Arial" w:hAnsi="Arial" w:cs="Arial"/>
                <w:color w:val="000000"/>
                <w:sz w:val="18"/>
                <w:szCs w:val="18"/>
                <w:lang w:val="es-MX"/>
              </w:rPr>
              <w:t>Etapa 3 Elaboración y ejecución del plan de trabajo archivístico integral.</w:t>
            </w:r>
          </w:p>
        </w:tc>
        <w:tc>
          <w:tcPr>
            <w:tcW w:w="2559" w:type="dxa"/>
            <w:vMerge/>
          </w:tcPr>
          <w:p w14:paraId="6A45CA5B" w14:textId="77777777" w:rsidR="00070B9A" w:rsidRPr="00DF7883" w:rsidRDefault="00070B9A" w:rsidP="00334B5B">
            <w:pPr>
              <w:spacing w:line="360" w:lineRule="auto"/>
              <w:ind w:left="142" w:right="567"/>
              <w:jc w:val="both"/>
              <w:rPr>
                <w:rStyle w:val="Textoennegrita"/>
                <w:rFonts w:ascii="Arial" w:hAnsi="Arial" w:cs="Arial"/>
                <w:sz w:val="18"/>
                <w:szCs w:val="18"/>
              </w:rPr>
            </w:pPr>
          </w:p>
        </w:tc>
        <w:tc>
          <w:tcPr>
            <w:tcW w:w="2256" w:type="dxa"/>
            <w:vMerge/>
          </w:tcPr>
          <w:p w14:paraId="12710591" w14:textId="77777777" w:rsidR="00070B9A" w:rsidRPr="00DF7883" w:rsidRDefault="00070B9A" w:rsidP="00334B5B">
            <w:pPr>
              <w:spacing w:line="360" w:lineRule="auto"/>
              <w:ind w:left="142" w:right="567"/>
              <w:jc w:val="both"/>
              <w:rPr>
                <w:rStyle w:val="Textoennegrita"/>
                <w:rFonts w:ascii="Arial" w:hAnsi="Arial" w:cs="Arial"/>
                <w:sz w:val="18"/>
                <w:szCs w:val="18"/>
              </w:rPr>
            </w:pPr>
          </w:p>
        </w:tc>
        <w:tc>
          <w:tcPr>
            <w:tcW w:w="2136" w:type="dxa"/>
            <w:vMerge/>
          </w:tcPr>
          <w:p w14:paraId="14EF4380" w14:textId="77777777" w:rsidR="00070B9A" w:rsidRPr="00DF7883" w:rsidRDefault="00070B9A" w:rsidP="00334B5B">
            <w:pPr>
              <w:spacing w:line="360" w:lineRule="auto"/>
              <w:ind w:left="142" w:right="567"/>
              <w:jc w:val="both"/>
              <w:rPr>
                <w:rStyle w:val="Textoennegrita"/>
                <w:rFonts w:ascii="Arial" w:hAnsi="Arial" w:cs="Arial"/>
                <w:sz w:val="18"/>
                <w:szCs w:val="18"/>
              </w:rPr>
            </w:pPr>
          </w:p>
        </w:tc>
      </w:tr>
      <w:tr w:rsidR="00070B9A" w:rsidRPr="00DF7883" w14:paraId="60766C03" w14:textId="77777777" w:rsidTr="00D93A9D">
        <w:tc>
          <w:tcPr>
            <w:tcW w:w="2306" w:type="dxa"/>
          </w:tcPr>
          <w:p w14:paraId="4459EB27" w14:textId="77777777" w:rsidR="00070B9A" w:rsidRPr="00DF7883" w:rsidRDefault="00070B9A" w:rsidP="00334B5B">
            <w:pPr>
              <w:spacing w:line="360" w:lineRule="auto"/>
              <w:ind w:left="142" w:right="567"/>
              <w:jc w:val="both"/>
              <w:rPr>
                <w:rStyle w:val="Textoennegrita"/>
                <w:rFonts w:ascii="Arial" w:hAnsi="Arial" w:cs="Arial"/>
                <w:sz w:val="18"/>
                <w:szCs w:val="18"/>
              </w:rPr>
            </w:pPr>
            <w:r w:rsidRPr="00DF7883">
              <w:rPr>
                <w:rFonts w:ascii="Arial" w:hAnsi="Arial" w:cs="Arial"/>
                <w:color w:val="000000"/>
                <w:sz w:val="18"/>
                <w:szCs w:val="18"/>
                <w:lang w:val="en-US"/>
              </w:rPr>
              <w:t xml:space="preserve">Etapa 4 </w:t>
            </w:r>
            <w:proofErr w:type="spellStart"/>
            <w:r w:rsidRPr="00DF7883">
              <w:rPr>
                <w:rFonts w:ascii="Arial" w:hAnsi="Arial" w:cs="Arial"/>
                <w:color w:val="000000"/>
                <w:sz w:val="18"/>
                <w:szCs w:val="18"/>
                <w:lang w:val="en-US"/>
              </w:rPr>
              <w:t>Valoración</w:t>
            </w:r>
            <w:proofErr w:type="spellEnd"/>
          </w:p>
        </w:tc>
        <w:tc>
          <w:tcPr>
            <w:tcW w:w="2559" w:type="dxa"/>
            <w:vMerge/>
          </w:tcPr>
          <w:p w14:paraId="489F1B1F" w14:textId="77777777" w:rsidR="00070B9A" w:rsidRPr="00DF7883" w:rsidRDefault="00070B9A" w:rsidP="00334B5B">
            <w:pPr>
              <w:spacing w:line="360" w:lineRule="auto"/>
              <w:ind w:left="142" w:right="567"/>
              <w:jc w:val="both"/>
              <w:rPr>
                <w:rStyle w:val="Textoennegrita"/>
                <w:rFonts w:ascii="Arial" w:hAnsi="Arial" w:cs="Arial"/>
                <w:sz w:val="18"/>
                <w:szCs w:val="18"/>
              </w:rPr>
            </w:pPr>
          </w:p>
        </w:tc>
        <w:tc>
          <w:tcPr>
            <w:tcW w:w="2256" w:type="dxa"/>
            <w:vMerge/>
          </w:tcPr>
          <w:p w14:paraId="1AE059F1" w14:textId="77777777" w:rsidR="00070B9A" w:rsidRPr="00DF7883" w:rsidRDefault="00070B9A" w:rsidP="00334B5B">
            <w:pPr>
              <w:spacing w:line="360" w:lineRule="auto"/>
              <w:ind w:left="142" w:right="567"/>
              <w:jc w:val="both"/>
              <w:rPr>
                <w:rStyle w:val="Textoennegrita"/>
                <w:rFonts w:ascii="Arial" w:hAnsi="Arial" w:cs="Arial"/>
                <w:sz w:val="18"/>
                <w:szCs w:val="18"/>
              </w:rPr>
            </w:pPr>
          </w:p>
        </w:tc>
        <w:tc>
          <w:tcPr>
            <w:tcW w:w="2136" w:type="dxa"/>
            <w:vMerge/>
          </w:tcPr>
          <w:p w14:paraId="2BE738AF" w14:textId="77777777" w:rsidR="00070B9A" w:rsidRPr="00DF7883" w:rsidRDefault="00070B9A" w:rsidP="00334B5B">
            <w:pPr>
              <w:spacing w:line="360" w:lineRule="auto"/>
              <w:ind w:left="142" w:right="567"/>
              <w:jc w:val="both"/>
              <w:rPr>
                <w:rStyle w:val="Textoennegrita"/>
                <w:rFonts w:ascii="Arial" w:hAnsi="Arial" w:cs="Arial"/>
                <w:sz w:val="18"/>
                <w:szCs w:val="18"/>
              </w:rPr>
            </w:pPr>
          </w:p>
        </w:tc>
      </w:tr>
    </w:tbl>
    <w:p w14:paraId="3A1A9225" w14:textId="77777777" w:rsidR="00070B9A" w:rsidRPr="00DF7883" w:rsidRDefault="00070B9A" w:rsidP="00070B9A">
      <w:pPr>
        <w:spacing w:line="360" w:lineRule="auto"/>
        <w:ind w:left="142" w:right="567"/>
        <w:jc w:val="both"/>
        <w:rPr>
          <w:rStyle w:val="Textoennegrita"/>
          <w:rFonts w:ascii="Arial" w:hAnsi="Arial" w:cs="Arial"/>
          <w:sz w:val="18"/>
          <w:szCs w:val="18"/>
        </w:rPr>
      </w:pPr>
    </w:p>
    <w:tbl>
      <w:tblPr>
        <w:tblStyle w:val="Tablaconcuadrcula"/>
        <w:tblW w:w="0" w:type="auto"/>
        <w:tblInd w:w="137" w:type="dxa"/>
        <w:tblLook w:val="04A0" w:firstRow="1" w:lastRow="0" w:firstColumn="1" w:lastColumn="0" w:noHBand="0" w:noVBand="1"/>
      </w:tblPr>
      <w:tblGrid>
        <w:gridCol w:w="1330"/>
        <w:gridCol w:w="1966"/>
        <w:gridCol w:w="1819"/>
        <w:gridCol w:w="1421"/>
        <w:gridCol w:w="1319"/>
        <w:gridCol w:w="1402"/>
      </w:tblGrid>
      <w:tr w:rsidR="00070B9A" w:rsidRPr="00DF7883" w14:paraId="4D806130" w14:textId="77777777" w:rsidTr="00D93A9D">
        <w:trPr>
          <w:trHeight w:val="380"/>
        </w:trPr>
        <w:tc>
          <w:tcPr>
            <w:tcW w:w="6804" w:type="dxa"/>
            <w:gridSpan w:val="4"/>
            <w:shd w:val="clear" w:color="auto" w:fill="8DB3E2" w:themeFill="text2" w:themeFillTint="66"/>
          </w:tcPr>
          <w:p w14:paraId="2865743A" w14:textId="77777777" w:rsidR="00070B9A" w:rsidRPr="00DF7883" w:rsidRDefault="00070B9A" w:rsidP="00334B5B">
            <w:pPr>
              <w:spacing w:line="360" w:lineRule="auto"/>
              <w:ind w:left="142" w:right="567"/>
              <w:jc w:val="both"/>
              <w:rPr>
                <w:rStyle w:val="Textoennegrita"/>
                <w:rFonts w:ascii="Arial" w:hAnsi="Arial" w:cs="Arial"/>
                <w:sz w:val="18"/>
                <w:szCs w:val="18"/>
              </w:rPr>
            </w:pPr>
            <w:r w:rsidRPr="00DF7883">
              <w:rPr>
                <w:rStyle w:val="Textoennegrita"/>
                <w:rFonts w:ascii="Arial" w:hAnsi="Arial" w:cs="Arial"/>
                <w:sz w:val="18"/>
                <w:szCs w:val="18"/>
              </w:rPr>
              <w:t>RECURSOS</w:t>
            </w:r>
          </w:p>
        </w:tc>
        <w:tc>
          <w:tcPr>
            <w:tcW w:w="2453" w:type="dxa"/>
            <w:gridSpan w:val="2"/>
            <w:shd w:val="clear" w:color="auto" w:fill="8DB3E2" w:themeFill="text2" w:themeFillTint="66"/>
          </w:tcPr>
          <w:p w14:paraId="5728A64B" w14:textId="77777777" w:rsidR="00070B9A" w:rsidRPr="00DF7883" w:rsidRDefault="00070B9A" w:rsidP="00334B5B">
            <w:pPr>
              <w:spacing w:line="360" w:lineRule="auto"/>
              <w:ind w:left="142" w:right="567"/>
              <w:jc w:val="both"/>
              <w:rPr>
                <w:rStyle w:val="Textoennegrita"/>
                <w:rFonts w:ascii="Arial" w:hAnsi="Arial" w:cs="Arial"/>
                <w:sz w:val="18"/>
                <w:szCs w:val="18"/>
              </w:rPr>
            </w:pPr>
            <w:r w:rsidRPr="00DF7883">
              <w:rPr>
                <w:rStyle w:val="Textoennegrita"/>
                <w:rFonts w:ascii="Arial" w:hAnsi="Arial" w:cs="Arial"/>
                <w:sz w:val="18"/>
                <w:szCs w:val="18"/>
              </w:rPr>
              <w:t>INDICADORES</w:t>
            </w:r>
          </w:p>
        </w:tc>
      </w:tr>
      <w:tr w:rsidR="00D93A9D" w:rsidRPr="00DF7883" w14:paraId="2680E207" w14:textId="77777777" w:rsidTr="00D93A9D">
        <w:trPr>
          <w:trHeight w:val="139"/>
        </w:trPr>
        <w:tc>
          <w:tcPr>
            <w:tcW w:w="1301" w:type="dxa"/>
          </w:tcPr>
          <w:p w14:paraId="511D5563" w14:textId="77777777" w:rsidR="00070B9A" w:rsidRPr="00D93A9D" w:rsidRDefault="00070B9A" w:rsidP="00D93A9D">
            <w:pPr>
              <w:spacing w:line="360" w:lineRule="auto"/>
              <w:ind w:left="142"/>
              <w:jc w:val="both"/>
              <w:rPr>
                <w:rFonts w:ascii="Arial" w:hAnsi="Arial" w:cs="Arial"/>
                <w:b/>
                <w:sz w:val="16"/>
                <w:szCs w:val="16"/>
              </w:rPr>
            </w:pPr>
            <w:r w:rsidRPr="00D93A9D">
              <w:rPr>
                <w:rFonts w:ascii="Arial" w:hAnsi="Arial" w:cs="Arial"/>
                <w:b/>
                <w:sz w:val="16"/>
                <w:szCs w:val="16"/>
              </w:rPr>
              <w:t>TIPO</w:t>
            </w:r>
          </w:p>
        </w:tc>
        <w:tc>
          <w:tcPr>
            <w:tcW w:w="2049" w:type="dxa"/>
          </w:tcPr>
          <w:p w14:paraId="6D61A6D5" w14:textId="77777777" w:rsidR="00070B9A" w:rsidRPr="00D93A9D" w:rsidRDefault="00070B9A" w:rsidP="00334B5B">
            <w:pPr>
              <w:spacing w:line="360" w:lineRule="auto"/>
              <w:ind w:left="142" w:right="18"/>
              <w:jc w:val="both"/>
              <w:rPr>
                <w:rFonts w:ascii="Arial" w:hAnsi="Arial" w:cs="Arial"/>
                <w:b/>
                <w:sz w:val="16"/>
                <w:szCs w:val="16"/>
              </w:rPr>
            </w:pPr>
            <w:r w:rsidRPr="00D93A9D">
              <w:rPr>
                <w:rFonts w:ascii="Arial" w:hAnsi="Arial" w:cs="Arial"/>
                <w:b/>
                <w:sz w:val="16"/>
                <w:szCs w:val="16"/>
              </w:rPr>
              <w:t>CARACTERÍSTICAS</w:t>
            </w:r>
          </w:p>
        </w:tc>
        <w:tc>
          <w:tcPr>
            <w:tcW w:w="1895" w:type="dxa"/>
          </w:tcPr>
          <w:p w14:paraId="564A1A7C" w14:textId="77777777" w:rsidR="00070B9A" w:rsidRPr="00D93A9D" w:rsidRDefault="00070B9A" w:rsidP="00334B5B">
            <w:pPr>
              <w:spacing w:line="360" w:lineRule="auto"/>
              <w:ind w:left="142"/>
              <w:jc w:val="both"/>
              <w:rPr>
                <w:rFonts w:ascii="Arial" w:hAnsi="Arial" w:cs="Arial"/>
                <w:b/>
                <w:sz w:val="16"/>
                <w:szCs w:val="16"/>
              </w:rPr>
            </w:pPr>
            <w:r w:rsidRPr="00D93A9D">
              <w:rPr>
                <w:rFonts w:ascii="Arial" w:hAnsi="Arial" w:cs="Arial"/>
                <w:b/>
                <w:sz w:val="16"/>
                <w:szCs w:val="16"/>
              </w:rPr>
              <w:t>OBSERVACIONES</w:t>
            </w:r>
          </w:p>
        </w:tc>
        <w:tc>
          <w:tcPr>
            <w:tcW w:w="1559" w:type="dxa"/>
            <w:vAlign w:val="center"/>
          </w:tcPr>
          <w:p w14:paraId="73E6F078" w14:textId="77777777" w:rsidR="00070B9A" w:rsidRPr="00D93A9D" w:rsidRDefault="00070B9A" w:rsidP="00334B5B">
            <w:pPr>
              <w:spacing w:line="360" w:lineRule="auto"/>
              <w:ind w:left="142" w:right="-108"/>
              <w:jc w:val="both"/>
              <w:rPr>
                <w:rFonts w:ascii="Arial" w:hAnsi="Arial" w:cs="Arial"/>
                <w:b/>
                <w:sz w:val="16"/>
                <w:szCs w:val="16"/>
              </w:rPr>
            </w:pPr>
            <w:r w:rsidRPr="00D93A9D">
              <w:rPr>
                <w:rFonts w:ascii="Arial" w:hAnsi="Arial" w:cs="Arial"/>
                <w:b/>
                <w:sz w:val="16"/>
                <w:szCs w:val="16"/>
              </w:rPr>
              <w:t>INDICADOR</w:t>
            </w:r>
          </w:p>
        </w:tc>
        <w:tc>
          <w:tcPr>
            <w:tcW w:w="1081" w:type="dxa"/>
            <w:vAlign w:val="center"/>
          </w:tcPr>
          <w:p w14:paraId="7DA41B3C" w14:textId="77777777" w:rsidR="00070B9A" w:rsidRPr="00D93A9D" w:rsidRDefault="00070B9A" w:rsidP="00334B5B">
            <w:pPr>
              <w:spacing w:line="360" w:lineRule="auto"/>
              <w:ind w:left="142" w:right="12"/>
              <w:jc w:val="both"/>
              <w:rPr>
                <w:rFonts w:ascii="Arial" w:hAnsi="Arial" w:cs="Arial"/>
                <w:b/>
                <w:sz w:val="16"/>
                <w:szCs w:val="16"/>
              </w:rPr>
            </w:pPr>
            <w:r w:rsidRPr="00D93A9D">
              <w:rPr>
                <w:rFonts w:ascii="Arial" w:hAnsi="Arial" w:cs="Arial"/>
                <w:b/>
                <w:sz w:val="16"/>
                <w:szCs w:val="16"/>
              </w:rPr>
              <w:t>ÍNDICE</w:t>
            </w:r>
          </w:p>
        </w:tc>
        <w:tc>
          <w:tcPr>
            <w:tcW w:w="1372" w:type="dxa"/>
            <w:vAlign w:val="center"/>
          </w:tcPr>
          <w:p w14:paraId="1BB5BF84" w14:textId="77777777" w:rsidR="00070B9A" w:rsidRPr="00D93A9D" w:rsidRDefault="00070B9A" w:rsidP="00334B5B">
            <w:pPr>
              <w:spacing w:line="360" w:lineRule="auto"/>
              <w:ind w:left="142"/>
              <w:jc w:val="both"/>
              <w:rPr>
                <w:rFonts w:ascii="Arial" w:hAnsi="Arial" w:cs="Arial"/>
                <w:b/>
                <w:sz w:val="16"/>
                <w:szCs w:val="16"/>
              </w:rPr>
            </w:pPr>
            <w:r w:rsidRPr="00D93A9D">
              <w:rPr>
                <w:rFonts w:ascii="Arial" w:hAnsi="Arial" w:cs="Arial"/>
                <w:b/>
                <w:sz w:val="16"/>
                <w:szCs w:val="16"/>
              </w:rPr>
              <w:t>META</w:t>
            </w:r>
          </w:p>
        </w:tc>
      </w:tr>
      <w:tr w:rsidR="00D93A9D" w:rsidRPr="00DF7883" w14:paraId="2F1C8A7B" w14:textId="77777777" w:rsidTr="00D93A9D">
        <w:trPr>
          <w:trHeight w:val="1404"/>
        </w:trPr>
        <w:tc>
          <w:tcPr>
            <w:tcW w:w="1301" w:type="dxa"/>
          </w:tcPr>
          <w:p w14:paraId="396BED6D" w14:textId="77777777" w:rsidR="00070B9A" w:rsidRPr="00DF7883" w:rsidRDefault="00070B9A" w:rsidP="00D93A9D">
            <w:pPr>
              <w:spacing w:line="360" w:lineRule="auto"/>
              <w:ind w:left="142"/>
              <w:jc w:val="both"/>
              <w:rPr>
                <w:rFonts w:ascii="Arial" w:hAnsi="Arial" w:cs="Arial"/>
                <w:sz w:val="18"/>
                <w:szCs w:val="18"/>
              </w:rPr>
            </w:pPr>
            <w:r w:rsidRPr="00DF7883">
              <w:rPr>
                <w:rFonts w:ascii="Arial" w:hAnsi="Arial" w:cs="Arial"/>
                <w:sz w:val="18"/>
                <w:szCs w:val="18"/>
              </w:rPr>
              <w:t>Humano</w:t>
            </w:r>
          </w:p>
        </w:tc>
        <w:tc>
          <w:tcPr>
            <w:tcW w:w="2049" w:type="dxa"/>
          </w:tcPr>
          <w:p w14:paraId="7C8041FD" w14:textId="77777777" w:rsidR="00070B9A" w:rsidRPr="00DF7883" w:rsidRDefault="00070B9A" w:rsidP="00D93A9D">
            <w:pPr>
              <w:spacing w:line="360" w:lineRule="auto"/>
              <w:ind w:left="142"/>
              <w:jc w:val="both"/>
              <w:rPr>
                <w:rFonts w:ascii="Arial" w:hAnsi="Arial" w:cs="Arial"/>
                <w:sz w:val="18"/>
                <w:szCs w:val="18"/>
              </w:rPr>
            </w:pPr>
            <w:r w:rsidRPr="00DF7883">
              <w:rPr>
                <w:rFonts w:ascii="Arial" w:hAnsi="Arial" w:cs="Arial"/>
                <w:sz w:val="18"/>
                <w:szCs w:val="18"/>
              </w:rPr>
              <w:t>Técnicos- tecnólogos- Profesionales</w:t>
            </w:r>
          </w:p>
        </w:tc>
        <w:tc>
          <w:tcPr>
            <w:tcW w:w="1895" w:type="dxa"/>
          </w:tcPr>
          <w:p w14:paraId="5F708D7B" w14:textId="77777777" w:rsidR="00070B9A" w:rsidRPr="00DF7883" w:rsidRDefault="00070B9A" w:rsidP="00D93A9D">
            <w:pPr>
              <w:spacing w:line="360" w:lineRule="auto"/>
              <w:ind w:left="142" w:right="47"/>
              <w:jc w:val="both"/>
              <w:rPr>
                <w:rStyle w:val="Textoennegrita"/>
                <w:rFonts w:ascii="Arial" w:hAnsi="Arial" w:cs="Arial"/>
                <w:sz w:val="18"/>
                <w:szCs w:val="18"/>
              </w:rPr>
            </w:pPr>
            <w:r w:rsidRPr="00DF7883">
              <w:rPr>
                <w:rFonts w:ascii="Arial" w:hAnsi="Arial" w:cs="Arial"/>
                <w:sz w:val="18"/>
                <w:szCs w:val="18"/>
              </w:rPr>
              <w:t>Personal idóneo calificado para las diferentes labores</w:t>
            </w:r>
          </w:p>
        </w:tc>
        <w:tc>
          <w:tcPr>
            <w:tcW w:w="1559" w:type="dxa"/>
            <w:vAlign w:val="center"/>
          </w:tcPr>
          <w:p w14:paraId="7BF08A36" w14:textId="77777777" w:rsidR="00070B9A" w:rsidRPr="00DF7883" w:rsidRDefault="00070B9A" w:rsidP="00334B5B">
            <w:pPr>
              <w:spacing w:line="360" w:lineRule="auto"/>
              <w:ind w:left="142" w:right="-4"/>
              <w:jc w:val="both"/>
              <w:rPr>
                <w:rFonts w:ascii="Arial" w:hAnsi="Arial" w:cs="Arial"/>
                <w:spacing w:val="4"/>
                <w:position w:val="6"/>
                <w:sz w:val="18"/>
                <w:szCs w:val="18"/>
              </w:rPr>
            </w:pPr>
            <w:r w:rsidRPr="00DF7883">
              <w:rPr>
                <w:rStyle w:val="Textoennegrita"/>
                <w:rFonts w:ascii="Arial" w:hAnsi="Arial" w:cs="Arial"/>
                <w:b w:val="0"/>
                <w:sz w:val="18"/>
                <w:szCs w:val="18"/>
              </w:rPr>
              <w:t>Elaboración de la Tabla de Valoración Documental</w:t>
            </w:r>
            <w:r w:rsidRPr="00DF7883">
              <w:rPr>
                <w:rStyle w:val="Textoennegrita"/>
                <w:rFonts w:ascii="Arial" w:hAnsi="Arial" w:cs="Arial"/>
                <w:sz w:val="18"/>
                <w:szCs w:val="18"/>
              </w:rPr>
              <w:t xml:space="preserve"> </w:t>
            </w:r>
          </w:p>
        </w:tc>
        <w:tc>
          <w:tcPr>
            <w:tcW w:w="1081" w:type="dxa"/>
            <w:vAlign w:val="center"/>
          </w:tcPr>
          <w:p w14:paraId="55F33459" w14:textId="77777777" w:rsidR="00070B9A" w:rsidRPr="00DF7883" w:rsidRDefault="00070B9A" w:rsidP="00334B5B">
            <w:pPr>
              <w:spacing w:line="360" w:lineRule="auto"/>
              <w:ind w:left="142"/>
              <w:jc w:val="both"/>
              <w:rPr>
                <w:rFonts w:ascii="Arial" w:hAnsi="Arial" w:cs="Arial"/>
                <w:b/>
                <w:spacing w:val="4"/>
                <w:position w:val="6"/>
                <w:sz w:val="18"/>
                <w:szCs w:val="18"/>
              </w:rPr>
            </w:pPr>
            <w:r w:rsidRPr="00DF7883">
              <w:rPr>
                <w:rStyle w:val="Textoennegrita"/>
                <w:rFonts w:ascii="Arial" w:hAnsi="Arial" w:cs="Arial"/>
                <w:b w:val="0"/>
                <w:sz w:val="18"/>
                <w:szCs w:val="18"/>
              </w:rPr>
              <w:t>Tabla de Valoración Documental Elaborada</w:t>
            </w:r>
            <w:r w:rsidRPr="00DF7883">
              <w:rPr>
                <w:rFonts w:ascii="Arial" w:hAnsi="Arial" w:cs="Arial"/>
                <w:b/>
                <w:spacing w:val="4"/>
                <w:position w:val="6"/>
                <w:sz w:val="18"/>
                <w:szCs w:val="18"/>
              </w:rPr>
              <w:t xml:space="preserve"> </w:t>
            </w:r>
          </w:p>
        </w:tc>
        <w:tc>
          <w:tcPr>
            <w:tcW w:w="1372" w:type="dxa"/>
            <w:vAlign w:val="center"/>
          </w:tcPr>
          <w:p w14:paraId="6E2C288D" w14:textId="77777777" w:rsidR="00070B9A" w:rsidRPr="00DF7883" w:rsidRDefault="00070B9A" w:rsidP="00334B5B">
            <w:pPr>
              <w:spacing w:line="360" w:lineRule="auto"/>
              <w:ind w:left="142" w:right="567"/>
              <w:jc w:val="both"/>
              <w:rPr>
                <w:rFonts w:ascii="Arial" w:hAnsi="Arial" w:cs="Arial"/>
                <w:spacing w:val="4"/>
                <w:position w:val="6"/>
                <w:sz w:val="18"/>
                <w:szCs w:val="18"/>
              </w:rPr>
            </w:pPr>
            <w:r w:rsidRPr="00DF7883">
              <w:rPr>
                <w:rFonts w:ascii="Arial" w:hAnsi="Arial" w:cs="Arial"/>
                <w:spacing w:val="4"/>
                <w:position w:val="6"/>
                <w:sz w:val="18"/>
                <w:szCs w:val="18"/>
              </w:rPr>
              <w:t>100%</w:t>
            </w:r>
          </w:p>
        </w:tc>
      </w:tr>
      <w:tr w:rsidR="00D93A9D" w:rsidRPr="00DF7883" w14:paraId="02C0C016" w14:textId="77777777" w:rsidTr="00D93A9D">
        <w:trPr>
          <w:trHeight w:val="643"/>
        </w:trPr>
        <w:tc>
          <w:tcPr>
            <w:tcW w:w="1301" w:type="dxa"/>
          </w:tcPr>
          <w:p w14:paraId="74F961D4" w14:textId="77777777" w:rsidR="00070B9A" w:rsidRPr="00DF7883" w:rsidRDefault="00070B9A" w:rsidP="00D93A9D">
            <w:pPr>
              <w:spacing w:line="360" w:lineRule="auto"/>
              <w:ind w:left="142"/>
              <w:jc w:val="both"/>
              <w:rPr>
                <w:rFonts w:ascii="Arial" w:hAnsi="Arial" w:cs="Arial"/>
                <w:sz w:val="18"/>
                <w:szCs w:val="18"/>
              </w:rPr>
            </w:pPr>
            <w:r w:rsidRPr="00DF7883">
              <w:rPr>
                <w:rFonts w:ascii="Arial" w:hAnsi="Arial" w:cs="Arial"/>
                <w:sz w:val="18"/>
                <w:szCs w:val="18"/>
              </w:rPr>
              <w:t>Financieros y económicos</w:t>
            </w:r>
          </w:p>
        </w:tc>
        <w:tc>
          <w:tcPr>
            <w:tcW w:w="2049" w:type="dxa"/>
          </w:tcPr>
          <w:p w14:paraId="1E2AF75B" w14:textId="77777777" w:rsidR="00070B9A" w:rsidRPr="00DF7883" w:rsidRDefault="00070B9A" w:rsidP="00D93A9D">
            <w:pPr>
              <w:spacing w:line="360" w:lineRule="auto"/>
              <w:ind w:left="142"/>
              <w:jc w:val="both"/>
              <w:rPr>
                <w:rFonts w:ascii="Arial" w:hAnsi="Arial" w:cs="Arial"/>
                <w:sz w:val="18"/>
                <w:szCs w:val="18"/>
              </w:rPr>
            </w:pPr>
            <w:r w:rsidRPr="00DF7883">
              <w:rPr>
                <w:rFonts w:ascii="Arial" w:hAnsi="Arial" w:cs="Arial"/>
                <w:sz w:val="18"/>
                <w:szCs w:val="18"/>
              </w:rPr>
              <w:t>Presupuesto necesario para el cumplimiento de los proyectos</w:t>
            </w:r>
          </w:p>
        </w:tc>
        <w:tc>
          <w:tcPr>
            <w:tcW w:w="1895" w:type="dxa"/>
          </w:tcPr>
          <w:p w14:paraId="716022EA" w14:textId="77777777" w:rsidR="00070B9A" w:rsidRPr="00DF7883" w:rsidRDefault="00070B9A" w:rsidP="00334B5B">
            <w:pPr>
              <w:spacing w:line="360" w:lineRule="auto"/>
              <w:ind w:left="142" w:right="567"/>
              <w:jc w:val="both"/>
              <w:rPr>
                <w:rStyle w:val="Textoennegrita"/>
                <w:rFonts w:ascii="Arial" w:hAnsi="Arial" w:cs="Arial"/>
                <w:sz w:val="18"/>
                <w:szCs w:val="18"/>
              </w:rPr>
            </w:pPr>
          </w:p>
        </w:tc>
        <w:tc>
          <w:tcPr>
            <w:tcW w:w="1559" w:type="dxa"/>
          </w:tcPr>
          <w:p w14:paraId="10286871" w14:textId="77777777" w:rsidR="00070B9A" w:rsidRPr="00DF7883" w:rsidRDefault="00070B9A" w:rsidP="00334B5B">
            <w:pPr>
              <w:spacing w:line="360" w:lineRule="auto"/>
              <w:ind w:left="142" w:right="567"/>
              <w:jc w:val="both"/>
              <w:rPr>
                <w:rStyle w:val="Textoennegrita"/>
                <w:rFonts w:ascii="Arial" w:hAnsi="Arial" w:cs="Arial"/>
                <w:b w:val="0"/>
                <w:sz w:val="18"/>
                <w:szCs w:val="18"/>
              </w:rPr>
            </w:pPr>
          </w:p>
        </w:tc>
        <w:tc>
          <w:tcPr>
            <w:tcW w:w="1081" w:type="dxa"/>
          </w:tcPr>
          <w:p w14:paraId="793B6D39" w14:textId="77777777" w:rsidR="00070B9A" w:rsidRPr="00DF7883" w:rsidRDefault="00070B9A" w:rsidP="00334B5B">
            <w:pPr>
              <w:spacing w:line="360" w:lineRule="auto"/>
              <w:ind w:left="142" w:right="567"/>
              <w:jc w:val="both"/>
              <w:rPr>
                <w:rStyle w:val="Textoennegrita"/>
                <w:rFonts w:ascii="Arial" w:hAnsi="Arial" w:cs="Arial"/>
                <w:sz w:val="18"/>
                <w:szCs w:val="18"/>
              </w:rPr>
            </w:pPr>
          </w:p>
        </w:tc>
        <w:tc>
          <w:tcPr>
            <w:tcW w:w="1372" w:type="dxa"/>
          </w:tcPr>
          <w:p w14:paraId="77DA0A0E" w14:textId="77777777" w:rsidR="00070B9A" w:rsidRPr="00DF7883" w:rsidRDefault="00070B9A" w:rsidP="00334B5B">
            <w:pPr>
              <w:spacing w:line="360" w:lineRule="auto"/>
              <w:ind w:left="142" w:right="567"/>
              <w:jc w:val="both"/>
              <w:rPr>
                <w:rStyle w:val="Textoennegrita"/>
                <w:rFonts w:ascii="Arial" w:hAnsi="Arial" w:cs="Arial"/>
                <w:b w:val="0"/>
                <w:sz w:val="18"/>
                <w:szCs w:val="18"/>
              </w:rPr>
            </w:pPr>
          </w:p>
        </w:tc>
      </w:tr>
      <w:tr w:rsidR="00D93A9D" w:rsidRPr="00DF7883" w14:paraId="3E6DA1FE" w14:textId="77777777" w:rsidTr="00D93A9D">
        <w:trPr>
          <w:trHeight w:val="1210"/>
        </w:trPr>
        <w:tc>
          <w:tcPr>
            <w:tcW w:w="1301" w:type="dxa"/>
          </w:tcPr>
          <w:p w14:paraId="3795CF5B" w14:textId="77777777" w:rsidR="00070B9A" w:rsidRPr="00DF7883" w:rsidRDefault="00070B9A" w:rsidP="00D93A9D">
            <w:pPr>
              <w:spacing w:line="360" w:lineRule="auto"/>
              <w:ind w:left="142"/>
              <w:jc w:val="both"/>
              <w:rPr>
                <w:rFonts w:ascii="Arial" w:hAnsi="Arial" w:cs="Arial"/>
                <w:sz w:val="18"/>
                <w:szCs w:val="18"/>
              </w:rPr>
            </w:pPr>
            <w:r w:rsidRPr="00DF7883">
              <w:rPr>
                <w:rFonts w:ascii="Arial" w:hAnsi="Arial" w:cs="Arial"/>
                <w:sz w:val="18"/>
                <w:szCs w:val="18"/>
              </w:rPr>
              <w:t>Tecnológico</w:t>
            </w:r>
          </w:p>
        </w:tc>
        <w:tc>
          <w:tcPr>
            <w:tcW w:w="2049" w:type="dxa"/>
          </w:tcPr>
          <w:p w14:paraId="094094DB" w14:textId="77777777" w:rsidR="00070B9A" w:rsidRPr="00DF7883" w:rsidRDefault="00070B9A" w:rsidP="00D93A9D">
            <w:pPr>
              <w:spacing w:line="360" w:lineRule="auto"/>
              <w:ind w:left="142"/>
              <w:jc w:val="both"/>
              <w:rPr>
                <w:rFonts w:ascii="Arial" w:hAnsi="Arial" w:cs="Arial"/>
                <w:sz w:val="18"/>
                <w:szCs w:val="18"/>
              </w:rPr>
            </w:pPr>
            <w:r w:rsidRPr="00DF7883">
              <w:rPr>
                <w:rFonts w:ascii="Arial" w:hAnsi="Arial" w:cs="Arial"/>
                <w:sz w:val="18"/>
                <w:szCs w:val="18"/>
              </w:rPr>
              <w:t xml:space="preserve">Equipos y plataformas acordes con la necesidad de cada proyecto </w:t>
            </w:r>
          </w:p>
        </w:tc>
        <w:tc>
          <w:tcPr>
            <w:tcW w:w="1895" w:type="dxa"/>
          </w:tcPr>
          <w:p w14:paraId="0D9B41EB" w14:textId="77777777" w:rsidR="00070B9A" w:rsidRPr="00DF7883" w:rsidRDefault="00070B9A" w:rsidP="00334B5B">
            <w:pPr>
              <w:spacing w:line="360" w:lineRule="auto"/>
              <w:ind w:left="142" w:right="567"/>
              <w:jc w:val="both"/>
              <w:rPr>
                <w:rStyle w:val="Textoennegrita"/>
                <w:rFonts w:ascii="Arial" w:hAnsi="Arial" w:cs="Arial"/>
                <w:sz w:val="18"/>
                <w:szCs w:val="18"/>
              </w:rPr>
            </w:pPr>
          </w:p>
        </w:tc>
        <w:tc>
          <w:tcPr>
            <w:tcW w:w="1559" w:type="dxa"/>
          </w:tcPr>
          <w:p w14:paraId="183C9C3B" w14:textId="77777777" w:rsidR="00070B9A" w:rsidRPr="00DF7883" w:rsidRDefault="00070B9A" w:rsidP="00334B5B">
            <w:pPr>
              <w:spacing w:line="360" w:lineRule="auto"/>
              <w:ind w:left="142" w:right="567"/>
              <w:jc w:val="both"/>
              <w:rPr>
                <w:rStyle w:val="Textoennegrita"/>
                <w:rFonts w:ascii="Arial" w:hAnsi="Arial" w:cs="Arial"/>
                <w:sz w:val="18"/>
                <w:szCs w:val="18"/>
              </w:rPr>
            </w:pPr>
          </w:p>
        </w:tc>
        <w:tc>
          <w:tcPr>
            <w:tcW w:w="1081" w:type="dxa"/>
          </w:tcPr>
          <w:p w14:paraId="68423E53" w14:textId="77777777" w:rsidR="00070B9A" w:rsidRPr="00DF7883" w:rsidRDefault="00070B9A" w:rsidP="00334B5B">
            <w:pPr>
              <w:spacing w:line="360" w:lineRule="auto"/>
              <w:ind w:left="142" w:right="567"/>
              <w:jc w:val="both"/>
              <w:rPr>
                <w:rStyle w:val="Textoennegrita"/>
                <w:rFonts w:ascii="Arial" w:hAnsi="Arial" w:cs="Arial"/>
                <w:sz w:val="18"/>
                <w:szCs w:val="18"/>
              </w:rPr>
            </w:pPr>
          </w:p>
        </w:tc>
        <w:tc>
          <w:tcPr>
            <w:tcW w:w="1372" w:type="dxa"/>
          </w:tcPr>
          <w:p w14:paraId="505DED83" w14:textId="77777777" w:rsidR="00070B9A" w:rsidRPr="00DF7883" w:rsidRDefault="00070B9A" w:rsidP="00334B5B">
            <w:pPr>
              <w:spacing w:line="360" w:lineRule="auto"/>
              <w:ind w:left="142" w:right="567"/>
              <w:jc w:val="both"/>
              <w:rPr>
                <w:rStyle w:val="Textoennegrita"/>
                <w:rFonts w:ascii="Arial" w:hAnsi="Arial" w:cs="Arial"/>
                <w:sz w:val="18"/>
                <w:szCs w:val="18"/>
              </w:rPr>
            </w:pPr>
          </w:p>
        </w:tc>
      </w:tr>
    </w:tbl>
    <w:p w14:paraId="0EEC5A3A" w14:textId="77777777" w:rsidR="00070B9A" w:rsidRDefault="00070B9A" w:rsidP="00070B9A">
      <w:pPr>
        <w:spacing w:line="360" w:lineRule="auto"/>
        <w:ind w:left="142" w:right="567"/>
        <w:jc w:val="both"/>
        <w:rPr>
          <w:rStyle w:val="Textoennegrita"/>
          <w:rFonts w:ascii="Arial" w:hAnsi="Arial" w:cs="Arial"/>
          <w:sz w:val="18"/>
          <w:szCs w:val="18"/>
        </w:rPr>
      </w:pPr>
    </w:p>
    <w:p w14:paraId="6F6E1998" w14:textId="77777777" w:rsidR="00BD5160" w:rsidRDefault="00BD5160">
      <w:pPr>
        <w:rPr>
          <w:rFonts w:ascii="Industrial736 BT" w:eastAsia="Calibri" w:hAnsi="Industrial736 BT" w:cs="Times New Roman"/>
          <w:b/>
          <w:bCs/>
          <w:sz w:val="28"/>
          <w:szCs w:val="20"/>
          <w:lang w:val="es-ES" w:eastAsia="es-ES"/>
        </w:rPr>
      </w:pPr>
      <w:r>
        <w:rPr>
          <w:rFonts w:eastAsia="Calibri"/>
        </w:rPr>
        <w:br w:type="page"/>
      </w:r>
    </w:p>
    <w:p w14:paraId="48AF00A3" w14:textId="4C1F7F93" w:rsidR="00070B9A" w:rsidRPr="00BD5160" w:rsidRDefault="00070B9A" w:rsidP="004877A3">
      <w:pPr>
        <w:pStyle w:val="Ttulo1"/>
        <w:rPr>
          <w:rFonts w:eastAsia="Calibri"/>
        </w:rPr>
      </w:pPr>
      <w:bookmarkStart w:id="28" w:name="_Toc188970730"/>
      <w:r w:rsidRPr="00BD5160">
        <w:rPr>
          <w:rFonts w:eastAsia="Calibri"/>
        </w:rPr>
        <w:lastRenderedPageBreak/>
        <w:t>6. CONSTRUCCIÓN MAPA DE RUTA</w:t>
      </w:r>
      <w:bookmarkEnd w:id="28"/>
    </w:p>
    <w:p w14:paraId="394FF1B5" w14:textId="77777777" w:rsidR="004877A3" w:rsidRPr="004877A3" w:rsidRDefault="004877A3" w:rsidP="004877A3">
      <w:pPr>
        <w:rPr>
          <w:lang w:val="es-ES" w:eastAsia="es-ES"/>
        </w:rPr>
      </w:pPr>
    </w:p>
    <w:tbl>
      <w:tblPr>
        <w:tblW w:w="465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5"/>
        <w:gridCol w:w="654"/>
        <w:gridCol w:w="655"/>
        <w:gridCol w:w="656"/>
        <w:gridCol w:w="655"/>
        <w:gridCol w:w="532"/>
        <w:gridCol w:w="653"/>
        <w:gridCol w:w="784"/>
        <w:gridCol w:w="896"/>
      </w:tblGrid>
      <w:tr w:rsidR="00070B9A" w:rsidRPr="00B6708D" w14:paraId="47989295" w14:textId="77777777" w:rsidTr="00334B5B">
        <w:trPr>
          <w:trHeight w:val="373"/>
        </w:trPr>
        <w:tc>
          <w:tcPr>
            <w:tcW w:w="5000" w:type="pct"/>
            <w:gridSpan w:val="9"/>
            <w:tcBorders>
              <w:top w:val="single" w:sz="4" w:space="0" w:color="auto"/>
              <w:left w:val="single" w:sz="4" w:space="0" w:color="auto"/>
              <w:bottom w:val="single" w:sz="4" w:space="0" w:color="auto"/>
              <w:right w:val="single" w:sz="4" w:space="0" w:color="auto"/>
            </w:tcBorders>
            <w:shd w:val="clear" w:color="auto" w:fill="00B0F0"/>
          </w:tcPr>
          <w:p w14:paraId="7CB85B6E" w14:textId="77777777" w:rsidR="00070B9A" w:rsidRPr="00246FB9" w:rsidRDefault="00070B9A" w:rsidP="00334B5B">
            <w:pPr>
              <w:spacing w:after="0" w:line="360" w:lineRule="auto"/>
              <w:ind w:left="142" w:right="567"/>
              <w:jc w:val="both"/>
              <w:rPr>
                <w:rFonts w:ascii="Arial" w:hAnsi="Arial" w:cs="Arial"/>
                <w:bCs/>
                <w:sz w:val="20"/>
                <w:szCs w:val="20"/>
              </w:rPr>
            </w:pPr>
            <w:r w:rsidRPr="00246FB9">
              <w:rPr>
                <w:rFonts w:ascii="Arial" w:hAnsi="Arial" w:cs="Arial"/>
                <w:bCs/>
                <w:sz w:val="20"/>
                <w:szCs w:val="20"/>
              </w:rPr>
              <w:t>MAPA DE RUTA</w:t>
            </w:r>
          </w:p>
        </w:tc>
      </w:tr>
      <w:tr w:rsidR="00070B9A" w:rsidRPr="00B6708D" w14:paraId="77B5FE57" w14:textId="77777777" w:rsidTr="00334B5B">
        <w:trPr>
          <w:trHeight w:val="20"/>
        </w:trPr>
        <w:tc>
          <w:tcPr>
            <w:tcW w:w="1866" w:type="pct"/>
            <w:vMerge w:val="restart"/>
          </w:tcPr>
          <w:p w14:paraId="433C2F47" w14:textId="77777777" w:rsidR="00070B9A" w:rsidRPr="00246FB9" w:rsidRDefault="00070B9A" w:rsidP="00334B5B">
            <w:pPr>
              <w:spacing w:after="0" w:line="360" w:lineRule="auto"/>
              <w:ind w:left="142" w:right="567"/>
              <w:jc w:val="both"/>
              <w:rPr>
                <w:rFonts w:ascii="Arial" w:hAnsi="Arial" w:cs="Arial"/>
                <w:b/>
                <w:sz w:val="20"/>
                <w:szCs w:val="20"/>
              </w:rPr>
            </w:pPr>
          </w:p>
          <w:p w14:paraId="76EE85C4" w14:textId="77777777" w:rsidR="00070B9A" w:rsidRPr="00246FB9" w:rsidRDefault="00070B9A" w:rsidP="00334B5B">
            <w:pPr>
              <w:spacing w:after="0" w:line="360" w:lineRule="auto"/>
              <w:ind w:left="142" w:right="567"/>
              <w:jc w:val="both"/>
              <w:rPr>
                <w:rFonts w:ascii="Arial" w:hAnsi="Arial" w:cs="Arial"/>
                <w:b/>
                <w:sz w:val="20"/>
                <w:szCs w:val="20"/>
              </w:rPr>
            </w:pPr>
          </w:p>
          <w:p w14:paraId="378E9B47" w14:textId="77777777" w:rsidR="00070B9A" w:rsidRPr="00246FB9" w:rsidRDefault="00070B9A" w:rsidP="00334B5B">
            <w:pPr>
              <w:spacing w:after="0" w:line="360" w:lineRule="auto"/>
              <w:ind w:left="142" w:right="567"/>
              <w:jc w:val="both"/>
              <w:rPr>
                <w:rFonts w:ascii="Arial" w:hAnsi="Arial" w:cs="Arial"/>
                <w:b/>
                <w:sz w:val="20"/>
                <w:szCs w:val="20"/>
              </w:rPr>
            </w:pPr>
            <w:r w:rsidRPr="00246FB9">
              <w:rPr>
                <w:rFonts w:ascii="Arial" w:hAnsi="Arial" w:cs="Arial"/>
                <w:b/>
                <w:sz w:val="20"/>
                <w:szCs w:val="20"/>
              </w:rPr>
              <w:t>PROYECTO</w:t>
            </w:r>
          </w:p>
        </w:tc>
        <w:tc>
          <w:tcPr>
            <w:tcW w:w="1497" w:type="pct"/>
            <w:gridSpan w:val="4"/>
            <w:shd w:val="clear" w:color="auto" w:fill="92D050"/>
            <w:vAlign w:val="center"/>
          </w:tcPr>
          <w:p w14:paraId="74E7BBFF" w14:textId="77777777" w:rsidR="00070B9A" w:rsidRPr="00246FB9" w:rsidRDefault="00070B9A" w:rsidP="00334B5B">
            <w:pPr>
              <w:spacing w:after="0" w:line="360" w:lineRule="auto"/>
              <w:ind w:left="142" w:right="567"/>
              <w:jc w:val="both"/>
              <w:rPr>
                <w:rFonts w:ascii="Arial" w:hAnsi="Arial" w:cs="Arial"/>
                <w:b/>
                <w:sz w:val="20"/>
                <w:szCs w:val="20"/>
              </w:rPr>
            </w:pPr>
            <w:r w:rsidRPr="00246FB9">
              <w:rPr>
                <w:rFonts w:ascii="Arial" w:hAnsi="Arial" w:cs="Arial"/>
                <w:b/>
                <w:sz w:val="20"/>
                <w:szCs w:val="20"/>
              </w:rPr>
              <w:t>2025</w:t>
            </w:r>
          </w:p>
        </w:tc>
        <w:tc>
          <w:tcPr>
            <w:tcW w:w="1637" w:type="pct"/>
            <w:gridSpan w:val="4"/>
            <w:shd w:val="clear" w:color="auto" w:fill="92D050"/>
          </w:tcPr>
          <w:p w14:paraId="7924113B" w14:textId="77777777" w:rsidR="00070B9A" w:rsidRPr="00246FB9" w:rsidRDefault="00070B9A" w:rsidP="00334B5B">
            <w:pPr>
              <w:spacing w:after="0" w:line="360" w:lineRule="auto"/>
              <w:ind w:left="142" w:right="567"/>
              <w:jc w:val="both"/>
              <w:rPr>
                <w:rFonts w:ascii="Arial" w:hAnsi="Arial" w:cs="Arial"/>
                <w:b/>
                <w:sz w:val="20"/>
                <w:szCs w:val="20"/>
              </w:rPr>
            </w:pPr>
            <w:r w:rsidRPr="00246FB9">
              <w:rPr>
                <w:rFonts w:ascii="Arial" w:hAnsi="Arial" w:cs="Arial"/>
                <w:b/>
                <w:sz w:val="20"/>
                <w:szCs w:val="20"/>
              </w:rPr>
              <w:t>2026</w:t>
            </w:r>
          </w:p>
        </w:tc>
      </w:tr>
      <w:tr w:rsidR="00070B9A" w:rsidRPr="00B6708D" w14:paraId="3E663C62" w14:textId="77777777" w:rsidTr="00334B5B">
        <w:trPr>
          <w:cantSplit/>
          <w:trHeight w:val="1692"/>
        </w:trPr>
        <w:tc>
          <w:tcPr>
            <w:tcW w:w="1866" w:type="pct"/>
            <w:vMerge/>
          </w:tcPr>
          <w:p w14:paraId="1BEB3DD4" w14:textId="77777777" w:rsidR="00070B9A" w:rsidRPr="00246FB9" w:rsidRDefault="00070B9A" w:rsidP="00334B5B">
            <w:pPr>
              <w:spacing w:after="0" w:line="360" w:lineRule="auto"/>
              <w:ind w:left="142" w:right="567"/>
              <w:jc w:val="both"/>
              <w:rPr>
                <w:rFonts w:ascii="Arial" w:hAnsi="Arial" w:cs="Arial"/>
                <w:b/>
                <w:sz w:val="20"/>
                <w:szCs w:val="20"/>
              </w:rPr>
            </w:pPr>
          </w:p>
        </w:tc>
        <w:tc>
          <w:tcPr>
            <w:tcW w:w="374" w:type="pct"/>
            <w:shd w:val="clear" w:color="auto" w:fill="auto"/>
            <w:textDirection w:val="tbRl"/>
            <w:vAlign w:val="center"/>
          </w:tcPr>
          <w:p w14:paraId="2AAFA8FC" w14:textId="77777777" w:rsidR="00070B9A" w:rsidRPr="00246FB9" w:rsidRDefault="00070B9A" w:rsidP="00334B5B">
            <w:pPr>
              <w:spacing w:after="0" w:line="240" w:lineRule="auto"/>
              <w:ind w:left="142" w:right="567"/>
              <w:jc w:val="both"/>
              <w:rPr>
                <w:rFonts w:ascii="Arial" w:hAnsi="Arial" w:cs="Arial"/>
                <w:b/>
                <w:sz w:val="16"/>
                <w:szCs w:val="16"/>
              </w:rPr>
            </w:pPr>
            <w:r w:rsidRPr="00246FB9">
              <w:rPr>
                <w:rFonts w:ascii="Arial" w:hAnsi="Arial" w:cs="Arial"/>
                <w:b/>
                <w:sz w:val="16"/>
                <w:szCs w:val="16"/>
              </w:rPr>
              <w:t>PRIMER TRIMESTRE</w:t>
            </w:r>
          </w:p>
        </w:tc>
        <w:tc>
          <w:tcPr>
            <w:tcW w:w="374" w:type="pct"/>
            <w:shd w:val="clear" w:color="auto" w:fill="auto"/>
            <w:textDirection w:val="tbRl"/>
            <w:vAlign w:val="center"/>
          </w:tcPr>
          <w:p w14:paraId="2FF2A384" w14:textId="77777777" w:rsidR="00070B9A" w:rsidRPr="00246FB9" w:rsidRDefault="00070B9A" w:rsidP="00334B5B">
            <w:pPr>
              <w:spacing w:after="0" w:line="240" w:lineRule="auto"/>
              <w:ind w:left="142" w:right="567"/>
              <w:jc w:val="both"/>
              <w:rPr>
                <w:rFonts w:ascii="Arial" w:hAnsi="Arial" w:cs="Arial"/>
                <w:b/>
                <w:sz w:val="16"/>
                <w:szCs w:val="16"/>
              </w:rPr>
            </w:pPr>
            <w:r w:rsidRPr="00246FB9">
              <w:rPr>
                <w:rFonts w:ascii="Arial" w:hAnsi="Arial" w:cs="Arial"/>
                <w:b/>
                <w:sz w:val="16"/>
                <w:szCs w:val="16"/>
              </w:rPr>
              <w:t>SEGUNDO TRIMESTRE</w:t>
            </w:r>
          </w:p>
        </w:tc>
        <w:tc>
          <w:tcPr>
            <w:tcW w:w="375" w:type="pct"/>
            <w:shd w:val="clear" w:color="auto" w:fill="auto"/>
            <w:textDirection w:val="tbRl"/>
            <w:vAlign w:val="center"/>
          </w:tcPr>
          <w:p w14:paraId="0A77BBE0" w14:textId="77777777" w:rsidR="00070B9A" w:rsidRPr="00246FB9" w:rsidRDefault="00070B9A" w:rsidP="00334B5B">
            <w:pPr>
              <w:spacing w:after="0" w:line="240" w:lineRule="auto"/>
              <w:ind w:left="142" w:right="567"/>
              <w:jc w:val="both"/>
              <w:rPr>
                <w:rFonts w:ascii="Arial" w:hAnsi="Arial" w:cs="Arial"/>
                <w:b/>
                <w:sz w:val="16"/>
                <w:szCs w:val="16"/>
              </w:rPr>
            </w:pPr>
            <w:r w:rsidRPr="00246FB9">
              <w:rPr>
                <w:rFonts w:ascii="Arial" w:hAnsi="Arial" w:cs="Arial"/>
                <w:b/>
                <w:sz w:val="16"/>
                <w:szCs w:val="16"/>
              </w:rPr>
              <w:t>TERCER TRIMESTRE</w:t>
            </w:r>
          </w:p>
        </w:tc>
        <w:tc>
          <w:tcPr>
            <w:tcW w:w="374" w:type="pct"/>
            <w:shd w:val="clear" w:color="auto" w:fill="auto"/>
            <w:textDirection w:val="tbRl"/>
            <w:vAlign w:val="center"/>
          </w:tcPr>
          <w:p w14:paraId="2E6F2757" w14:textId="77777777" w:rsidR="00070B9A" w:rsidRPr="00246FB9" w:rsidRDefault="00070B9A" w:rsidP="00334B5B">
            <w:pPr>
              <w:spacing w:after="0" w:line="240" w:lineRule="auto"/>
              <w:ind w:left="142" w:right="567"/>
              <w:jc w:val="both"/>
              <w:rPr>
                <w:rFonts w:ascii="Arial" w:hAnsi="Arial" w:cs="Arial"/>
                <w:b/>
                <w:sz w:val="16"/>
                <w:szCs w:val="16"/>
              </w:rPr>
            </w:pPr>
            <w:r w:rsidRPr="00246FB9">
              <w:rPr>
                <w:rFonts w:ascii="Arial" w:hAnsi="Arial" w:cs="Arial"/>
                <w:b/>
                <w:sz w:val="16"/>
                <w:szCs w:val="16"/>
              </w:rPr>
              <w:t>CUARTO TRIMESTRE</w:t>
            </w:r>
          </w:p>
        </w:tc>
        <w:tc>
          <w:tcPr>
            <w:tcW w:w="304" w:type="pct"/>
            <w:textDirection w:val="tbRl"/>
            <w:vAlign w:val="center"/>
          </w:tcPr>
          <w:p w14:paraId="7944F976" w14:textId="77777777" w:rsidR="00070B9A" w:rsidRPr="00246FB9" w:rsidRDefault="00070B9A" w:rsidP="00334B5B">
            <w:pPr>
              <w:spacing w:after="0" w:line="240" w:lineRule="auto"/>
              <w:ind w:left="142" w:right="567"/>
              <w:jc w:val="both"/>
              <w:rPr>
                <w:rFonts w:ascii="Arial" w:hAnsi="Arial" w:cs="Arial"/>
                <w:b/>
                <w:sz w:val="16"/>
                <w:szCs w:val="16"/>
              </w:rPr>
            </w:pPr>
            <w:r w:rsidRPr="00246FB9">
              <w:rPr>
                <w:rFonts w:ascii="Arial" w:hAnsi="Arial" w:cs="Arial"/>
                <w:b/>
                <w:sz w:val="16"/>
                <w:szCs w:val="16"/>
              </w:rPr>
              <w:t>PRIMER TRIMESTRE</w:t>
            </w:r>
          </w:p>
        </w:tc>
        <w:tc>
          <w:tcPr>
            <w:tcW w:w="373" w:type="pct"/>
            <w:textDirection w:val="tbRl"/>
            <w:vAlign w:val="center"/>
          </w:tcPr>
          <w:p w14:paraId="6623214C" w14:textId="77777777" w:rsidR="00070B9A" w:rsidRPr="00246FB9" w:rsidRDefault="00070B9A" w:rsidP="00334B5B">
            <w:pPr>
              <w:spacing w:after="0" w:line="240" w:lineRule="auto"/>
              <w:ind w:left="142" w:right="567" w:hanging="30"/>
              <w:jc w:val="both"/>
              <w:rPr>
                <w:rFonts w:ascii="Arial" w:hAnsi="Arial" w:cs="Arial"/>
                <w:b/>
                <w:sz w:val="16"/>
                <w:szCs w:val="16"/>
              </w:rPr>
            </w:pPr>
            <w:r w:rsidRPr="00246FB9">
              <w:rPr>
                <w:rFonts w:ascii="Arial" w:hAnsi="Arial" w:cs="Arial"/>
                <w:b/>
                <w:sz w:val="16"/>
                <w:szCs w:val="16"/>
              </w:rPr>
              <w:t>SEGUNDO TRIMESTRE</w:t>
            </w:r>
          </w:p>
        </w:tc>
        <w:tc>
          <w:tcPr>
            <w:tcW w:w="448" w:type="pct"/>
            <w:textDirection w:val="tbRl"/>
            <w:vAlign w:val="center"/>
          </w:tcPr>
          <w:p w14:paraId="6CC13D25" w14:textId="77777777" w:rsidR="00070B9A" w:rsidRPr="00246FB9" w:rsidRDefault="00070B9A" w:rsidP="00334B5B">
            <w:pPr>
              <w:spacing w:after="0" w:line="240" w:lineRule="auto"/>
              <w:ind w:left="142" w:right="567"/>
              <w:jc w:val="both"/>
              <w:rPr>
                <w:rFonts w:ascii="Arial" w:hAnsi="Arial" w:cs="Arial"/>
                <w:b/>
                <w:sz w:val="16"/>
                <w:szCs w:val="16"/>
              </w:rPr>
            </w:pPr>
            <w:r w:rsidRPr="00246FB9">
              <w:rPr>
                <w:rFonts w:ascii="Arial" w:hAnsi="Arial" w:cs="Arial"/>
                <w:b/>
                <w:sz w:val="16"/>
                <w:szCs w:val="16"/>
              </w:rPr>
              <w:t>TERCER TRIMESTRE</w:t>
            </w:r>
          </w:p>
        </w:tc>
        <w:tc>
          <w:tcPr>
            <w:tcW w:w="513" w:type="pct"/>
            <w:textDirection w:val="tbRl"/>
            <w:vAlign w:val="center"/>
          </w:tcPr>
          <w:p w14:paraId="4C539ACB" w14:textId="77777777" w:rsidR="00070B9A" w:rsidRPr="00246FB9" w:rsidRDefault="00070B9A" w:rsidP="00334B5B">
            <w:pPr>
              <w:spacing w:after="0" w:line="240" w:lineRule="auto"/>
              <w:ind w:left="142" w:right="567"/>
              <w:jc w:val="both"/>
              <w:rPr>
                <w:rFonts w:ascii="Arial" w:hAnsi="Arial" w:cs="Arial"/>
                <w:b/>
                <w:sz w:val="16"/>
                <w:szCs w:val="16"/>
              </w:rPr>
            </w:pPr>
            <w:r w:rsidRPr="00246FB9">
              <w:rPr>
                <w:rFonts w:ascii="Arial" w:hAnsi="Arial" w:cs="Arial"/>
                <w:b/>
                <w:sz w:val="16"/>
                <w:szCs w:val="16"/>
              </w:rPr>
              <w:t>CUARTO TRIMESTRE</w:t>
            </w:r>
          </w:p>
        </w:tc>
      </w:tr>
      <w:tr w:rsidR="00070B9A" w:rsidRPr="00B6708D" w14:paraId="51BBDEF9" w14:textId="77777777" w:rsidTr="00334B5B">
        <w:trPr>
          <w:trHeight w:val="614"/>
        </w:trPr>
        <w:tc>
          <w:tcPr>
            <w:tcW w:w="1866" w:type="pct"/>
            <w:shd w:val="clear" w:color="auto" w:fill="FFFFFF" w:themeFill="background1"/>
            <w:vAlign w:val="bottom"/>
          </w:tcPr>
          <w:p w14:paraId="73273EE2" w14:textId="77777777" w:rsidR="00070B9A" w:rsidRPr="00246FB9" w:rsidRDefault="00070B9A" w:rsidP="009E5517">
            <w:pPr>
              <w:spacing w:after="0" w:line="360" w:lineRule="auto"/>
              <w:ind w:left="142" w:right="39"/>
              <w:jc w:val="both"/>
              <w:rPr>
                <w:rFonts w:ascii="Arial" w:eastAsia="Times New Roman" w:hAnsi="Arial" w:cs="Arial"/>
                <w:color w:val="000000"/>
                <w:sz w:val="20"/>
                <w:szCs w:val="20"/>
                <w:lang w:val="es-MX"/>
              </w:rPr>
            </w:pPr>
            <w:r w:rsidRPr="00246FB9">
              <w:rPr>
                <w:rFonts w:ascii="Arial" w:eastAsia="Times New Roman" w:hAnsi="Arial" w:cs="Arial"/>
                <w:color w:val="000000"/>
                <w:sz w:val="20"/>
                <w:szCs w:val="20"/>
                <w:lang w:val="es-MX"/>
              </w:rPr>
              <w:t>Las Tablas de Retención Documental – TRD se encuentran en proceso de actualización aprobación y convalidación por parte del AGN.</w:t>
            </w:r>
          </w:p>
        </w:tc>
        <w:tc>
          <w:tcPr>
            <w:tcW w:w="374" w:type="pct"/>
            <w:shd w:val="clear" w:color="auto" w:fill="FBD4B4" w:themeFill="accent6" w:themeFillTint="66"/>
            <w:vAlign w:val="center"/>
          </w:tcPr>
          <w:p w14:paraId="43A468A6" w14:textId="77777777" w:rsidR="00070B9A" w:rsidRPr="00246FB9" w:rsidRDefault="00070B9A" w:rsidP="00334B5B">
            <w:pPr>
              <w:spacing w:after="0" w:line="360" w:lineRule="auto"/>
              <w:ind w:left="142" w:right="567"/>
              <w:jc w:val="both"/>
              <w:rPr>
                <w:rFonts w:ascii="Arial" w:hAnsi="Arial" w:cs="Arial"/>
                <w:sz w:val="20"/>
                <w:szCs w:val="20"/>
              </w:rPr>
            </w:pPr>
          </w:p>
        </w:tc>
        <w:tc>
          <w:tcPr>
            <w:tcW w:w="374" w:type="pct"/>
            <w:shd w:val="clear" w:color="auto" w:fill="FBD4B4" w:themeFill="accent6" w:themeFillTint="66"/>
            <w:vAlign w:val="center"/>
          </w:tcPr>
          <w:p w14:paraId="154F8E96" w14:textId="77777777" w:rsidR="00070B9A" w:rsidRPr="00246FB9" w:rsidRDefault="00070B9A" w:rsidP="00334B5B">
            <w:pPr>
              <w:spacing w:after="0" w:line="360" w:lineRule="auto"/>
              <w:ind w:left="142" w:right="567"/>
              <w:jc w:val="both"/>
              <w:rPr>
                <w:rFonts w:ascii="Arial" w:hAnsi="Arial" w:cs="Arial"/>
                <w:sz w:val="20"/>
                <w:szCs w:val="20"/>
              </w:rPr>
            </w:pPr>
          </w:p>
        </w:tc>
        <w:tc>
          <w:tcPr>
            <w:tcW w:w="375" w:type="pct"/>
            <w:shd w:val="clear" w:color="auto" w:fill="FBD4B4" w:themeFill="accent6" w:themeFillTint="66"/>
            <w:vAlign w:val="center"/>
          </w:tcPr>
          <w:p w14:paraId="281DC1A6" w14:textId="77777777" w:rsidR="00070B9A" w:rsidRPr="00246FB9" w:rsidRDefault="00070B9A" w:rsidP="00334B5B">
            <w:pPr>
              <w:spacing w:after="0" w:line="360" w:lineRule="auto"/>
              <w:ind w:left="142" w:right="567"/>
              <w:jc w:val="both"/>
              <w:rPr>
                <w:rFonts w:ascii="Arial" w:hAnsi="Arial" w:cs="Arial"/>
                <w:color w:val="FFFF00"/>
                <w:sz w:val="20"/>
                <w:szCs w:val="20"/>
                <w:highlight w:val="yellow"/>
              </w:rPr>
            </w:pPr>
          </w:p>
        </w:tc>
        <w:tc>
          <w:tcPr>
            <w:tcW w:w="374" w:type="pct"/>
            <w:shd w:val="clear" w:color="auto" w:fill="FBD4B4" w:themeFill="accent6" w:themeFillTint="66"/>
            <w:vAlign w:val="center"/>
          </w:tcPr>
          <w:p w14:paraId="189AB6C7" w14:textId="77777777" w:rsidR="00070B9A" w:rsidRPr="00246FB9" w:rsidRDefault="00070B9A" w:rsidP="00334B5B">
            <w:pPr>
              <w:spacing w:after="0" w:line="360" w:lineRule="auto"/>
              <w:ind w:left="142" w:right="567"/>
              <w:jc w:val="both"/>
              <w:rPr>
                <w:rFonts w:ascii="Arial" w:hAnsi="Arial" w:cs="Arial"/>
                <w:sz w:val="20"/>
                <w:szCs w:val="20"/>
              </w:rPr>
            </w:pPr>
          </w:p>
        </w:tc>
        <w:tc>
          <w:tcPr>
            <w:tcW w:w="304" w:type="pct"/>
            <w:shd w:val="clear" w:color="auto" w:fill="FFFFFF" w:themeFill="background1"/>
          </w:tcPr>
          <w:p w14:paraId="0262AFFC" w14:textId="77777777" w:rsidR="00070B9A" w:rsidRPr="00246FB9" w:rsidRDefault="00070B9A" w:rsidP="00334B5B">
            <w:pPr>
              <w:spacing w:after="0" w:line="360" w:lineRule="auto"/>
              <w:ind w:left="142" w:right="567"/>
              <w:jc w:val="both"/>
              <w:rPr>
                <w:rFonts w:ascii="Arial" w:hAnsi="Arial" w:cs="Arial"/>
                <w:sz w:val="20"/>
                <w:szCs w:val="20"/>
              </w:rPr>
            </w:pPr>
          </w:p>
        </w:tc>
        <w:tc>
          <w:tcPr>
            <w:tcW w:w="373" w:type="pct"/>
            <w:shd w:val="clear" w:color="auto" w:fill="FFFFFF" w:themeFill="background1"/>
          </w:tcPr>
          <w:p w14:paraId="1F061929" w14:textId="77777777" w:rsidR="00070B9A" w:rsidRPr="00246FB9" w:rsidRDefault="00070B9A" w:rsidP="00334B5B">
            <w:pPr>
              <w:spacing w:after="0" w:line="360" w:lineRule="auto"/>
              <w:ind w:left="142" w:right="567"/>
              <w:jc w:val="both"/>
              <w:rPr>
                <w:rFonts w:ascii="Arial" w:hAnsi="Arial" w:cs="Arial"/>
                <w:sz w:val="20"/>
                <w:szCs w:val="20"/>
              </w:rPr>
            </w:pPr>
          </w:p>
        </w:tc>
        <w:tc>
          <w:tcPr>
            <w:tcW w:w="448" w:type="pct"/>
            <w:shd w:val="clear" w:color="auto" w:fill="FFFFFF" w:themeFill="background1"/>
          </w:tcPr>
          <w:p w14:paraId="47FFFFBB" w14:textId="77777777" w:rsidR="00070B9A" w:rsidRPr="00246FB9" w:rsidRDefault="00070B9A" w:rsidP="00334B5B">
            <w:pPr>
              <w:spacing w:after="0" w:line="360" w:lineRule="auto"/>
              <w:ind w:left="142" w:right="567"/>
              <w:jc w:val="both"/>
              <w:rPr>
                <w:rFonts w:ascii="Arial" w:hAnsi="Arial" w:cs="Arial"/>
                <w:sz w:val="20"/>
                <w:szCs w:val="20"/>
              </w:rPr>
            </w:pPr>
          </w:p>
        </w:tc>
        <w:tc>
          <w:tcPr>
            <w:tcW w:w="513" w:type="pct"/>
            <w:shd w:val="clear" w:color="auto" w:fill="FFFFFF" w:themeFill="background1"/>
          </w:tcPr>
          <w:p w14:paraId="43027E80" w14:textId="77777777" w:rsidR="00070B9A" w:rsidRPr="00B6708D" w:rsidRDefault="00070B9A" w:rsidP="00334B5B">
            <w:pPr>
              <w:spacing w:after="0" w:line="360" w:lineRule="auto"/>
              <w:ind w:left="142" w:right="567"/>
              <w:jc w:val="both"/>
              <w:rPr>
                <w:rFonts w:ascii="Arial" w:hAnsi="Arial" w:cs="Arial"/>
              </w:rPr>
            </w:pPr>
          </w:p>
        </w:tc>
      </w:tr>
      <w:tr w:rsidR="00070B9A" w:rsidRPr="00B6708D" w14:paraId="50E03131" w14:textId="77777777" w:rsidTr="00334B5B">
        <w:trPr>
          <w:trHeight w:val="970"/>
        </w:trPr>
        <w:tc>
          <w:tcPr>
            <w:tcW w:w="1866" w:type="pct"/>
            <w:shd w:val="clear" w:color="auto" w:fill="FFFFFF" w:themeFill="background1"/>
            <w:vAlign w:val="bottom"/>
          </w:tcPr>
          <w:p w14:paraId="2F65D491" w14:textId="77777777" w:rsidR="00070B9A" w:rsidRPr="00246FB9" w:rsidRDefault="00070B9A" w:rsidP="009E5517">
            <w:pPr>
              <w:spacing w:after="0" w:line="360" w:lineRule="auto"/>
              <w:ind w:left="142" w:right="39"/>
              <w:jc w:val="both"/>
              <w:rPr>
                <w:rFonts w:ascii="Arial" w:eastAsia="Times New Roman" w:hAnsi="Arial" w:cs="Arial"/>
                <w:color w:val="000000"/>
                <w:sz w:val="20"/>
                <w:szCs w:val="20"/>
                <w:lang w:val="es-MX"/>
              </w:rPr>
            </w:pPr>
            <w:r w:rsidRPr="00246FB9">
              <w:rPr>
                <w:rFonts w:ascii="Arial" w:eastAsia="Times New Roman" w:hAnsi="Arial" w:cs="Arial"/>
                <w:color w:val="000000"/>
                <w:sz w:val="20"/>
                <w:szCs w:val="20"/>
                <w:lang w:val="es-MX"/>
              </w:rPr>
              <w:t xml:space="preserve">La entidad no cuenta con archivos organizados y </w:t>
            </w:r>
            <w:proofErr w:type="gramStart"/>
            <w:r w:rsidRPr="00246FB9">
              <w:rPr>
                <w:rFonts w:ascii="Arial" w:eastAsia="Times New Roman" w:hAnsi="Arial" w:cs="Arial"/>
                <w:color w:val="000000"/>
                <w:sz w:val="20"/>
                <w:szCs w:val="20"/>
                <w:lang w:val="es-MX"/>
              </w:rPr>
              <w:t>los  documentos</w:t>
            </w:r>
            <w:proofErr w:type="gramEnd"/>
            <w:r w:rsidRPr="00246FB9">
              <w:rPr>
                <w:rFonts w:ascii="Arial" w:eastAsia="Times New Roman" w:hAnsi="Arial" w:cs="Arial"/>
                <w:color w:val="000000"/>
                <w:sz w:val="20"/>
                <w:szCs w:val="20"/>
                <w:lang w:val="es-MX"/>
              </w:rPr>
              <w:t xml:space="preserve"> no cuentan con inventarios en su totalidad en los archivos de gestión y Central</w:t>
            </w:r>
          </w:p>
        </w:tc>
        <w:tc>
          <w:tcPr>
            <w:tcW w:w="374" w:type="pct"/>
            <w:shd w:val="clear" w:color="auto" w:fill="B6DDE8" w:themeFill="accent5" w:themeFillTint="66"/>
            <w:vAlign w:val="center"/>
          </w:tcPr>
          <w:p w14:paraId="70989DE8" w14:textId="77777777" w:rsidR="00070B9A" w:rsidRPr="00246FB9" w:rsidRDefault="00070B9A" w:rsidP="00334B5B">
            <w:pPr>
              <w:spacing w:after="0" w:line="360" w:lineRule="auto"/>
              <w:ind w:left="142" w:right="567"/>
              <w:jc w:val="both"/>
              <w:rPr>
                <w:rFonts w:ascii="Arial" w:hAnsi="Arial" w:cs="Arial"/>
                <w:sz w:val="20"/>
                <w:szCs w:val="20"/>
              </w:rPr>
            </w:pPr>
          </w:p>
        </w:tc>
        <w:tc>
          <w:tcPr>
            <w:tcW w:w="374" w:type="pct"/>
            <w:shd w:val="clear" w:color="auto" w:fill="B6DDE8" w:themeFill="accent5" w:themeFillTint="66"/>
            <w:vAlign w:val="center"/>
          </w:tcPr>
          <w:p w14:paraId="29EEC851" w14:textId="77777777" w:rsidR="00070B9A" w:rsidRPr="00246FB9" w:rsidRDefault="00070B9A" w:rsidP="00334B5B">
            <w:pPr>
              <w:spacing w:line="360" w:lineRule="auto"/>
              <w:ind w:left="142" w:right="567"/>
              <w:jc w:val="both"/>
              <w:rPr>
                <w:rFonts w:ascii="Arial" w:hAnsi="Arial" w:cs="Arial"/>
                <w:sz w:val="20"/>
                <w:szCs w:val="20"/>
              </w:rPr>
            </w:pPr>
          </w:p>
        </w:tc>
        <w:tc>
          <w:tcPr>
            <w:tcW w:w="375" w:type="pct"/>
            <w:shd w:val="clear" w:color="auto" w:fill="B6DDE8" w:themeFill="accent5" w:themeFillTint="66"/>
            <w:vAlign w:val="center"/>
          </w:tcPr>
          <w:p w14:paraId="488788CB" w14:textId="77777777" w:rsidR="00070B9A" w:rsidRPr="00246FB9" w:rsidRDefault="00070B9A" w:rsidP="00334B5B">
            <w:pPr>
              <w:spacing w:after="0" w:line="360" w:lineRule="auto"/>
              <w:ind w:left="142" w:right="567"/>
              <w:jc w:val="both"/>
              <w:rPr>
                <w:rFonts w:ascii="Arial" w:hAnsi="Arial" w:cs="Arial"/>
                <w:sz w:val="20"/>
                <w:szCs w:val="20"/>
              </w:rPr>
            </w:pPr>
          </w:p>
        </w:tc>
        <w:tc>
          <w:tcPr>
            <w:tcW w:w="374" w:type="pct"/>
            <w:shd w:val="clear" w:color="auto" w:fill="B6DDE8" w:themeFill="accent5" w:themeFillTint="66"/>
            <w:vAlign w:val="center"/>
          </w:tcPr>
          <w:p w14:paraId="1297A486" w14:textId="77777777" w:rsidR="00070B9A" w:rsidRPr="00246FB9" w:rsidRDefault="00070B9A" w:rsidP="00334B5B">
            <w:pPr>
              <w:spacing w:line="360" w:lineRule="auto"/>
              <w:ind w:left="142" w:right="567"/>
              <w:jc w:val="both"/>
              <w:rPr>
                <w:rFonts w:ascii="Arial" w:hAnsi="Arial" w:cs="Arial"/>
                <w:sz w:val="20"/>
                <w:szCs w:val="20"/>
              </w:rPr>
            </w:pPr>
          </w:p>
        </w:tc>
        <w:tc>
          <w:tcPr>
            <w:tcW w:w="304" w:type="pct"/>
            <w:shd w:val="clear" w:color="auto" w:fill="B6DDE8" w:themeFill="accent5" w:themeFillTint="66"/>
          </w:tcPr>
          <w:p w14:paraId="5E8F54D0" w14:textId="77777777" w:rsidR="00070B9A" w:rsidRPr="00246FB9" w:rsidRDefault="00070B9A" w:rsidP="00334B5B">
            <w:pPr>
              <w:spacing w:line="360" w:lineRule="auto"/>
              <w:ind w:left="142" w:right="567"/>
              <w:jc w:val="both"/>
              <w:rPr>
                <w:rFonts w:ascii="Arial" w:hAnsi="Arial" w:cs="Arial"/>
                <w:sz w:val="20"/>
                <w:szCs w:val="20"/>
              </w:rPr>
            </w:pPr>
          </w:p>
        </w:tc>
        <w:tc>
          <w:tcPr>
            <w:tcW w:w="373" w:type="pct"/>
            <w:shd w:val="clear" w:color="auto" w:fill="B6DDE8" w:themeFill="accent5" w:themeFillTint="66"/>
          </w:tcPr>
          <w:p w14:paraId="3BB588E1" w14:textId="77777777" w:rsidR="00070B9A" w:rsidRPr="00246FB9" w:rsidRDefault="00070B9A" w:rsidP="00334B5B">
            <w:pPr>
              <w:spacing w:line="360" w:lineRule="auto"/>
              <w:ind w:left="142" w:right="567"/>
              <w:jc w:val="both"/>
              <w:rPr>
                <w:rFonts w:ascii="Arial" w:hAnsi="Arial" w:cs="Arial"/>
                <w:sz w:val="20"/>
                <w:szCs w:val="20"/>
              </w:rPr>
            </w:pPr>
          </w:p>
        </w:tc>
        <w:tc>
          <w:tcPr>
            <w:tcW w:w="448" w:type="pct"/>
            <w:shd w:val="clear" w:color="auto" w:fill="B6DDE8" w:themeFill="accent5" w:themeFillTint="66"/>
          </w:tcPr>
          <w:p w14:paraId="3E50E6FF" w14:textId="77777777" w:rsidR="00070B9A" w:rsidRPr="00246FB9" w:rsidRDefault="00070B9A" w:rsidP="00334B5B">
            <w:pPr>
              <w:spacing w:line="360" w:lineRule="auto"/>
              <w:ind w:left="142" w:right="567"/>
              <w:jc w:val="both"/>
              <w:rPr>
                <w:rFonts w:ascii="Arial" w:hAnsi="Arial" w:cs="Arial"/>
                <w:sz w:val="20"/>
                <w:szCs w:val="20"/>
              </w:rPr>
            </w:pPr>
          </w:p>
        </w:tc>
        <w:tc>
          <w:tcPr>
            <w:tcW w:w="513" w:type="pct"/>
            <w:shd w:val="clear" w:color="auto" w:fill="B6DDE8" w:themeFill="accent5" w:themeFillTint="66"/>
          </w:tcPr>
          <w:p w14:paraId="40BA9483" w14:textId="77777777" w:rsidR="00070B9A" w:rsidRPr="00B6708D" w:rsidRDefault="00070B9A" w:rsidP="00334B5B">
            <w:pPr>
              <w:spacing w:line="360" w:lineRule="auto"/>
              <w:ind w:left="142" w:right="567"/>
              <w:jc w:val="both"/>
              <w:rPr>
                <w:rFonts w:ascii="Arial" w:hAnsi="Arial" w:cs="Arial"/>
              </w:rPr>
            </w:pPr>
          </w:p>
        </w:tc>
      </w:tr>
      <w:tr w:rsidR="00070B9A" w:rsidRPr="00B6708D" w14:paraId="1806A9CA" w14:textId="77777777" w:rsidTr="00334B5B">
        <w:trPr>
          <w:trHeight w:val="530"/>
        </w:trPr>
        <w:tc>
          <w:tcPr>
            <w:tcW w:w="1866" w:type="pct"/>
            <w:shd w:val="clear" w:color="auto" w:fill="FFFFFF" w:themeFill="background1"/>
            <w:vAlign w:val="bottom"/>
          </w:tcPr>
          <w:p w14:paraId="43CC0934" w14:textId="77777777" w:rsidR="00070B9A" w:rsidRPr="00246FB9" w:rsidRDefault="00070B9A" w:rsidP="009E5517">
            <w:pPr>
              <w:spacing w:after="0" w:line="360" w:lineRule="auto"/>
              <w:ind w:left="142" w:right="39"/>
              <w:jc w:val="both"/>
              <w:rPr>
                <w:rFonts w:ascii="Arial" w:eastAsia="Times New Roman" w:hAnsi="Arial" w:cs="Arial"/>
                <w:color w:val="000000"/>
                <w:sz w:val="20"/>
                <w:szCs w:val="20"/>
                <w:lang w:val="es-MX"/>
              </w:rPr>
            </w:pPr>
            <w:r w:rsidRPr="00246FB9">
              <w:rPr>
                <w:rFonts w:ascii="Arial" w:eastAsia="Times New Roman" w:hAnsi="Arial" w:cs="Arial"/>
                <w:color w:val="000000"/>
                <w:sz w:val="20"/>
                <w:szCs w:val="20"/>
                <w:lang w:val="es-MX"/>
              </w:rPr>
              <w:t>El Programa de Gestión Documental (PGD) se encuentra desactualizado.</w:t>
            </w:r>
          </w:p>
        </w:tc>
        <w:tc>
          <w:tcPr>
            <w:tcW w:w="374" w:type="pct"/>
            <w:shd w:val="clear" w:color="auto" w:fill="D6E3BC" w:themeFill="accent3" w:themeFillTint="66"/>
            <w:vAlign w:val="center"/>
          </w:tcPr>
          <w:p w14:paraId="0589F905" w14:textId="77777777" w:rsidR="00070B9A" w:rsidRPr="00246FB9" w:rsidRDefault="00070B9A" w:rsidP="00334B5B">
            <w:pPr>
              <w:spacing w:after="0" w:line="360" w:lineRule="auto"/>
              <w:ind w:left="142" w:right="567"/>
              <w:jc w:val="both"/>
              <w:rPr>
                <w:rFonts w:ascii="Arial" w:hAnsi="Arial" w:cs="Arial"/>
                <w:sz w:val="20"/>
                <w:szCs w:val="20"/>
              </w:rPr>
            </w:pPr>
          </w:p>
        </w:tc>
        <w:tc>
          <w:tcPr>
            <w:tcW w:w="374" w:type="pct"/>
            <w:shd w:val="clear" w:color="auto" w:fill="D6E3BC" w:themeFill="accent3" w:themeFillTint="66"/>
            <w:vAlign w:val="center"/>
          </w:tcPr>
          <w:p w14:paraId="1922E23A" w14:textId="77777777" w:rsidR="00070B9A" w:rsidRPr="00246FB9" w:rsidRDefault="00070B9A" w:rsidP="00334B5B">
            <w:pPr>
              <w:spacing w:after="0" w:line="360" w:lineRule="auto"/>
              <w:ind w:left="142" w:right="567"/>
              <w:jc w:val="both"/>
              <w:rPr>
                <w:rFonts w:ascii="Arial" w:hAnsi="Arial" w:cs="Arial"/>
                <w:sz w:val="20"/>
                <w:szCs w:val="20"/>
              </w:rPr>
            </w:pPr>
          </w:p>
        </w:tc>
        <w:tc>
          <w:tcPr>
            <w:tcW w:w="375" w:type="pct"/>
            <w:shd w:val="clear" w:color="auto" w:fill="D6E3BC" w:themeFill="accent3" w:themeFillTint="66"/>
            <w:vAlign w:val="center"/>
          </w:tcPr>
          <w:p w14:paraId="6A4D8164" w14:textId="77777777" w:rsidR="00070B9A" w:rsidRPr="00246FB9" w:rsidRDefault="00070B9A" w:rsidP="00334B5B">
            <w:pPr>
              <w:spacing w:after="0" w:line="360" w:lineRule="auto"/>
              <w:ind w:left="142" w:right="567"/>
              <w:jc w:val="both"/>
              <w:rPr>
                <w:rFonts w:ascii="Arial" w:hAnsi="Arial" w:cs="Arial"/>
                <w:sz w:val="20"/>
                <w:szCs w:val="20"/>
              </w:rPr>
            </w:pPr>
          </w:p>
        </w:tc>
        <w:tc>
          <w:tcPr>
            <w:tcW w:w="374" w:type="pct"/>
            <w:shd w:val="clear" w:color="auto" w:fill="D6E3BC" w:themeFill="accent3" w:themeFillTint="66"/>
            <w:vAlign w:val="center"/>
          </w:tcPr>
          <w:p w14:paraId="3A69CD9E" w14:textId="77777777" w:rsidR="00070B9A" w:rsidRPr="00246FB9" w:rsidRDefault="00070B9A" w:rsidP="00334B5B">
            <w:pPr>
              <w:spacing w:after="0" w:line="360" w:lineRule="auto"/>
              <w:ind w:left="142" w:right="567"/>
              <w:jc w:val="both"/>
              <w:rPr>
                <w:rFonts w:ascii="Arial" w:hAnsi="Arial" w:cs="Arial"/>
                <w:sz w:val="20"/>
                <w:szCs w:val="20"/>
              </w:rPr>
            </w:pPr>
          </w:p>
        </w:tc>
        <w:tc>
          <w:tcPr>
            <w:tcW w:w="304" w:type="pct"/>
            <w:shd w:val="clear" w:color="auto" w:fill="FFFFFF" w:themeFill="background1"/>
          </w:tcPr>
          <w:p w14:paraId="0801FCA5" w14:textId="77777777" w:rsidR="00070B9A" w:rsidRPr="00246FB9" w:rsidRDefault="00070B9A" w:rsidP="00334B5B">
            <w:pPr>
              <w:spacing w:after="0" w:line="360" w:lineRule="auto"/>
              <w:ind w:left="142" w:right="567"/>
              <w:jc w:val="both"/>
              <w:rPr>
                <w:rFonts w:ascii="Arial" w:hAnsi="Arial" w:cs="Arial"/>
                <w:sz w:val="20"/>
                <w:szCs w:val="20"/>
              </w:rPr>
            </w:pPr>
          </w:p>
        </w:tc>
        <w:tc>
          <w:tcPr>
            <w:tcW w:w="373" w:type="pct"/>
            <w:shd w:val="clear" w:color="auto" w:fill="FFFFFF" w:themeFill="background1"/>
          </w:tcPr>
          <w:p w14:paraId="4F45FC0A" w14:textId="77777777" w:rsidR="00070B9A" w:rsidRPr="00246FB9" w:rsidRDefault="00070B9A" w:rsidP="00334B5B">
            <w:pPr>
              <w:spacing w:after="0" w:line="360" w:lineRule="auto"/>
              <w:ind w:left="142" w:right="567"/>
              <w:jc w:val="both"/>
              <w:rPr>
                <w:rFonts w:ascii="Arial" w:hAnsi="Arial" w:cs="Arial"/>
                <w:sz w:val="20"/>
                <w:szCs w:val="20"/>
              </w:rPr>
            </w:pPr>
          </w:p>
        </w:tc>
        <w:tc>
          <w:tcPr>
            <w:tcW w:w="448" w:type="pct"/>
            <w:shd w:val="clear" w:color="auto" w:fill="FFFFFF" w:themeFill="background1"/>
          </w:tcPr>
          <w:p w14:paraId="4AE2EB04" w14:textId="77777777" w:rsidR="00070B9A" w:rsidRPr="00246FB9" w:rsidRDefault="00070B9A" w:rsidP="00334B5B">
            <w:pPr>
              <w:spacing w:after="0" w:line="360" w:lineRule="auto"/>
              <w:ind w:left="142" w:right="567"/>
              <w:jc w:val="both"/>
              <w:rPr>
                <w:rFonts w:ascii="Arial" w:hAnsi="Arial" w:cs="Arial"/>
                <w:sz w:val="20"/>
                <w:szCs w:val="20"/>
              </w:rPr>
            </w:pPr>
          </w:p>
        </w:tc>
        <w:tc>
          <w:tcPr>
            <w:tcW w:w="513" w:type="pct"/>
            <w:shd w:val="clear" w:color="auto" w:fill="FFFFFF" w:themeFill="background1"/>
          </w:tcPr>
          <w:p w14:paraId="7E5EDB0E" w14:textId="77777777" w:rsidR="00070B9A" w:rsidRPr="00B6708D" w:rsidRDefault="00070B9A" w:rsidP="00334B5B">
            <w:pPr>
              <w:spacing w:after="0" w:line="360" w:lineRule="auto"/>
              <w:ind w:left="142" w:right="567"/>
              <w:jc w:val="both"/>
              <w:rPr>
                <w:rFonts w:ascii="Arial" w:hAnsi="Arial" w:cs="Arial"/>
              </w:rPr>
            </w:pPr>
          </w:p>
        </w:tc>
      </w:tr>
      <w:tr w:rsidR="00070B9A" w:rsidRPr="00B6708D" w14:paraId="0EEB4FCA" w14:textId="77777777" w:rsidTr="00334B5B">
        <w:trPr>
          <w:trHeight w:val="20"/>
        </w:trPr>
        <w:tc>
          <w:tcPr>
            <w:tcW w:w="1866" w:type="pct"/>
            <w:shd w:val="clear" w:color="auto" w:fill="FFFFFF" w:themeFill="background1"/>
            <w:vAlign w:val="bottom"/>
          </w:tcPr>
          <w:p w14:paraId="52AC6E0B" w14:textId="77777777" w:rsidR="00070B9A" w:rsidRPr="00246FB9" w:rsidRDefault="00070B9A" w:rsidP="009E5517">
            <w:pPr>
              <w:spacing w:after="0" w:line="360" w:lineRule="auto"/>
              <w:ind w:left="142" w:right="39"/>
              <w:jc w:val="both"/>
              <w:rPr>
                <w:rFonts w:ascii="Arial" w:eastAsia="Times New Roman" w:hAnsi="Arial" w:cs="Arial"/>
                <w:color w:val="000000"/>
                <w:sz w:val="20"/>
                <w:szCs w:val="20"/>
                <w:lang w:val="es-MX"/>
              </w:rPr>
            </w:pPr>
            <w:r w:rsidRPr="00246FB9">
              <w:rPr>
                <w:rFonts w:ascii="Arial" w:eastAsia="Times New Roman" w:hAnsi="Arial" w:cs="Arial"/>
                <w:color w:val="000000"/>
                <w:sz w:val="20"/>
                <w:szCs w:val="20"/>
                <w:lang w:val="es-MX"/>
              </w:rPr>
              <w:t>La Corporación no cuenta con el Modelo de Requisitos para la Gestión de Documentos Electrónicos</w:t>
            </w:r>
          </w:p>
        </w:tc>
        <w:tc>
          <w:tcPr>
            <w:tcW w:w="374" w:type="pct"/>
            <w:shd w:val="clear" w:color="auto" w:fill="E5B8B7" w:themeFill="accent2" w:themeFillTint="66"/>
            <w:vAlign w:val="center"/>
          </w:tcPr>
          <w:p w14:paraId="3C0676A9" w14:textId="77777777" w:rsidR="00070B9A" w:rsidRPr="00246FB9" w:rsidRDefault="00070B9A" w:rsidP="00334B5B">
            <w:pPr>
              <w:spacing w:after="0" w:line="360" w:lineRule="auto"/>
              <w:ind w:left="142" w:right="567"/>
              <w:jc w:val="both"/>
              <w:rPr>
                <w:rFonts w:ascii="Arial" w:hAnsi="Arial" w:cs="Arial"/>
                <w:sz w:val="20"/>
                <w:szCs w:val="20"/>
              </w:rPr>
            </w:pPr>
          </w:p>
        </w:tc>
        <w:tc>
          <w:tcPr>
            <w:tcW w:w="374" w:type="pct"/>
            <w:shd w:val="clear" w:color="auto" w:fill="E5B8B7" w:themeFill="accent2" w:themeFillTint="66"/>
            <w:vAlign w:val="center"/>
          </w:tcPr>
          <w:p w14:paraId="5F0302FD" w14:textId="77777777" w:rsidR="00070B9A" w:rsidRPr="00246FB9" w:rsidRDefault="00070B9A" w:rsidP="00334B5B">
            <w:pPr>
              <w:spacing w:after="0" w:line="360" w:lineRule="auto"/>
              <w:ind w:left="142" w:right="567"/>
              <w:jc w:val="both"/>
              <w:rPr>
                <w:rFonts w:ascii="Arial" w:hAnsi="Arial" w:cs="Arial"/>
                <w:sz w:val="20"/>
                <w:szCs w:val="20"/>
              </w:rPr>
            </w:pPr>
          </w:p>
        </w:tc>
        <w:tc>
          <w:tcPr>
            <w:tcW w:w="375" w:type="pct"/>
            <w:shd w:val="clear" w:color="auto" w:fill="E5B8B7" w:themeFill="accent2" w:themeFillTint="66"/>
            <w:vAlign w:val="center"/>
          </w:tcPr>
          <w:p w14:paraId="11969CB3" w14:textId="77777777" w:rsidR="00070B9A" w:rsidRPr="00246FB9" w:rsidRDefault="00070B9A" w:rsidP="00334B5B">
            <w:pPr>
              <w:spacing w:after="0" w:line="360" w:lineRule="auto"/>
              <w:ind w:left="142" w:right="567"/>
              <w:jc w:val="both"/>
              <w:rPr>
                <w:rFonts w:ascii="Arial" w:hAnsi="Arial" w:cs="Arial"/>
                <w:sz w:val="20"/>
                <w:szCs w:val="20"/>
              </w:rPr>
            </w:pPr>
          </w:p>
        </w:tc>
        <w:tc>
          <w:tcPr>
            <w:tcW w:w="374" w:type="pct"/>
            <w:shd w:val="clear" w:color="auto" w:fill="E5B8B7" w:themeFill="accent2" w:themeFillTint="66"/>
            <w:vAlign w:val="center"/>
          </w:tcPr>
          <w:p w14:paraId="5A062B02" w14:textId="77777777" w:rsidR="00070B9A" w:rsidRPr="00246FB9" w:rsidRDefault="00070B9A" w:rsidP="00334B5B">
            <w:pPr>
              <w:spacing w:after="0" w:line="360" w:lineRule="auto"/>
              <w:ind w:left="142" w:right="567"/>
              <w:jc w:val="both"/>
              <w:rPr>
                <w:rFonts w:ascii="Arial" w:hAnsi="Arial" w:cs="Arial"/>
                <w:sz w:val="20"/>
                <w:szCs w:val="20"/>
              </w:rPr>
            </w:pPr>
          </w:p>
        </w:tc>
        <w:tc>
          <w:tcPr>
            <w:tcW w:w="304" w:type="pct"/>
            <w:shd w:val="clear" w:color="auto" w:fill="FFFFFF" w:themeFill="background1"/>
          </w:tcPr>
          <w:p w14:paraId="39ACDD78" w14:textId="77777777" w:rsidR="00070B9A" w:rsidRPr="00246FB9" w:rsidRDefault="00070B9A" w:rsidP="00334B5B">
            <w:pPr>
              <w:spacing w:after="0" w:line="360" w:lineRule="auto"/>
              <w:ind w:left="142" w:right="567"/>
              <w:jc w:val="both"/>
              <w:rPr>
                <w:rFonts w:ascii="Arial" w:hAnsi="Arial" w:cs="Arial"/>
                <w:sz w:val="20"/>
                <w:szCs w:val="20"/>
              </w:rPr>
            </w:pPr>
          </w:p>
        </w:tc>
        <w:tc>
          <w:tcPr>
            <w:tcW w:w="373" w:type="pct"/>
            <w:shd w:val="clear" w:color="auto" w:fill="FFFFFF" w:themeFill="background1"/>
          </w:tcPr>
          <w:p w14:paraId="37B91418" w14:textId="77777777" w:rsidR="00070B9A" w:rsidRPr="00246FB9" w:rsidRDefault="00070B9A" w:rsidP="00334B5B">
            <w:pPr>
              <w:spacing w:after="0" w:line="360" w:lineRule="auto"/>
              <w:ind w:left="142" w:right="567"/>
              <w:jc w:val="both"/>
              <w:rPr>
                <w:rFonts w:ascii="Arial" w:hAnsi="Arial" w:cs="Arial"/>
                <w:sz w:val="20"/>
                <w:szCs w:val="20"/>
              </w:rPr>
            </w:pPr>
          </w:p>
        </w:tc>
        <w:tc>
          <w:tcPr>
            <w:tcW w:w="448" w:type="pct"/>
            <w:shd w:val="clear" w:color="auto" w:fill="FFFFFF" w:themeFill="background1"/>
          </w:tcPr>
          <w:p w14:paraId="5244ABD8" w14:textId="77777777" w:rsidR="00070B9A" w:rsidRPr="00246FB9" w:rsidRDefault="00070B9A" w:rsidP="00334B5B">
            <w:pPr>
              <w:spacing w:after="0" w:line="360" w:lineRule="auto"/>
              <w:ind w:left="142" w:right="567"/>
              <w:jc w:val="both"/>
              <w:rPr>
                <w:rFonts w:ascii="Arial" w:hAnsi="Arial" w:cs="Arial"/>
                <w:sz w:val="20"/>
                <w:szCs w:val="20"/>
              </w:rPr>
            </w:pPr>
          </w:p>
        </w:tc>
        <w:tc>
          <w:tcPr>
            <w:tcW w:w="513" w:type="pct"/>
            <w:shd w:val="clear" w:color="auto" w:fill="FFFFFF" w:themeFill="background1"/>
          </w:tcPr>
          <w:p w14:paraId="2F81501E" w14:textId="77777777" w:rsidR="00070B9A" w:rsidRPr="00B6708D" w:rsidRDefault="00070B9A" w:rsidP="00334B5B">
            <w:pPr>
              <w:spacing w:after="0" w:line="360" w:lineRule="auto"/>
              <w:ind w:left="142" w:right="567"/>
              <w:jc w:val="both"/>
              <w:rPr>
                <w:rFonts w:ascii="Arial" w:hAnsi="Arial" w:cs="Arial"/>
              </w:rPr>
            </w:pPr>
          </w:p>
        </w:tc>
      </w:tr>
      <w:tr w:rsidR="00070B9A" w:rsidRPr="00B6708D" w14:paraId="4DD66620" w14:textId="77777777" w:rsidTr="00334B5B">
        <w:trPr>
          <w:trHeight w:val="20"/>
        </w:trPr>
        <w:tc>
          <w:tcPr>
            <w:tcW w:w="1866" w:type="pct"/>
            <w:shd w:val="clear" w:color="auto" w:fill="FFFFFF" w:themeFill="background1"/>
            <w:vAlign w:val="bottom"/>
          </w:tcPr>
          <w:p w14:paraId="7460B765" w14:textId="77777777" w:rsidR="00070B9A" w:rsidRPr="00246FB9" w:rsidRDefault="00070B9A" w:rsidP="009E5517">
            <w:pPr>
              <w:spacing w:after="0" w:line="360" w:lineRule="auto"/>
              <w:ind w:left="142" w:right="39"/>
              <w:jc w:val="both"/>
              <w:rPr>
                <w:rFonts w:ascii="Arial" w:eastAsia="Times New Roman" w:hAnsi="Arial" w:cs="Arial"/>
                <w:color w:val="000000"/>
                <w:sz w:val="20"/>
                <w:szCs w:val="20"/>
                <w:lang w:val="es-MX"/>
              </w:rPr>
            </w:pPr>
            <w:r w:rsidRPr="00246FB9">
              <w:rPr>
                <w:rFonts w:ascii="Arial" w:eastAsia="Times New Roman" w:hAnsi="Arial" w:cs="Arial"/>
                <w:color w:val="000000"/>
                <w:sz w:val="20"/>
                <w:szCs w:val="20"/>
                <w:lang w:val="es-MX"/>
              </w:rPr>
              <w:t xml:space="preserve">Se deben actualizar los procedimientos de la Unidad de Correspondencia, Eliminación de documentos y procedimiento para la numeración, y descripción de los actos administrativos y Procedimiento </w:t>
            </w:r>
            <w:r w:rsidRPr="00246FB9">
              <w:rPr>
                <w:rFonts w:ascii="Arial" w:eastAsia="Times New Roman" w:hAnsi="Arial" w:cs="Arial"/>
                <w:color w:val="000000"/>
                <w:sz w:val="20"/>
                <w:szCs w:val="20"/>
                <w:lang w:val="es-MX"/>
              </w:rPr>
              <w:lastRenderedPageBreak/>
              <w:t>para la gestión de expedientes electrónicos</w:t>
            </w:r>
          </w:p>
        </w:tc>
        <w:tc>
          <w:tcPr>
            <w:tcW w:w="374" w:type="pct"/>
            <w:shd w:val="clear" w:color="auto" w:fill="C6D9F1" w:themeFill="text2" w:themeFillTint="33"/>
            <w:vAlign w:val="center"/>
          </w:tcPr>
          <w:p w14:paraId="3D6894AE" w14:textId="77777777" w:rsidR="00070B9A" w:rsidRPr="00246FB9" w:rsidRDefault="00070B9A" w:rsidP="00334B5B">
            <w:pPr>
              <w:spacing w:after="0" w:line="360" w:lineRule="auto"/>
              <w:ind w:left="142" w:right="567"/>
              <w:jc w:val="both"/>
              <w:rPr>
                <w:rFonts w:ascii="Arial" w:hAnsi="Arial" w:cs="Arial"/>
                <w:sz w:val="20"/>
                <w:szCs w:val="20"/>
              </w:rPr>
            </w:pPr>
          </w:p>
        </w:tc>
        <w:tc>
          <w:tcPr>
            <w:tcW w:w="374" w:type="pct"/>
            <w:shd w:val="clear" w:color="auto" w:fill="C6D9F1" w:themeFill="text2" w:themeFillTint="33"/>
            <w:vAlign w:val="center"/>
          </w:tcPr>
          <w:p w14:paraId="701C9BC5" w14:textId="77777777" w:rsidR="00070B9A" w:rsidRPr="00246FB9" w:rsidRDefault="00070B9A" w:rsidP="00334B5B">
            <w:pPr>
              <w:spacing w:after="0" w:line="360" w:lineRule="auto"/>
              <w:ind w:left="142" w:right="567"/>
              <w:jc w:val="both"/>
              <w:rPr>
                <w:rFonts w:ascii="Arial" w:hAnsi="Arial" w:cs="Arial"/>
                <w:sz w:val="20"/>
                <w:szCs w:val="20"/>
              </w:rPr>
            </w:pPr>
          </w:p>
        </w:tc>
        <w:tc>
          <w:tcPr>
            <w:tcW w:w="375" w:type="pct"/>
            <w:shd w:val="clear" w:color="auto" w:fill="C6D9F1" w:themeFill="text2" w:themeFillTint="33"/>
            <w:vAlign w:val="center"/>
          </w:tcPr>
          <w:p w14:paraId="1490B620" w14:textId="77777777" w:rsidR="00070B9A" w:rsidRPr="00246FB9" w:rsidRDefault="00070B9A" w:rsidP="00334B5B">
            <w:pPr>
              <w:spacing w:after="0" w:line="360" w:lineRule="auto"/>
              <w:ind w:left="142" w:right="567"/>
              <w:jc w:val="both"/>
              <w:rPr>
                <w:rFonts w:ascii="Arial" w:hAnsi="Arial" w:cs="Arial"/>
                <w:sz w:val="20"/>
                <w:szCs w:val="20"/>
              </w:rPr>
            </w:pPr>
          </w:p>
        </w:tc>
        <w:tc>
          <w:tcPr>
            <w:tcW w:w="374" w:type="pct"/>
            <w:shd w:val="clear" w:color="auto" w:fill="FFFFFF" w:themeFill="background1"/>
            <w:vAlign w:val="center"/>
          </w:tcPr>
          <w:p w14:paraId="0EA7B049" w14:textId="77777777" w:rsidR="00070B9A" w:rsidRPr="00246FB9" w:rsidRDefault="00070B9A" w:rsidP="00334B5B">
            <w:pPr>
              <w:spacing w:after="0" w:line="360" w:lineRule="auto"/>
              <w:ind w:left="142" w:right="567"/>
              <w:jc w:val="both"/>
              <w:rPr>
                <w:rFonts w:ascii="Arial" w:hAnsi="Arial" w:cs="Arial"/>
                <w:sz w:val="20"/>
                <w:szCs w:val="20"/>
              </w:rPr>
            </w:pPr>
          </w:p>
        </w:tc>
        <w:tc>
          <w:tcPr>
            <w:tcW w:w="304" w:type="pct"/>
            <w:shd w:val="clear" w:color="auto" w:fill="FFFFFF" w:themeFill="background1"/>
          </w:tcPr>
          <w:p w14:paraId="52229F02" w14:textId="77777777" w:rsidR="00070B9A" w:rsidRPr="00246FB9" w:rsidRDefault="00070B9A" w:rsidP="00334B5B">
            <w:pPr>
              <w:spacing w:after="0" w:line="360" w:lineRule="auto"/>
              <w:ind w:left="142" w:right="567"/>
              <w:jc w:val="both"/>
              <w:rPr>
                <w:rFonts w:ascii="Arial" w:hAnsi="Arial" w:cs="Arial"/>
                <w:sz w:val="20"/>
                <w:szCs w:val="20"/>
              </w:rPr>
            </w:pPr>
          </w:p>
        </w:tc>
        <w:tc>
          <w:tcPr>
            <w:tcW w:w="373" w:type="pct"/>
            <w:shd w:val="clear" w:color="auto" w:fill="FFFFFF" w:themeFill="background1"/>
          </w:tcPr>
          <w:p w14:paraId="153AFC4D" w14:textId="77777777" w:rsidR="00070B9A" w:rsidRPr="00246FB9" w:rsidRDefault="00070B9A" w:rsidP="00334B5B">
            <w:pPr>
              <w:spacing w:after="0" w:line="360" w:lineRule="auto"/>
              <w:ind w:left="142" w:right="567"/>
              <w:jc w:val="both"/>
              <w:rPr>
                <w:rFonts w:ascii="Arial" w:hAnsi="Arial" w:cs="Arial"/>
                <w:sz w:val="20"/>
                <w:szCs w:val="20"/>
              </w:rPr>
            </w:pPr>
          </w:p>
        </w:tc>
        <w:tc>
          <w:tcPr>
            <w:tcW w:w="448" w:type="pct"/>
            <w:shd w:val="clear" w:color="auto" w:fill="FFFFFF" w:themeFill="background1"/>
          </w:tcPr>
          <w:p w14:paraId="12EDD105" w14:textId="77777777" w:rsidR="00070B9A" w:rsidRPr="00246FB9" w:rsidRDefault="00070B9A" w:rsidP="00334B5B">
            <w:pPr>
              <w:spacing w:after="0" w:line="360" w:lineRule="auto"/>
              <w:ind w:left="142" w:right="567"/>
              <w:jc w:val="both"/>
              <w:rPr>
                <w:rFonts w:ascii="Arial" w:hAnsi="Arial" w:cs="Arial"/>
                <w:sz w:val="20"/>
                <w:szCs w:val="20"/>
              </w:rPr>
            </w:pPr>
          </w:p>
        </w:tc>
        <w:tc>
          <w:tcPr>
            <w:tcW w:w="513" w:type="pct"/>
            <w:shd w:val="clear" w:color="auto" w:fill="FFFFFF" w:themeFill="background1"/>
          </w:tcPr>
          <w:p w14:paraId="48786563" w14:textId="77777777" w:rsidR="00070B9A" w:rsidRPr="00B6708D" w:rsidRDefault="00070B9A" w:rsidP="00334B5B">
            <w:pPr>
              <w:spacing w:after="0" w:line="360" w:lineRule="auto"/>
              <w:ind w:left="142" w:right="567"/>
              <w:jc w:val="both"/>
              <w:rPr>
                <w:rFonts w:ascii="Arial" w:hAnsi="Arial" w:cs="Arial"/>
              </w:rPr>
            </w:pPr>
          </w:p>
        </w:tc>
      </w:tr>
      <w:tr w:rsidR="00070B9A" w:rsidRPr="00B6708D" w14:paraId="630238C3" w14:textId="77777777" w:rsidTr="00334B5B">
        <w:trPr>
          <w:trHeight w:val="20"/>
        </w:trPr>
        <w:tc>
          <w:tcPr>
            <w:tcW w:w="1866" w:type="pct"/>
            <w:shd w:val="clear" w:color="auto" w:fill="FFFFFF" w:themeFill="background1"/>
            <w:vAlign w:val="center"/>
          </w:tcPr>
          <w:p w14:paraId="3518A754" w14:textId="77777777" w:rsidR="00070B9A" w:rsidRPr="00246FB9" w:rsidRDefault="00070B9A" w:rsidP="009E5517">
            <w:pPr>
              <w:spacing w:after="0" w:line="360" w:lineRule="auto"/>
              <w:ind w:left="142" w:right="39"/>
              <w:jc w:val="both"/>
              <w:rPr>
                <w:rFonts w:ascii="Arial" w:eastAsia="Times New Roman" w:hAnsi="Arial" w:cs="Arial"/>
                <w:color w:val="000000"/>
                <w:sz w:val="20"/>
                <w:szCs w:val="20"/>
                <w:lang w:val="es-MX"/>
              </w:rPr>
            </w:pPr>
            <w:r w:rsidRPr="00246FB9">
              <w:rPr>
                <w:rFonts w:ascii="Arial" w:eastAsia="Times New Roman" w:hAnsi="Arial" w:cs="Arial"/>
                <w:color w:val="000000"/>
                <w:sz w:val="20"/>
                <w:szCs w:val="20"/>
                <w:lang w:val="es-MX"/>
              </w:rPr>
              <w:t>La entidad no ha implementado el Sistema Integrado de Conservación SIC</w:t>
            </w:r>
          </w:p>
        </w:tc>
        <w:tc>
          <w:tcPr>
            <w:tcW w:w="374" w:type="pct"/>
            <w:shd w:val="clear" w:color="auto" w:fill="CCC0D9" w:themeFill="accent4" w:themeFillTint="66"/>
            <w:vAlign w:val="center"/>
          </w:tcPr>
          <w:p w14:paraId="0DD802DB" w14:textId="77777777" w:rsidR="00070B9A" w:rsidRPr="00246FB9" w:rsidRDefault="00070B9A" w:rsidP="00334B5B">
            <w:pPr>
              <w:spacing w:after="0" w:line="360" w:lineRule="auto"/>
              <w:ind w:left="142" w:right="567"/>
              <w:jc w:val="both"/>
              <w:rPr>
                <w:rFonts w:ascii="Arial" w:hAnsi="Arial" w:cs="Arial"/>
                <w:sz w:val="20"/>
                <w:szCs w:val="20"/>
              </w:rPr>
            </w:pPr>
          </w:p>
        </w:tc>
        <w:tc>
          <w:tcPr>
            <w:tcW w:w="374" w:type="pct"/>
            <w:shd w:val="clear" w:color="auto" w:fill="CCC0D9" w:themeFill="accent4" w:themeFillTint="66"/>
            <w:vAlign w:val="center"/>
          </w:tcPr>
          <w:p w14:paraId="32F24E05" w14:textId="77777777" w:rsidR="00070B9A" w:rsidRPr="00246FB9" w:rsidRDefault="00070B9A" w:rsidP="00334B5B">
            <w:pPr>
              <w:spacing w:after="0" w:line="360" w:lineRule="auto"/>
              <w:ind w:left="142" w:right="567"/>
              <w:jc w:val="both"/>
              <w:rPr>
                <w:rFonts w:ascii="Arial" w:hAnsi="Arial" w:cs="Arial"/>
                <w:sz w:val="20"/>
                <w:szCs w:val="20"/>
              </w:rPr>
            </w:pPr>
          </w:p>
        </w:tc>
        <w:tc>
          <w:tcPr>
            <w:tcW w:w="375" w:type="pct"/>
            <w:shd w:val="clear" w:color="auto" w:fill="CCC0D9" w:themeFill="accent4" w:themeFillTint="66"/>
            <w:vAlign w:val="center"/>
          </w:tcPr>
          <w:p w14:paraId="14A7F414" w14:textId="77777777" w:rsidR="00070B9A" w:rsidRPr="00246FB9" w:rsidRDefault="00070B9A" w:rsidP="00334B5B">
            <w:pPr>
              <w:spacing w:after="0" w:line="360" w:lineRule="auto"/>
              <w:ind w:left="142" w:right="567"/>
              <w:jc w:val="both"/>
              <w:rPr>
                <w:rFonts w:ascii="Arial" w:hAnsi="Arial" w:cs="Arial"/>
                <w:sz w:val="20"/>
                <w:szCs w:val="20"/>
              </w:rPr>
            </w:pPr>
          </w:p>
        </w:tc>
        <w:tc>
          <w:tcPr>
            <w:tcW w:w="374" w:type="pct"/>
            <w:shd w:val="clear" w:color="auto" w:fill="CCC0D9" w:themeFill="accent4" w:themeFillTint="66"/>
            <w:vAlign w:val="center"/>
          </w:tcPr>
          <w:p w14:paraId="0A4B6A14" w14:textId="77777777" w:rsidR="00070B9A" w:rsidRPr="00246FB9" w:rsidRDefault="00070B9A" w:rsidP="00334B5B">
            <w:pPr>
              <w:spacing w:after="0" w:line="360" w:lineRule="auto"/>
              <w:ind w:left="142" w:right="567"/>
              <w:jc w:val="both"/>
              <w:rPr>
                <w:rFonts w:ascii="Arial" w:hAnsi="Arial" w:cs="Arial"/>
                <w:sz w:val="20"/>
                <w:szCs w:val="20"/>
              </w:rPr>
            </w:pPr>
          </w:p>
        </w:tc>
        <w:tc>
          <w:tcPr>
            <w:tcW w:w="304" w:type="pct"/>
            <w:shd w:val="clear" w:color="auto" w:fill="FFFFFF" w:themeFill="background1"/>
          </w:tcPr>
          <w:p w14:paraId="0A312755" w14:textId="77777777" w:rsidR="00070B9A" w:rsidRPr="00246FB9" w:rsidRDefault="00070B9A" w:rsidP="00334B5B">
            <w:pPr>
              <w:spacing w:after="0" w:line="360" w:lineRule="auto"/>
              <w:ind w:left="142" w:right="567"/>
              <w:jc w:val="both"/>
              <w:rPr>
                <w:rFonts w:ascii="Arial" w:hAnsi="Arial" w:cs="Arial"/>
                <w:sz w:val="20"/>
                <w:szCs w:val="20"/>
              </w:rPr>
            </w:pPr>
          </w:p>
        </w:tc>
        <w:tc>
          <w:tcPr>
            <w:tcW w:w="373" w:type="pct"/>
            <w:shd w:val="clear" w:color="auto" w:fill="FFFFFF" w:themeFill="background1"/>
          </w:tcPr>
          <w:p w14:paraId="1ABEA5D9" w14:textId="77777777" w:rsidR="00070B9A" w:rsidRPr="00246FB9" w:rsidRDefault="00070B9A" w:rsidP="00334B5B">
            <w:pPr>
              <w:spacing w:after="0" w:line="360" w:lineRule="auto"/>
              <w:ind w:left="142" w:right="567"/>
              <w:jc w:val="both"/>
              <w:rPr>
                <w:rFonts w:ascii="Arial" w:hAnsi="Arial" w:cs="Arial"/>
                <w:sz w:val="20"/>
                <w:szCs w:val="20"/>
              </w:rPr>
            </w:pPr>
          </w:p>
        </w:tc>
        <w:tc>
          <w:tcPr>
            <w:tcW w:w="448" w:type="pct"/>
            <w:shd w:val="clear" w:color="auto" w:fill="FFFFFF" w:themeFill="background1"/>
          </w:tcPr>
          <w:p w14:paraId="1EED31A1" w14:textId="77777777" w:rsidR="00070B9A" w:rsidRPr="00246FB9" w:rsidRDefault="00070B9A" w:rsidP="00334B5B">
            <w:pPr>
              <w:spacing w:after="0" w:line="360" w:lineRule="auto"/>
              <w:ind w:left="142" w:right="567"/>
              <w:jc w:val="both"/>
              <w:rPr>
                <w:rFonts w:ascii="Arial" w:hAnsi="Arial" w:cs="Arial"/>
                <w:sz w:val="20"/>
                <w:szCs w:val="20"/>
              </w:rPr>
            </w:pPr>
          </w:p>
        </w:tc>
        <w:tc>
          <w:tcPr>
            <w:tcW w:w="513" w:type="pct"/>
            <w:shd w:val="clear" w:color="auto" w:fill="FFFFFF" w:themeFill="background1"/>
          </w:tcPr>
          <w:p w14:paraId="0C959F05" w14:textId="77777777" w:rsidR="00070B9A" w:rsidRPr="00B6708D" w:rsidRDefault="00070B9A" w:rsidP="00334B5B">
            <w:pPr>
              <w:spacing w:after="0" w:line="360" w:lineRule="auto"/>
              <w:ind w:left="142" w:right="567"/>
              <w:jc w:val="both"/>
              <w:rPr>
                <w:rFonts w:ascii="Arial" w:hAnsi="Arial" w:cs="Arial"/>
              </w:rPr>
            </w:pPr>
          </w:p>
        </w:tc>
      </w:tr>
      <w:tr w:rsidR="00070B9A" w:rsidRPr="00B6708D" w14:paraId="6E1D23F7" w14:textId="77777777" w:rsidTr="00334B5B">
        <w:trPr>
          <w:trHeight w:val="20"/>
        </w:trPr>
        <w:tc>
          <w:tcPr>
            <w:tcW w:w="1866" w:type="pct"/>
            <w:shd w:val="clear" w:color="auto" w:fill="FFFFFF" w:themeFill="background1"/>
            <w:vAlign w:val="bottom"/>
          </w:tcPr>
          <w:p w14:paraId="674888A6" w14:textId="77777777" w:rsidR="00070B9A" w:rsidRPr="00246FB9" w:rsidRDefault="00070B9A" w:rsidP="009E5517">
            <w:pPr>
              <w:spacing w:after="0" w:line="360" w:lineRule="auto"/>
              <w:ind w:left="142" w:right="39"/>
              <w:jc w:val="both"/>
              <w:rPr>
                <w:rFonts w:ascii="Arial" w:eastAsia="Times New Roman" w:hAnsi="Arial" w:cs="Arial"/>
                <w:color w:val="000000"/>
                <w:sz w:val="20"/>
                <w:szCs w:val="20"/>
                <w:lang w:val="es-MX"/>
              </w:rPr>
            </w:pPr>
            <w:r w:rsidRPr="00246FB9">
              <w:rPr>
                <w:rFonts w:ascii="Arial" w:eastAsia="Times New Roman" w:hAnsi="Arial" w:cs="Arial"/>
                <w:color w:val="000000"/>
                <w:sz w:val="20"/>
                <w:szCs w:val="20"/>
                <w:lang w:val="es-MX"/>
              </w:rPr>
              <w:t>La entidad no cuenta con Tabla de Valoración Documental</w:t>
            </w:r>
          </w:p>
        </w:tc>
        <w:tc>
          <w:tcPr>
            <w:tcW w:w="374" w:type="pct"/>
            <w:shd w:val="clear" w:color="auto" w:fill="FDE9D9" w:themeFill="accent6" w:themeFillTint="33"/>
            <w:vAlign w:val="center"/>
          </w:tcPr>
          <w:p w14:paraId="64AF3327" w14:textId="77777777" w:rsidR="00070B9A" w:rsidRPr="00246FB9" w:rsidRDefault="00070B9A" w:rsidP="00334B5B">
            <w:pPr>
              <w:spacing w:after="0" w:line="360" w:lineRule="auto"/>
              <w:ind w:left="142" w:right="567"/>
              <w:jc w:val="both"/>
              <w:rPr>
                <w:rFonts w:ascii="Arial" w:hAnsi="Arial" w:cs="Arial"/>
                <w:sz w:val="20"/>
                <w:szCs w:val="20"/>
              </w:rPr>
            </w:pPr>
          </w:p>
        </w:tc>
        <w:tc>
          <w:tcPr>
            <w:tcW w:w="374" w:type="pct"/>
            <w:shd w:val="clear" w:color="auto" w:fill="FDE9D9" w:themeFill="accent6" w:themeFillTint="33"/>
            <w:vAlign w:val="center"/>
          </w:tcPr>
          <w:p w14:paraId="304A39C2" w14:textId="77777777" w:rsidR="00070B9A" w:rsidRPr="00246FB9" w:rsidRDefault="00070B9A" w:rsidP="00334B5B">
            <w:pPr>
              <w:spacing w:after="0" w:line="360" w:lineRule="auto"/>
              <w:ind w:left="142" w:right="567"/>
              <w:jc w:val="both"/>
              <w:rPr>
                <w:rFonts w:ascii="Arial" w:hAnsi="Arial" w:cs="Arial"/>
                <w:sz w:val="20"/>
                <w:szCs w:val="20"/>
              </w:rPr>
            </w:pPr>
          </w:p>
        </w:tc>
        <w:tc>
          <w:tcPr>
            <w:tcW w:w="375" w:type="pct"/>
            <w:shd w:val="clear" w:color="auto" w:fill="FDE9D9" w:themeFill="accent6" w:themeFillTint="33"/>
            <w:vAlign w:val="center"/>
          </w:tcPr>
          <w:p w14:paraId="2A96921B" w14:textId="77777777" w:rsidR="00070B9A" w:rsidRPr="00246FB9" w:rsidRDefault="00070B9A" w:rsidP="00334B5B">
            <w:pPr>
              <w:spacing w:after="0" w:line="360" w:lineRule="auto"/>
              <w:ind w:left="142" w:right="567"/>
              <w:jc w:val="both"/>
              <w:rPr>
                <w:rFonts w:ascii="Arial" w:hAnsi="Arial" w:cs="Arial"/>
                <w:sz w:val="20"/>
                <w:szCs w:val="20"/>
              </w:rPr>
            </w:pPr>
          </w:p>
        </w:tc>
        <w:tc>
          <w:tcPr>
            <w:tcW w:w="374" w:type="pct"/>
            <w:shd w:val="clear" w:color="auto" w:fill="FDE9D9" w:themeFill="accent6" w:themeFillTint="33"/>
            <w:vAlign w:val="center"/>
          </w:tcPr>
          <w:p w14:paraId="6D6FEC59" w14:textId="77777777" w:rsidR="00070B9A" w:rsidRPr="00246FB9" w:rsidRDefault="00070B9A" w:rsidP="00334B5B">
            <w:pPr>
              <w:spacing w:after="0" w:line="360" w:lineRule="auto"/>
              <w:ind w:left="142" w:right="567"/>
              <w:jc w:val="both"/>
              <w:rPr>
                <w:rFonts w:ascii="Arial" w:hAnsi="Arial" w:cs="Arial"/>
                <w:sz w:val="20"/>
                <w:szCs w:val="20"/>
              </w:rPr>
            </w:pPr>
          </w:p>
        </w:tc>
        <w:tc>
          <w:tcPr>
            <w:tcW w:w="304" w:type="pct"/>
            <w:shd w:val="clear" w:color="auto" w:fill="FDE9D9" w:themeFill="accent6" w:themeFillTint="33"/>
          </w:tcPr>
          <w:p w14:paraId="79CB0AAA" w14:textId="77777777" w:rsidR="00070B9A" w:rsidRPr="00246FB9" w:rsidRDefault="00070B9A" w:rsidP="00334B5B">
            <w:pPr>
              <w:spacing w:after="0" w:line="360" w:lineRule="auto"/>
              <w:ind w:left="142" w:right="567"/>
              <w:jc w:val="both"/>
              <w:rPr>
                <w:rFonts w:ascii="Arial" w:hAnsi="Arial" w:cs="Arial"/>
                <w:sz w:val="20"/>
                <w:szCs w:val="20"/>
              </w:rPr>
            </w:pPr>
          </w:p>
        </w:tc>
        <w:tc>
          <w:tcPr>
            <w:tcW w:w="373" w:type="pct"/>
            <w:shd w:val="clear" w:color="auto" w:fill="FDE9D9" w:themeFill="accent6" w:themeFillTint="33"/>
          </w:tcPr>
          <w:p w14:paraId="7D65112B" w14:textId="77777777" w:rsidR="00070B9A" w:rsidRPr="00246FB9" w:rsidRDefault="00070B9A" w:rsidP="00334B5B">
            <w:pPr>
              <w:spacing w:after="0" w:line="360" w:lineRule="auto"/>
              <w:ind w:left="142" w:right="567"/>
              <w:jc w:val="both"/>
              <w:rPr>
                <w:rFonts w:ascii="Arial" w:hAnsi="Arial" w:cs="Arial"/>
                <w:sz w:val="20"/>
                <w:szCs w:val="20"/>
              </w:rPr>
            </w:pPr>
          </w:p>
        </w:tc>
        <w:tc>
          <w:tcPr>
            <w:tcW w:w="448" w:type="pct"/>
            <w:shd w:val="clear" w:color="auto" w:fill="FDE9D9" w:themeFill="accent6" w:themeFillTint="33"/>
          </w:tcPr>
          <w:p w14:paraId="295090BD" w14:textId="77777777" w:rsidR="00070B9A" w:rsidRPr="00246FB9" w:rsidRDefault="00070B9A" w:rsidP="00334B5B">
            <w:pPr>
              <w:spacing w:after="0" w:line="360" w:lineRule="auto"/>
              <w:ind w:left="142" w:right="567"/>
              <w:jc w:val="both"/>
              <w:rPr>
                <w:rFonts w:ascii="Arial" w:hAnsi="Arial" w:cs="Arial"/>
                <w:sz w:val="20"/>
                <w:szCs w:val="20"/>
              </w:rPr>
            </w:pPr>
          </w:p>
        </w:tc>
        <w:tc>
          <w:tcPr>
            <w:tcW w:w="513" w:type="pct"/>
            <w:shd w:val="clear" w:color="auto" w:fill="FDE9D9" w:themeFill="accent6" w:themeFillTint="33"/>
          </w:tcPr>
          <w:p w14:paraId="12CD6EB7" w14:textId="77777777" w:rsidR="00070B9A" w:rsidRPr="00B6708D" w:rsidRDefault="00070B9A" w:rsidP="00334B5B">
            <w:pPr>
              <w:spacing w:after="0" w:line="360" w:lineRule="auto"/>
              <w:ind w:left="142" w:right="567"/>
              <w:jc w:val="both"/>
              <w:rPr>
                <w:rFonts w:ascii="Arial" w:hAnsi="Arial" w:cs="Arial"/>
              </w:rPr>
            </w:pPr>
          </w:p>
        </w:tc>
      </w:tr>
    </w:tbl>
    <w:p w14:paraId="6EF9B17D" w14:textId="77777777" w:rsidR="00070B9A" w:rsidRDefault="00070B9A" w:rsidP="00070B9A">
      <w:pPr>
        <w:pStyle w:val="Ttulo2"/>
        <w:spacing w:line="360" w:lineRule="auto"/>
        <w:ind w:left="142" w:right="567"/>
        <w:jc w:val="both"/>
        <w:rPr>
          <w:rStyle w:val="Textoennegrita"/>
          <w:rFonts w:ascii="Arial" w:eastAsiaTheme="minorHAnsi" w:hAnsi="Arial" w:cs="Arial"/>
          <w:color w:val="auto"/>
          <w:sz w:val="22"/>
          <w:szCs w:val="22"/>
        </w:rPr>
      </w:pPr>
    </w:p>
    <w:p w14:paraId="7C1B04DD" w14:textId="77777777" w:rsidR="00070B9A" w:rsidRPr="00DF7883" w:rsidRDefault="00070B9A" w:rsidP="00070B9A"/>
    <w:p w14:paraId="41718A19" w14:textId="77777777" w:rsidR="009E5517" w:rsidRDefault="009E5517">
      <w:pPr>
        <w:rPr>
          <w:rFonts w:ascii="Arial" w:eastAsia="Calibri" w:hAnsi="Arial" w:cs="Arial"/>
          <w:b/>
          <w:bCs/>
          <w:color w:val="000000" w:themeColor="text1"/>
        </w:rPr>
      </w:pPr>
      <w:r>
        <w:rPr>
          <w:rFonts w:ascii="Arial" w:eastAsia="Calibri" w:hAnsi="Arial" w:cs="Arial"/>
          <w:b/>
          <w:bCs/>
          <w:color w:val="000000" w:themeColor="text1"/>
        </w:rPr>
        <w:br w:type="page"/>
      </w:r>
    </w:p>
    <w:p w14:paraId="33968740" w14:textId="2BB45D71" w:rsidR="00070B9A" w:rsidRPr="00B6708D" w:rsidRDefault="00070B9A" w:rsidP="004877A3">
      <w:pPr>
        <w:pStyle w:val="Ttulo1"/>
        <w:rPr>
          <w:rFonts w:eastAsia="Calibri"/>
        </w:rPr>
      </w:pPr>
      <w:bookmarkStart w:id="29" w:name="_Toc188970731"/>
      <w:r w:rsidRPr="00B6708D">
        <w:rPr>
          <w:rFonts w:eastAsia="Calibri"/>
        </w:rPr>
        <w:lastRenderedPageBreak/>
        <w:t>7. SEGUIMIENTO Y CONTROL</w:t>
      </w:r>
      <w:bookmarkEnd w:id="29"/>
    </w:p>
    <w:p w14:paraId="30CF6A8F" w14:textId="77777777" w:rsidR="00070B9A" w:rsidRDefault="00070B9A" w:rsidP="00070B9A">
      <w:pPr>
        <w:spacing w:line="360" w:lineRule="auto"/>
        <w:ind w:left="142" w:right="567"/>
        <w:jc w:val="both"/>
        <w:rPr>
          <w:rFonts w:ascii="Arial" w:hAnsi="Arial" w:cs="Arial"/>
        </w:rPr>
      </w:pPr>
    </w:p>
    <w:p w14:paraId="2037AE4B" w14:textId="2932B875" w:rsidR="00070B9A" w:rsidRPr="00B6708D" w:rsidRDefault="00070B9A" w:rsidP="00070B9A">
      <w:pPr>
        <w:spacing w:line="360" w:lineRule="auto"/>
        <w:ind w:left="142" w:right="567"/>
        <w:jc w:val="both"/>
        <w:rPr>
          <w:rStyle w:val="Textoennegrita"/>
          <w:rFonts w:ascii="Arial" w:hAnsi="Arial" w:cs="Arial"/>
        </w:rPr>
      </w:pPr>
      <w:r w:rsidRPr="00B6708D">
        <w:rPr>
          <w:rFonts w:ascii="Arial" w:hAnsi="Arial" w:cs="Arial"/>
        </w:rPr>
        <w:t xml:space="preserve">El </w:t>
      </w:r>
      <w:r w:rsidR="009E5517">
        <w:rPr>
          <w:rFonts w:ascii="Arial" w:hAnsi="Arial" w:cs="Arial"/>
        </w:rPr>
        <w:t xml:space="preserve">monitoreo y </w:t>
      </w:r>
      <w:r w:rsidRPr="00B6708D">
        <w:rPr>
          <w:rFonts w:ascii="Arial" w:hAnsi="Arial" w:cs="Arial"/>
        </w:rPr>
        <w:t xml:space="preserve">seguimiento de la implementación de los proyectos propuestos, lo realizarán la Secretaría General, la Subdirección de Planeación y Fronteras y la Oficina de Control Interno en concordancia con los cronogramas y productos que se planteen para el diseño e implementación de cada uno de ellos. </w:t>
      </w:r>
    </w:p>
    <w:p w14:paraId="78738BC6" w14:textId="13262B85" w:rsidR="002F2C00" w:rsidRPr="00B10650" w:rsidRDefault="002F2C00" w:rsidP="00070B9A">
      <w:pPr>
        <w:jc w:val="center"/>
        <w:rPr>
          <w:rFonts w:ascii="Arial" w:hAnsi="Arial" w:cs="Arial"/>
        </w:rPr>
      </w:pPr>
      <w:r w:rsidRPr="00B10650">
        <w:rPr>
          <w:rFonts w:ascii="Arial" w:hAnsi="Arial" w:cs="Arial"/>
        </w:rPr>
        <w:t xml:space="preserve"> </w:t>
      </w:r>
    </w:p>
    <w:p w14:paraId="03C6358D" w14:textId="77777777" w:rsidR="00B844A3" w:rsidRPr="005D1986" w:rsidRDefault="00B844A3" w:rsidP="002F2C00">
      <w:pPr>
        <w:jc w:val="center"/>
        <w:rPr>
          <w:rFonts w:ascii="Arial" w:hAnsi="Arial" w:cs="Arial"/>
          <w:color w:val="000000"/>
          <w:shd w:val="clear" w:color="auto" w:fill="FFFFFF"/>
        </w:rPr>
      </w:pPr>
    </w:p>
    <w:sectPr w:rsidR="00B844A3" w:rsidRPr="005D1986" w:rsidSect="00025D2C">
      <w:headerReference w:type="default" r:id="rId17"/>
      <w:footerReference w:type="default" r:id="rId18"/>
      <w:pgSz w:w="12240" w:h="15840" w:code="1"/>
      <w:pgMar w:top="2127" w:right="1418" w:bottom="107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B52C5" w14:textId="77777777" w:rsidR="003547A9" w:rsidRDefault="003547A9" w:rsidP="00D859BD">
      <w:pPr>
        <w:spacing w:after="0" w:line="240" w:lineRule="auto"/>
      </w:pPr>
      <w:r>
        <w:separator/>
      </w:r>
    </w:p>
  </w:endnote>
  <w:endnote w:type="continuationSeparator" w:id="0">
    <w:p w14:paraId="741DA05E" w14:textId="77777777" w:rsidR="003547A9" w:rsidRDefault="003547A9" w:rsidP="00D85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dustrial736 BT">
    <w:altName w:val="Georgia"/>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ontserrat Black">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500ED" w14:textId="77777777" w:rsidR="00070B9A" w:rsidRPr="003808AC" w:rsidRDefault="00070B9A">
    <w:pPr>
      <w:pStyle w:val="Piedepgina"/>
      <w:rPr>
        <w:rFonts w:ascii="Arial" w:hAnsi="Arial" w:cs="Arial"/>
        <w:sz w:val="20"/>
      </w:rPr>
    </w:pPr>
    <w:r w:rsidRPr="003808AC">
      <w:rPr>
        <w:rFonts w:ascii="Arial" w:hAnsi="Arial" w:cs="Arial"/>
        <w:b/>
        <w:bCs/>
        <w:sz w:val="20"/>
        <w:lang w:eastAsia="es-CO"/>
      </w:rPr>
      <w:t>Toda versión impresa de este documento se considera documento o copia no controlada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C0EC0" w14:textId="77777777" w:rsidR="0082791E" w:rsidRPr="003808AC" w:rsidRDefault="0082791E">
    <w:pPr>
      <w:pStyle w:val="Piedepgina"/>
      <w:rPr>
        <w:rFonts w:ascii="Arial" w:hAnsi="Arial" w:cs="Arial"/>
        <w:sz w:val="20"/>
      </w:rPr>
    </w:pPr>
    <w:r w:rsidRPr="003808AC">
      <w:rPr>
        <w:rFonts w:ascii="Arial" w:hAnsi="Arial" w:cs="Arial"/>
        <w:b/>
        <w:bCs/>
        <w:sz w:val="20"/>
        <w:lang w:eastAsia="es-CO"/>
      </w:rPr>
      <w:t>Toda versión impresa de este documento se considera documento o copia no controlada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72CDC" w14:textId="77777777" w:rsidR="003547A9" w:rsidRDefault="003547A9" w:rsidP="00D859BD">
      <w:pPr>
        <w:spacing w:after="0" w:line="240" w:lineRule="auto"/>
      </w:pPr>
      <w:r>
        <w:separator/>
      </w:r>
    </w:p>
  </w:footnote>
  <w:footnote w:type="continuationSeparator" w:id="0">
    <w:p w14:paraId="0DC832B4" w14:textId="77777777" w:rsidR="003547A9" w:rsidRDefault="003547A9" w:rsidP="00D85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8"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268"/>
      <w:gridCol w:w="5135"/>
      <w:gridCol w:w="2095"/>
    </w:tblGrid>
    <w:tr w:rsidR="00070B9A" w14:paraId="218C0581" w14:textId="77777777" w:rsidTr="00B10650">
      <w:trPr>
        <w:cantSplit/>
        <w:trHeight w:val="418"/>
      </w:trPr>
      <w:tc>
        <w:tcPr>
          <w:tcW w:w="2268" w:type="dxa"/>
          <w:vMerge w:val="restart"/>
          <w:vAlign w:val="center"/>
        </w:tcPr>
        <w:p w14:paraId="006C645E" w14:textId="77777777" w:rsidR="00070B9A" w:rsidRDefault="00070B9A" w:rsidP="001E1B36">
          <w:pPr>
            <w:pStyle w:val="Encabezado"/>
            <w:jc w:val="center"/>
            <w:rPr>
              <w:rFonts w:ascii="Arial" w:hAnsi="Arial" w:cs="Arial"/>
              <w:sz w:val="20"/>
              <w:szCs w:val="20"/>
            </w:rPr>
          </w:pPr>
          <w:r w:rsidRPr="003E6E91">
            <w:rPr>
              <w:noProof/>
              <w:lang w:val="en-US"/>
            </w:rPr>
            <w:drawing>
              <wp:inline distT="0" distB="0" distL="0" distR="0" wp14:anchorId="5D5A7D93" wp14:editId="7390576D">
                <wp:extent cx="1011382" cy="736550"/>
                <wp:effectExtent l="0" t="0" r="0" b="698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b="14912"/>
                        <a:stretch>
                          <a:fillRect/>
                        </a:stretch>
                      </pic:blipFill>
                      <pic:spPr bwMode="auto">
                        <a:xfrm>
                          <a:off x="0" y="0"/>
                          <a:ext cx="1015105" cy="739261"/>
                        </a:xfrm>
                        <a:prstGeom prst="rect">
                          <a:avLst/>
                        </a:prstGeom>
                        <a:noFill/>
                        <a:ln>
                          <a:noFill/>
                        </a:ln>
                      </pic:spPr>
                    </pic:pic>
                  </a:graphicData>
                </a:graphic>
              </wp:inline>
            </w:drawing>
          </w:r>
        </w:p>
      </w:tc>
      <w:tc>
        <w:tcPr>
          <w:tcW w:w="5135" w:type="dxa"/>
          <w:vMerge w:val="restart"/>
          <w:vAlign w:val="center"/>
        </w:tcPr>
        <w:p w14:paraId="59530A11" w14:textId="77777777" w:rsidR="00070B9A" w:rsidRPr="00A51794" w:rsidRDefault="00070B9A" w:rsidP="00A51794">
          <w:pPr>
            <w:jc w:val="center"/>
            <w:rPr>
              <w:rFonts w:ascii="Arial" w:eastAsia="Times New Roman" w:hAnsi="Arial" w:cs="Arial"/>
              <w:b/>
              <w:bCs/>
              <w:sz w:val="24"/>
              <w:szCs w:val="20"/>
              <w:lang w:val="es-ES" w:eastAsia="es-ES"/>
            </w:rPr>
          </w:pPr>
          <w:r w:rsidRPr="00B10650">
            <w:rPr>
              <w:rFonts w:ascii="Arial" w:eastAsia="Times New Roman" w:hAnsi="Arial" w:cs="Arial"/>
              <w:b/>
              <w:bCs/>
              <w:sz w:val="28"/>
              <w:szCs w:val="20"/>
              <w:lang w:val="es-ES" w:eastAsia="es-ES"/>
            </w:rPr>
            <w:t>PLAN INSTITUCIONAL DE ARCHIVO - PINAR</w:t>
          </w:r>
        </w:p>
      </w:tc>
      <w:tc>
        <w:tcPr>
          <w:tcW w:w="2095" w:type="dxa"/>
          <w:vAlign w:val="center"/>
        </w:tcPr>
        <w:p w14:paraId="61B6168D" w14:textId="77777777" w:rsidR="00070B9A" w:rsidRPr="000141BD" w:rsidRDefault="00070B9A" w:rsidP="002F2C00">
          <w:pPr>
            <w:pStyle w:val="Encabezado"/>
            <w:jc w:val="center"/>
            <w:rPr>
              <w:rFonts w:ascii="Arial" w:hAnsi="Arial" w:cs="Arial"/>
              <w:b/>
              <w:bCs/>
            </w:rPr>
          </w:pPr>
          <w:r w:rsidRPr="00A51794">
            <w:rPr>
              <w:rFonts w:ascii="Arial" w:hAnsi="Arial" w:cs="Arial"/>
              <w:b/>
              <w:bCs/>
              <w:szCs w:val="23"/>
            </w:rPr>
            <w:t>MPA-02-D-08</w:t>
          </w:r>
        </w:p>
      </w:tc>
    </w:tr>
    <w:tr w:rsidR="00070B9A" w14:paraId="4B1BBC03" w14:textId="77777777" w:rsidTr="00902BC6">
      <w:trPr>
        <w:cantSplit/>
        <w:trHeight w:val="549"/>
      </w:trPr>
      <w:tc>
        <w:tcPr>
          <w:tcW w:w="2268" w:type="dxa"/>
          <w:vMerge/>
        </w:tcPr>
        <w:p w14:paraId="13BBD705" w14:textId="77777777" w:rsidR="00070B9A" w:rsidRDefault="00070B9A" w:rsidP="001E1B36">
          <w:pPr>
            <w:pStyle w:val="Encabezado"/>
            <w:rPr>
              <w:rFonts w:ascii="Arial" w:hAnsi="Arial" w:cs="Arial"/>
            </w:rPr>
          </w:pPr>
        </w:p>
      </w:tc>
      <w:tc>
        <w:tcPr>
          <w:tcW w:w="5135" w:type="dxa"/>
          <w:vMerge/>
          <w:vAlign w:val="center"/>
        </w:tcPr>
        <w:p w14:paraId="2834944A" w14:textId="77777777" w:rsidR="00070B9A" w:rsidRDefault="00070B9A" w:rsidP="002F2C00">
          <w:pPr>
            <w:pStyle w:val="Encabezado"/>
            <w:jc w:val="center"/>
            <w:rPr>
              <w:rFonts w:ascii="Arial" w:hAnsi="Arial" w:cs="Arial"/>
              <w:b/>
              <w:bCs/>
            </w:rPr>
          </w:pPr>
        </w:p>
      </w:tc>
      <w:tc>
        <w:tcPr>
          <w:tcW w:w="2095" w:type="dxa"/>
          <w:vAlign w:val="center"/>
        </w:tcPr>
        <w:p w14:paraId="04299A93" w14:textId="77777777" w:rsidR="00070B9A" w:rsidRDefault="00070B9A" w:rsidP="00425083">
          <w:pPr>
            <w:pStyle w:val="Encabezado"/>
            <w:jc w:val="center"/>
            <w:rPr>
              <w:rFonts w:ascii="Arial" w:hAnsi="Arial" w:cs="Arial"/>
              <w:sz w:val="20"/>
            </w:rPr>
          </w:pPr>
          <w:r>
            <w:rPr>
              <w:rFonts w:ascii="Arial" w:hAnsi="Arial" w:cs="Arial"/>
            </w:rPr>
            <w:t xml:space="preserve">Página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21</w:t>
          </w:r>
          <w:r>
            <w:rPr>
              <w:rFonts w:ascii="Arial" w:hAnsi="Arial" w:cs="Arial"/>
            </w:rPr>
            <w:fldChar w:fldCharType="end"/>
          </w:r>
          <w:r>
            <w:rPr>
              <w:rFonts w:ascii="Arial" w:hAnsi="Arial" w:cs="Arial"/>
            </w:rPr>
            <w:t xml:space="preserve"> de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29</w:t>
          </w:r>
          <w:r>
            <w:rPr>
              <w:rFonts w:ascii="Arial" w:hAnsi="Arial" w:cs="Arial"/>
            </w:rPr>
            <w:fldChar w:fldCharType="end"/>
          </w:r>
        </w:p>
      </w:tc>
    </w:tr>
  </w:tbl>
  <w:p w14:paraId="0208AB4A" w14:textId="77777777" w:rsidR="00070B9A" w:rsidRPr="00EE03A2" w:rsidRDefault="00070B9A">
    <w:pPr>
      <w:pStyle w:val="Encabezado"/>
      <w:rPr>
        <w:sz w:val="12"/>
      </w:rPr>
    </w:pPr>
  </w:p>
  <w:p w14:paraId="219FF473" w14:textId="77777777" w:rsidR="00070B9A" w:rsidRDefault="00070B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33"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276"/>
      <w:gridCol w:w="5155"/>
      <w:gridCol w:w="2102"/>
    </w:tblGrid>
    <w:tr w:rsidR="00070B9A" w14:paraId="7E4A4E3B" w14:textId="77777777" w:rsidTr="004773AE">
      <w:trPr>
        <w:cantSplit/>
        <w:trHeight w:val="264"/>
      </w:trPr>
      <w:tc>
        <w:tcPr>
          <w:tcW w:w="2276" w:type="dxa"/>
          <w:vMerge w:val="restart"/>
          <w:vAlign w:val="center"/>
        </w:tcPr>
        <w:p w14:paraId="0818B474" w14:textId="77777777" w:rsidR="00070B9A" w:rsidRDefault="00070B9A" w:rsidP="001E1B36">
          <w:pPr>
            <w:pStyle w:val="Encabezado"/>
            <w:jc w:val="center"/>
            <w:rPr>
              <w:rFonts w:ascii="Arial" w:hAnsi="Arial" w:cs="Arial"/>
              <w:sz w:val="20"/>
              <w:szCs w:val="20"/>
            </w:rPr>
          </w:pPr>
          <w:r w:rsidRPr="003E6E91">
            <w:rPr>
              <w:noProof/>
              <w:lang w:val="en-US"/>
            </w:rPr>
            <w:drawing>
              <wp:inline distT="0" distB="0" distL="0" distR="0" wp14:anchorId="2F96023E" wp14:editId="28E0C20B">
                <wp:extent cx="1011382" cy="736550"/>
                <wp:effectExtent l="0" t="0" r="0" b="698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b="14912"/>
                        <a:stretch>
                          <a:fillRect/>
                        </a:stretch>
                      </pic:blipFill>
                      <pic:spPr bwMode="auto">
                        <a:xfrm>
                          <a:off x="0" y="0"/>
                          <a:ext cx="1015105" cy="739261"/>
                        </a:xfrm>
                        <a:prstGeom prst="rect">
                          <a:avLst/>
                        </a:prstGeom>
                        <a:noFill/>
                        <a:ln>
                          <a:noFill/>
                        </a:ln>
                      </pic:spPr>
                    </pic:pic>
                  </a:graphicData>
                </a:graphic>
              </wp:inline>
            </w:drawing>
          </w:r>
        </w:p>
      </w:tc>
      <w:tc>
        <w:tcPr>
          <w:tcW w:w="5155" w:type="dxa"/>
          <w:vMerge w:val="restart"/>
          <w:vAlign w:val="center"/>
        </w:tcPr>
        <w:p w14:paraId="36CF6A55" w14:textId="77777777" w:rsidR="00070B9A" w:rsidRPr="00A51794" w:rsidRDefault="00070B9A" w:rsidP="00A51794">
          <w:pPr>
            <w:jc w:val="center"/>
            <w:rPr>
              <w:rFonts w:ascii="Arial" w:eastAsia="Times New Roman" w:hAnsi="Arial" w:cs="Arial"/>
              <w:b/>
              <w:bCs/>
              <w:sz w:val="24"/>
              <w:szCs w:val="20"/>
              <w:lang w:val="es-ES" w:eastAsia="es-ES"/>
            </w:rPr>
          </w:pPr>
          <w:r w:rsidRPr="00B10650">
            <w:rPr>
              <w:rFonts w:ascii="Arial" w:eastAsia="Times New Roman" w:hAnsi="Arial" w:cs="Arial"/>
              <w:b/>
              <w:bCs/>
              <w:sz w:val="28"/>
              <w:szCs w:val="20"/>
              <w:lang w:val="es-ES" w:eastAsia="es-ES"/>
            </w:rPr>
            <w:t>PLAN INSTITUCIONAL DE ARCHIVO - PINAR</w:t>
          </w:r>
        </w:p>
      </w:tc>
      <w:tc>
        <w:tcPr>
          <w:tcW w:w="2102" w:type="dxa"/>
          <w:vAlign w:val="center"/>
        </w:tcPr>
        <w:p w14:paraId="4E2F0E74" w14:textId="77777777" w:rsidR="00070B9A" w:rsidRPr="000141BD" w:rsidRDefault="00070B9A" w:rsidP="002F2C00">
          <w:pPr>
            <w:pStyle w:val="Encabezado"/>
            <w:jc w:val="center"/>
            <w:rPr>
              <w:rFonts w:ascii="Arial" w:hAnsi="Arial" w:cs="Arial"/>
              <w:b/>
              <w:bCs/>
            </w:rPr>
          </w:pPr>
          <w:r w:rsidRPr="00A51794">
            <w:rPr>
              <w:rFonts w:ascii="Arial" w:hAnsi="Arial" w:cs="Arial"/>
              <w:b/>
              <w:bCs/>
              <w:szCs w:val="23"/>
            </w:rPr>
            <w:t>MPA-02-D-08</w:t>
          </w:r>
        </w:p>
      </w:tc>
    </w:tr>
    <w:tr w:rsidR="00070B9A" w14:paraId="1B73292B" w14:textId="77777777" w:rsidTr="004773AE">
      <w:trPr>
        <w:cantSplit/>
        <w:trHeight w:val="347"/>
      </w:trPr>
      <w:tc>
        <w:tcPr>
          <w:tcW w:w="2276" w:type="dxa"/>
          <w:vMerge/>
        </w:tcPr>
        <w:p w14:paraId="03A82253" w14:textId="77777777" w:rsidR="00070B9A" w:rsidRDefault="00070B9A" w:rsidP="001E1B36">
          <w:pPr>
            <w:pStyle w:val="Encabezado"/>
            <w:rPr>
              <w:rFonts w:ascii="Arial" w:hAnsi="Arial" w:cs="Arial"/>
            </w:rPr>
          </w:pPr>
        </w:p>
      </w:tc>
      <w:tc>
        <w:tcPr>
          <w:tcW w:w="5155" w:type="dxa"/>
          <w:vMerge/>
          <w:vAlign w:val="center"/>
        </w:tcPr>
        <w:p w14:paraId="64398B6A" w14:textId="77777777" w:rsidR="00070B9A" w:rsidRDefault="00070B9A" w:rsidP="002F2C00">
          <w:pPr>
            <w:pStyle w:val="Encabezado"/>
            <w:jc w:val="center"/>
            <w:rPr>
              <w:rFonts w:ascii="Arial" w:hAnsi="Arial" w:cs="Arial"/>
              <w:b/>
              <w:bCs/>
            </w:rPr>
          </w:pPr>
        </w:p>
      </w:tc>
      <w:tc>
        <w:tcPr>
          <w:tcW w:w="2102" w:type="dxa"/>
          <w:vAlign w:val="center"/>
        </w:tcPr>
        <w:p w14:paraId="0EA6435E" w14:textId="77777777" w:rsidR="00070B9A" w:rsidRDefault="00070B9A" w:rsidP="00425083">
          <w:pPr>
            <w:pStyle w:val="Encabezado"/>
            <w:jc w:val="center"/>
            <w:rPr>
              <w:rFonts w:ascii="Arial" w:hAnsi="Arial" w:cs="Arial"/>
              <w:sz w:val="20"/>
            </w:rPr>
          </w:pPr>
          <w:r>
            <w:rPr>
              <w:rFonts w:ascii="Arial" w:hAnsi="Arial" w:cs="Arial"/>
            </w:rPr>
            <w:t xml:space="preserve">Página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21</w:t>
          </w:r>
          <w:r>
            <w:rPr>
              <w:rFonts w:ascii="Arial" w:hAnsi="Arial" w:cs="Arial"/>
            </w:rPr>
            <w:fldChar w:fldCharType="end"/>
          </w:r>
          <w:r>
            <w:rPr>
              <w:rFonts w:ascii="Arial" w:hAnsi="Arial" w:cs="Arial"/>
            </w:rPr>
            <w:t xml:space="preserve"> de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29</w:t>
          </w:r>
          <w:r>
            <w:rPr>
              <w:rFonts w:ascii="Arial" w:hAnsi="Arial" w:cs="Arial"/>
            </w:rPr>
            <w:fldChar w:fldCharType="end"/>
          </w:r>
        </w:p>
      </w:tc>
    </w:tr>
  </w:tbl>
  <w:p w14:paraId="2BFF1D0E" w14:textId="77777777" w:rsidR="00070B9A" w:rsidRPr="00EE03A2" w:rsidRDefault="00070B9A">
    <w:pPr>
      <w:pStyle w:val="Encabezado"/>
      <w:rPr>
        <w:sz w:val="12"/>
      </w:rPr>
    </w:pPr>
  </w:p>
  <w:p w14:paraId="750A7208" w14:textId="77777777" w:rsidR="00070B9A" w:rsidRDefault="00070B9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8"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268"/>
      <w:gridCol w:w="5135"/>
      <w:gridCol w:w="2095"/>
    </w:tblGrid>
    <w:tr w:rsidR="00070B9A" w14:paraId="0506DC2D" w14:textId="77777777" w:rsidTr="00E27B50">
      <w:trPr>
        <w:cantSplit/>
        <w:trHeight w:val="418"/>
      </w:trPr>
      <w:tc>
        <w:tcPr>
          <w:tcW w:w="2268" w:type="dxa"/>
          <w:vMerge w:val="restart"/>
          <w:vAlign w:val="center"/>
        </w:tcPr>
        <w:p w14:paraId="3312398A" w14:textId="77777777" w:rsidR="00070B9A" w:rsidRDefault="00070B9A" w:rsidP="00497F2D">
          <w:pPr>
            <w:pStyle w:val="Encabezado"/>
            <w:jc w:val="center"/>
            <w:rPr>
              <w:rFonts w:ascii="Arial" w:hAnsi="Arial" w:cs="Arial"/>
              <w:sz w:val="20"/>
              <w:szCs w:val="20"/>
            </w:rPr>
          </w:pPr>
          <w:r w:rsidRPr="003E6E91">
            <w:rPr>
              <w:noProof/>
              <w:lang w:val="en-US"/>
            </w:rPr>
            <w:drawing>
              <wp:inline distT="0" distB="0" distL="0" distR="0" wp14:anchorId="5180D857" wp14:editId="56F87239">
                <wp:extent cx="1011382" cy="736550"/>
                <wp:effectExtent l="0" t="0" r="0" b="6985"/>
                <wp:docPr id="26" name="Imagen 2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b="14912"/>
                        <a:stretch>
                          <a:fillRect/>
                        </a:stretch>
                      </pic:blipFill>
                      <pic:spPr bwMode="auto">
                        <a:xfrm>
                          <a:off x="0" y="0"/>
                          <a:ext cx="1015105" cy="739261"/>
                        </a:xfrm>
                        <a:prstGeom prst="rect">
                          <a:avLst/>
                        </a:prstGeom>
                        <a:noFill/>
                        <a:ln>
                          <a:noFill/>
                        </a:ln>
                      </pic:spPr>
                    </pic:pic>
                  </a:graphicData>
                </a:graphic>
              </wp:inline>
            </w:drawing>
          </w:r>
        </w:p>
      </w:tc>
      <w:tc>
        <w:tcPr>
          <w:tcW w:w="5135" w:type="dxa"/>
          <w:vMerge w:val="restart"/>
          <w:vAlign w:val="center"/>
        </w:tcPr>
        <w:p w14:paraId="5D363434" w14:textId="77777777" w:rsidR="00070B9A" w:rsidRPr="00A51794" w:rsidRDefault="00070B9A" w:rsidP="00497F2D">
          <w:pPr>
            <w:jc w:val="center"/>
            <w:rPr>
              <w:rFonts w:ascii="Arial" w:eastAsia="Times New Roman" w:hAnsi="Arial" w:cs="Arial"/>
              <w:b/>
              <w:bCs/>
              <w:sz w:val="24"/>
              <w:szCs w:val="20"/>
              <w:lang w:val="es-ES" w:eastAsia="es-ES"/>
            </w:rPr>
          </w:pPr>
          <w:r w:rsidRPr="00B10650">
            <w:rPr>
              <w:rFonts w:ascii="Arial" w:eastAsia="Times New Roman" w:hAnsi="Arial" w:cs="Arial"/>
              <w:b/>
              <w:bCs/>
              <w:sz w:val="28"/>
              <w:szCs w:val="20"/>
              <w:lang w:val="es-ES" w:eastAsia="es-ES"/>
            </w:rPr>
            <w:t>PLAN INSTITUCIONAL DE ARCHIVO - PINAR</w:t>
          </w:r>
        </w:p>
      </w:tc>
      <w:tc>
        <w:tcPr>
          <w:tcW w:w="2095" w:type="dxa"/>
          <w:vAlign w:val="center"/>
        </w:tcPr>
        <w:p w14:paraId="037D9D44" w14:textId="77777777" w:rsidR="00070B9A" w:rsidRPr="000141BD" w:rsidRDefault="00070B9A" w:rsidP="00497F2D">
          <w:pPr>
            <w:pStyle w:val="Encabezado"/>
            <w:jc w:val="center"/>
            <w:rPr>
              <w:rFonts w:ascii="Arial" w:hAnsi="Arial" w:cs="Arial"/>
              <w:b/>
              <w:bCs/>
            </w:rPr>
          </w:pPr>
          <w:r w:rsidRPr="00A51794">
            <w:rPr>
              <w:rFonts w:ascii="Arial" w:hAnsi="Arial" w:cs="Arial"/>
              <w:b/>
              <w:bCs/>
              <w:szCs w:val="23"/>
            </w:rPr>
            <w:t>MPA-02-D-08</w:t>
          </w:r>
        </w:p>
      </w:tc>
    </w:tr>
    <w:tr w:rsidR="00070B9A" w14:paraId="30903A4F" w14:textId="77777777" w:rsidTr="00E27B50">
      <w:trPr>
        <w:cantSplit/>
        <w:trHeight w:val="549"/>
      </w:trPr>
      <w:tc>
        <w:tcPr>
          <w:tcW w:w="2268" w:type="dxa"/>
          <w:vMerge/>
        </w:tcPr>
        <w:p w14:paraId="73394CBD" w14:textId="77777777" w:rsidR="00070B9A" w:rsidRDefault="00070B9A" w:rsidP="00497F2D">
          <w:pPr>
            <w:pStyle w:val="Encabezado"/>
            <w:rPr>
              <w:rFonts w:ascii="Arial" w:hAnsi="Arial" w:cs="Arial"/>
            </w:rPr>
          </w:pPr>
        </w:p>
      </w:tc>
      <w:tc>
        <w:tcPr>
          <w:tcW w:w="5135" w:type="dxa"/>
          <w:vMerge/>
          <w:vAlign w:val="center"/>
        </w:tcPr>
        <w:p w14:paraId="7841D6CF" w14:textId="77777777" w:rsidR="00070B9A" w:rsidRDefault="00070B9A" w:rsidP="00497F2D">
          <w:pPr>
            <w:pStyle w:val="Encabezado"/>
            <w:jc w:val="center"/>
            <w:rPr>
              <w:rFonts w:ascii="Arial" w:hAnsi="Arial" w:cs="Arial"/>
              <w:b/>
              <w:bCs/>
            </w:rPr>
          </w:pPr>
        </w:p>
      </w:tc>
      <w:tc>
        <w:tcPr>
          <w:tcW w:w="2095" w:type="dxa"/>
          <w:vAlign w:val="center"/>
        </w:tcPr>
        <w:p w14:paraId="10DAAFA0" w14:textId="77777777" w:rsidR="00070B9A" w:rsidRDefault="00070B9A" w:rsidP="00497F2D">
          <w:pPr>
            <w:pStyle w:val="Encabezado"/>
            <w:jc w:val="center"/>
            <w:rPr>
              <w:rFonts w:ascii="Arial" w:hAnsi="Arial" w:cs="Arial"/>
              <w:sz w:val="20"/>
            </w:rPr>
          </w:pPr>
          <w:r>
            <w:rPr>
              <w:rFonts w:ascii="Arial" w:hAnsi="Arial" w:cs="Arial"/>
            </w:rPr>
            <w:t xml:space="preserve">Página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21</w:t>
          </w:r>
          <w:r>
            <w:rPr>
              <w:rFonts w:ascii="Arial" w:hAnsi="Arial" w:cs="Arial"/>
            </w:rPr>
            <w:fldChar w:fldCharType="end"/>
          </w:r>
          <w:r>
            <w:rPr>
              <w:rFonts w:ascii="Arial" w:hAnsi="Arial" w:cs="Arial"/>
            </w:rPr>
            <w:t xml:space="preserve"> de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29</w:t>
          </w:r>
          <w:r>
            <w:rPr>
              <w:rFonts w:ascii="Arial" w:hAnsi="Arial" w:cs="Arial"/>
            </w:rPr>
            <w:fldChar w:fldCharType="end"/>
          </w:r>
        </w:p>
      </w:tc>
    </w:tr>
  </w:tbl>
  <w:p w14:paraId="2819B07B" w14:textId="77777777" w:rsidR="00070B9A" w:rsidRDefault="00070B9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8"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268"/>
      <w:gridCol w:w="5135"/>
      <w:gridCol w:w="2095"/>
    </w:tblGrid>
    <w:tr w:rsidR="0082791E" w14:paraId="2F4B6391" w14:textId="77777777" w:rsidTr="00B10650">
      <w:trPr>
        <w:cantSplit/>
        <w:trHeight w:val="418"/>
      </w:trPr>
      <w:tc>
        <w:tcPr>
          <w:tcW w:w="2268" w:type="dxa"/>
          <w:vMerge w:val="restart"/>
          <w:vAlign w:val="center"/>
        </w:tcPr>
        <w:p w14:paraId="46B18685" w14:textId="77777777" w:rsidR="0082791E" w:rsidRDefault="0082791E" w:rsidP="001E1B36">
          <w:pPr>
            <w:pStyle w:val="Encabezado"/>
            <w:jc w:val="center"/>
            <w:rPr>
              <w:rFonts w:ascii="Arial" w:hAnsi="Arial" w:cs="Arial"/>
              <w:sz w:val="20"/>
              <w:szCs w:val="20"/>
            </w:rPr>
          </w:pPr>
          <w:r w:rsidRPr="003E6E91">
            <w:rPr>
              <w:noProof/>
              <w:lang w:eastAsia="es-CO"/>
            </w:rPr>
            <w:drawing>
              <wp:inline distT="0" distB="0" distL="0" distR="0" wp14:anchorId="67162BB0" wp14:editId="5896DCBF">
                <wp:extent cx="1011382" cy="736550"/>
                <wp:effectExtent l="0" t="0" r="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b="14912"/>
                        <a:stretch>
                          <a:fillRect/>
                        </a:stretch>
                      </pic:blipFill>
                      <pic:spPr bwMode="auto">
                        <a:xfrm>
                          <a:off x="0" y="0"/>
                          <a:ext cx="1015105" cy="739261"/>
                        </a:xfrm>
                        <a:prstGeom prst="rect">
                          <a:avLst/>
                        </a:prstGeom>
                        <a:noFill/>
                        <a:ln>
                          <a:noFill/>
                        </a:ln>
                      </pic:spPr>
                    </pic:pic>
                  </a:graphicData>
                </a:graphic>
              </wp:inline>
            </w:drawing>
          </w:r>
        </w:p>
      </w:tc>
      <w:tc>
        <w:tcPr>
          <w:tcW w:w="5135" w:type="dxa"/>
          <w:vMerge w:val="restart"/>
          <w:vAlign w:val="center"/>
        </w:tcPr>
        <w:p w14:paraId="23827D80" w14:textId="77777777" w:rsidR="0082791E" w:rsidRPr="00A51794" w:rsidRDefault="0082791E" w:rsidP="00A51794">
          <w:pPr>
            <w:jc w:val="center"/>
            <w:rPr>
              <w:rFonts w:ascii="Arial" w:eastAsia="Times New Roman" w:hAnsi="Arial" w:cs="Arial"/>
              <w:b/>
              <w:bCs/>
              <w:sz w:val="24"/>
              <w:szCs w:val="20"/>
              <w:lang w:val="es-ES" w:eastAsia="es-ES"/>
            </w:rPr>
          </w:pPr>
          <w:r w:rsidRPr="00B10650">
            <w:rPr>
              <w:rFonts w:ascii="Arial" w:eastAsia="Times New Roman" w:hAnsi="Arial" w:cs="Arial"/>
              <w:b/>
              <w:bCs/>
              <w:sz w:val="28"/>
              <w:szCs w:val="20"/>
              <w:lang w:val="es-ES" w:eastAsia="es-ES"/>
            </w:rPr>
            <w:t>PLAN INSTITUCIONAL DE ARCHIVO - PINAR</w:t>
          </w:r>
        </w:p>
      </w:tc>
      <w:tc>
        <w:tcPr>
          <w:tcW w:w="2095" w:type="dxa"/>
          <w:vAlign w:val="center"/>
        </w:tcPr>
        <w:p w14:paraId="60156187" w14:textId="77777777" w:rsidR="0082791E" w:rsidRPr="000141BD" w:rsidRDefault="0082791E" w:rsidP="002F2C00">
          <w:pPr>
            <w:pStyle w:val="Encabezado"/>
            <w:jc w:val="center"/>
            <w:rPr>
              <w:rFonts w:ascii="Arial" w:hAnsi="Arial" w:cs="Arial"/>
              <w:b/>
              <w:bCs/>
            </w:rPr>
          </w:pPr>
          <w:r w:rsidRPr="00A51794">
            <w:rPr>
              <w:rFonts w:ascii="Arial" w:hAnsi="Arial" w:cs="Arial"/>
              <w:b/>
              <w:bCs/>
              <w:szCs w:val="23"/>
            </w:rPr>
            <w:t>MPA-02-D-08</w:t>
          </w:r>
        </w:p>
      </w:tc>
    </w:tr>
    <w:tr w:rsidR="0082791E" w14:paraId="044D812A" w14:textId="77777777" w:rsidTr="00902BC6">
      <w:trPr>
        <w:cantSplit/>
        <w:trHeight w:val="549"/>
      </w:trPr>
      <w:tc>
        <w:tcPr>
          <w:tcW w:w="2268" w:type="dxa"/>
          <w:vMerge/>
        </w:tcPr>
        <w:p w14:paraId="7A377E40" w14:textId="77777777" w:rsidR="0082791E" w:rsidRDefault="0082791E" w:rsidP="001E1B36">
          <w:pPr>
            <w:pStyle w:val="Encabezado"/>
            <w:rPr>
              <w:rFonts w:ascii="Arial" w:hAnsi="Arial" w:cs="Arial"/>
            </w:rPr>
          </w:pPr>
        </w:p>
      </w:tc>
      <w:tc>
        <w:tcPr>
          <w:tcW w:w="5135" w:type="dxa"/>
          <w:vMerge/>
          <w:vAlign w:val="center"/>
        </w:tcPr>
        <w:p w14:paraId="3DF34F84" w14:textId="77777777" w:rsidR="0082791E" w:rsidRDefault="0082791E" w:rsidP="002F2C00">
          <w:pPr>
            <w:pStyle w:val="Encabezado"/>
            <w:jc w:val="center"/>
            <w:rPr>
              <w:rFonts w:ascii="Arial" w:hAnsi="Arial" w:cs="Arial"/>
              <w:b/>
              <w:bCs/>
            </w:rPr>
          </w:pPr>
        </w:p>
      </w:tc>
      <w:tc>
        <w:tcPr>
          <w:tcW w:w="2095" w:type="dxa"/>
          <w:vAlign w:val="center"/>
        </w:tcPr>
        <w:p w14:paraId="3A3E54F1" w14:textId="77777777" w:rsidR="0082791E" w:rsidRDefault="0082791E" w:rsidP="00425083">
          <w:pPr>
            <w:pStyle w:val="Encabezado"/>
            <w:jc w:val="center"/>
            <w:rPr>
              <w:rFonts w:ascii="Arial" w:hAnsi="Arial" w:cs="Arial"/>
              <w:sz w:val="20"/>
            </w:rPr>
          </w:pPr>
          <w:r>
            <w:rPr>
              <w:rFonts w:ascii="Arial" w:hAnsi="Arial" w:cs="Arial"/>
            </w:rPr>
            <w:t xml:space="preserve">Página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4021A2">
            <w:rPr>
              <w:rFonts w:ascii="Arial" w:hAnsi="Arial" w:cs="Arial"/>
              <w:noProof/>
            </w:rPr>
            <w:t>18</w:t>
          </w:r>
          <w:r>
            <w:rPr>
              <w:rFonts w:ascii="Arial" w:hAnsi="Arial" w:cs="Arial"/>
            </w:rPr>
            <w:fldChar w:fldCharType="end"/>
          </w:r>
          <w:r>
            <w:rPr>
              <w:rFonts w:ascii="Arial" w:hAnsi="Arial" w:cs="Arial"/>
            </w:rPr>
            <w:t xml:space="preserve"> de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4021A2">
            <w:rPr>
              <w:rFonts w:ascii="Arial" w:hAnsi="Arial" w:cs="Arial"/>
              <w:noProof/>
            </w:rPr>
            <w:t>18</w:t>
          </w:r>
          <w:r>
            <w:rPr>
              <w:rFonts w:ascii="Arial" w:hAnsi="Arial" w:cs="Arial"/>
            </w:rPr>
            <w:fldChar w:fldCharType="end"/>
          </w:r>
        </w:p>
      </w:tc>
    </w:tr>
  </w:tbl>
  <w:p w14:paraId="2C60D30B" w14:textId="77777777" w:rsidR="0082791E" w:rsidRPr="00EE03A2" w:rsidRDefault="0082791E">
    <w:pPr>
      <w:pStyle w:val="Encabezado"/>
      <w:rPr>
        <w:sz w:val="12"/>
      </w:rPr>
    </w:pPr>
  </w:p>
  <w:p w14:paraId="198D1BF9" w14:textId="77777777" w:rsidR="0082791E" w:rsidRDefault="008279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24FA"/>
    <w:multiLevelType w:val="hybridMultilevel"/>
    <w:tmpl w:val="77FC5E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A1FFB"/>
    <w:multiLevelType w:val="hybridMultilevel"/>
    <w:tmpl w:val="5108F166"/>
    <w:lvl w:ilvl="0" w:tplc="240A000B">
      <w:start w:val="1"/>
      <w:numFmt w:val="bullet"/>
      <w:lvlText w:val=""/>
      <w:lvlJc w:val="left"/>
      <w:pPr>
        <w:ind w:left="720" w:hanging="360"/>
      </w:pPr>
      <w:rPr>
        <w:rFonts w:ascii="Wingdings" w:hAnsi="Wingdings" w:hint="default"/>
      </w:rPr>
    </w:lvl>
    <w:lvl w:ilvl="1" w:tplc="7B1C6B3E">
      <w:numFmt w:val="bullet"/>
      <w:lvlText w:val=""/>
      <w:lvlJc w:val="left"/>
      <w:pPr>
        <w:ind w:left="1440" w:hanging="360"/>
      </w:pPr>
      <w:rPr>
        <w:rFonts w:ascii="Wingdings" w:eastAsiaTheme="minorHAnsi" w:hAnsi="Wingdings" w:cs="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F2050F"/>
    <w:multiLevelType w:val="hybridMultilevel"/>
    <w:tmpl w:val="0742B848"/>
    <w:lvl w:ilvl="0" w:tplc="8B9C653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154FC6"/>
    <w:multiLevelType w:val="hybridMultilevel"/>
    <w:tmpl w:val="29D4EF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3F1DEB"/>
    <w:multiLevelType w:val="hybridMultilevel"/>
    <w:tmpl w:val="01AECF8C"/>
    <w:lvl w:ilvl="0" w:tplc="240A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E467FC"/>
    <w:multiLevelType w:val="hybridMultilevel"/>
    <w:tmpl w:val="F77CF6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506F67"/>
    <w:multiLevelType w:val="hybridMultilevel"/>
    <w:tmpl w:val="05C0F7FA"/>
    <w:lvl w:ilvl="0" w:tplc="0409000D">
      <w:start w:val="1"/>
      <w:numFmt w:val="bullet"/>
      <w:lvlText w:val=""/>
      <w:lvlJc w:val="left"/>
      <w:pPr>
        <w:ind w:left="306" w:hanging="360"/>
      </w:pPr>
      <w:rPr>
        <w:rFonts w:ascii="Wingdings" w:hAnsi="Wingdings" w:hint="default"/>
      </w:rPr>
    </w:lvl>
    <w:lvl w:ilvl="1" w:tplc="04090003" w:tentative="1">
      <w:start w:val="1"/>
      <w:numFmt w:val="bullet"/>
      <w:lvlText w:val="o"/>
      <w:lvlJc w:val="left"/>
      <w:pPr>
        <w:ind w:left="1026" w:hanging="360"/>
      </w:pPr>
      <w:rPr>
        <w:rFonts w:ascii="Courier New" w:hAnsi="Courier New" w:cs="Courier New" w:hint="default"/>
      </w:rPr>
    </w:lvl>
    <w:lvl w:ilvl="2" w:tplc="04090005" w:tentative="1">
      <w:start w:val="1"/>
      <w:numFmt w:val="bullet"/>
      <w:lvlText w:val=""/>
      <w:lvlJc w:val="left"/>
      <w:pPr>
        <w:ind w:left="1746" w:hanging="360"/>
      </w:pPr>
      <w:rPr>
        <w:rFonts w:ascii="Wingdings" w:hAnsi="Wingdings" w:hint="default"/>
      </w:rPr>
    </w:lvl>
    <w:lvl w:ilvl="3" w:tplc="04090001" w:tentative="1">
      <w:start w:val="1"/>
      <w:numFmt w:val="bullet"/>
      <w:lvlText w:val=""/>
      <w:lvlJc w:val="left"/>
      <w:pPr>
        <w:ind w:left="2466" w:hanging="360"/>
      </w:pPr>
      <w:rPr>
        <w:rFonts w:ascii="Symbol" w:hAnsi="Symbol" w:hint="default"/>
      </w:rPr>
    </w:lvl>
    <w:lvl w:ilvl="4" w:tplc="04090003" w:tentative="1">
      <w:start w:val="1"/>
      <w:numFmt w:val="bullet"/>
      <w:lvlText w:val="o"/>
      <w:lvlJc w:val="left"/>
      <w:pPr>
        <w:ind w:left="3186" w:hanging="360"/>
      </w:pPr>
      <w:rPr>
        <w:rFonts w:ascii="Courier New" w:hAnsi="Courier New" w:cs="Courier New" w:hint="default"/>
      </w:rPr>
    </w:lvl>
    <w:lvl w:ilvl="5" w:tplc="04090005" w:tentative="1">
      <w:start w:val="1"/>
      <w:numFmt w:val="bullet"/>
      <w:lvlText w:val=""/>
      <w:lvlJc w:val="left"/>
      <w:pPr>
        <w:ind w:left="3906" w:hanging="360"/>
      </w:pPr>
      <w:rPr>
        <w:rFonts w:ascii="Wingdings" w:hAnsi="Wingdings" w:hint="default"/>
      </w:rPr>
    </w:lvl>
    <w:lvl w:ilvl="6" w:tplc="04090001" w:tentative="1">
      <w:start w:val="1"/>
      <w:numFmt w:val="bullet"/>
      <w:lvlText w:val=""/>
      <w:lvlJc w:val="left"/>
      <w:pPr>
        <w:ind w:left="4626" w:hanging="360"/>
      </w:pPr>
      <w:rPr>
        <w:rFonts w:ascii="Symbol" w:hAnsi="Symbol" w:hint="default"/>
      </w:rPr>
    </w:lvl>
    <w:lvl w:ilvl="7" w:tplc="04090003" w:tentative="1">
      <w:start w:val="1"/>
      <w:numFmt w:val="bullet"/>
      <w:lvlText w:val="o"/>
      <w:lvlJc w:val="left"/>
      <w:pPr>
        <w:ind w:left="5346" w:hanging="360"/>
      </w:pPr>
      <w:rPr>
        <w:rFonts w:ascii="Courier New" w:hAnsi="Courier New" w:cs="Courier New" w:hint="default"/>
      </w:rPr>
    </w:lvl>
    <w:lvl w:ilvl="8" w:tplc="04090005" w:tentative="1">
      <w:start w:val="1"/>
      <w:numFmt w:val="bullet"/>
      <w:lvlText w:val=""/>
      <w:lvlJc w:val="left"/>
      <w:pPr>
        <w:ind w:left="6066" w:hanging="360"/>
      </w:pPr>
      <w:rPr>
        <w:rFonts w:ascii="Wingdings" w:hAnsi="Wingdings" w:hint="default"/>
      </w:rPr>
    </w:lvl>
  </w:abstractNum>
  <w:abstractNum w:abstractNumId="7" w15:restartNumberingAfterBreak="0">
    <w:nsid w:val="141176B7"/>
    <w:multiLevelType w:val="hybridMultilevel"/>
    <w:tmpl w:val="DD9A18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466400B"/>
    <w:multiLevelType w:val="hybridMultilevel"/>
    <w:tmpl w:val="7F6258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C6B63A5"/>
    <w:multiLevelType w:val="hybridMultilevel"/>
    <w:tmpl w:val="DACC4B7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0FB0439"/>
    <w:multiLevelType w:val="hybridMultilevel"/>
    <w:tmpl w:val="B58C529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12A7014"/>
    <w:multiLevelType w:val="hybridMultilevel"/>
    <w:tmpl w:val="E9F624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3F81DA8"/>
    <w:multiLevelType w:val="hybridMultilevel"/>
    <w:tmpl w:val="0E9011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0C0277"/>
    <w:multiLevelType w:val="hybridMultilevel"/>
    <w:tmpl w:val="9F96EF1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6942C1B"/>
    <w:multiLevelType w:val="hybridMultilevel"/>
    <w:tmpl w:val="4006896A"/>
    <w:lvl w:ilvl="0" w:tplc="3726124C">
      <w:start w:val="1"/>
      <w:numFmt w:val="decimal"/>
      <w:lvlText w:val="%1."/>
      <w:lvlJc w:val="left"/>
      <w:pPr>
        <w:ind w:left="2062" w:hanging="360"/>
      </w:pPr>
      <w:rPr>
        <w:rFonts w:eastAsia="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06F5FC2"/>
    <w:multiLevelType w:val="hybridMultilevel"/>
    <w:tmpl w:val="FB42CED4"/>
    <w:lvl w:ilvl="0" w:tplc="240A0001">
      <w:start w:val="1"/>
      <w:numFmt w:val="bullet"/>
      <w:lvlText w:val=""/>
      <w:lvlJc w:val="left"/>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2D97E93"/>
    <w:multiLevelType w:val="hybridMultilevel"/>
    <w:tmpl w:val="49D27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EB39A3"/>
    <w:multiLevelType w:val="hybridMultilevel"/>
    <w:tmpl w:val="24A0575C"/>
    <w:lvl w:ilvl="0" w:tplc="2DAED8D6">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EAF7666"/>
    <w:multiLevelType w:val="hybridMultilevel"/>
    <w:tmpl w:val="F6F0F1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0734683"/>
    <w:multiLevelType w:val="multilevel"/>
    <w:tmpl w:val="B2168C20"/>
    <w:lvl w:ilvl="0">
      <w:start w:val="1"/>
      <w:numFmt w:val="decimal"/>
      <w:lvlText w:val="%1."/>
      <w:lvlJc w:val="left"/>
      <w:pPr>
        <w:ind w:left="720" w:hanging="360"/>
      </w:pPr>
      <w:rPr>
        <w:rFonts w:hint="default"/>
      </w:rPr>
    </w:lvl>
    <w:lvl w:ilvl="1">
      <w:start w:val="6"/>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DD17F94"/>
    <w:multiLevelType w:val="hybridMultilevel"/>
    <w:tmpl w:val="3500CAA6"/>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21" w15:restartNumberingAfterBreak="0">
    <w:nsid w:val="51E45F7D"/>
    <w:multiLevelType w:val="hybridMultilevel"/>
    <w:tmpl w:val="670831C4"/>
    <w:lvl w:ilvl="0" w:tplc="240A000B">
      <w:start w:val="1"/>
      <w:numFmt w:val="bullet"/>
      <w:lvlText w:val=""/>
      <w:lvlJc w:val="left"/>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6BD5531"/>
    <w:multiLevelType w:val="hybridMultilevel"/>
    <w:tmpl w:val="6FD4A04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7D41776"/>
    <w:multiLevelType w:val="multilevel"/>
    <w:tmpl w:val="8864C634"/>
    <w:lvl w:ilvl="0">
      <w:start w:val="3"/>
      <w:numFmt w:val="decimal"/>
      <w:lvlText w:val="%1"/>
      <w:lvlJc w:val="left"/>
      <w:pPr>
        <w:ind w:left="372" w:hanging="372"/>
      </w:pPr>
      <w:rPr>
        <w:rFonts w:hint="default"/>
      </w:rPr>
    </w:lvl>
    <w:lvl w:ilvl="1">
      <w:start w:val="6"/>
      <w:numFmt w:val="decimal"/>
      <w:lvlText w:val="%1.%2"/>
      <w:lvlJc w:val="left"/>
      <w:pPr>
        <w:ind w:left="1424" w:hanging="72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3192" w:hanging="108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960" w:hanging="1440"/>
      </w:pPr>
      <w:rPr>
        <w:rFonts w:hint="default"/>
      </w:rPr>
    </w:lvl>
    <w:lvl w:ilvl="6">
      <w:start w:val="1"/>
      <w:numFmt w:val="decimal"/>
      <w:lvlText w:val="%1.%2.%3.%4.%5.%6.%7"/>
      <w:lvlJc w:val="left"/>
      <w:pPr>
        <w:ind w:left="6024" w:hanging="1800"/>
      </w:pPr>
      <w:rPr>
        <w:rFonts w:hint="default"/>
      </w:rPr>
    </w:lvl>
    <w:lvl w:ilvl="7">
      <w:start w:val="1"/>
      <w:numFmt w:val="decimal"/>
      <w:lvlText w:val="%1.%2.%3.%4.%5.%6.%7.%8"/>
      <w:lvlJc w:val="left"/>
      <w:pPr>
        <w:ind w:left="6728" w:hanging="1800"/>
      </w:pPr>
      <w:rPr>
        <w:rFonts w:hint="default"/>
      </w:rPr>
    </w:lvl>
    <w:lvl w:ilvl="8">
      <w:start w:val="1"/>
      <w:numFmt w:val="decimal"/>
      <w:lvlText w:val="%1.%2.%3.%4.%5.%6.%7.%8.%9"/>
      <w:lvlJc w:val="left"/>
      <w:pPr>
        <w:ind w:left="7792" w:hanging="2160"/>
      </w:pPr>
      <w:rPr>
        <w:rFonts w:hint="default"/>
      </w:rPr>
    </w:lvl>
  </w:abstractNum>
  <w:abstractNum w:abstractNumId="24" w15:restartNumberingAfterBreak="0">
    <w:nsid w:val="61BC33FC"/>
    <w:multiLevelType w:val="hybridMultilevel"/>
    <w:tmpl w:val="9316363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5" w15:restartNumberingAfterBreak="0">
    <w:nsid w:val="62B20E50"/>
    <w:multiLevelType w:val="hybridMultilevel"/>
    <w:tmpl w:val="63427AB8"/>
    <w:lvl w:ilvl="0" w:tplc="17463E9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66E93A13"/>
    <w:multiLevelType w:val="hybridMultilevel"/>
    <w:tmpl w:val="8B720F3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A1B6E3E"/>
    <w:multiLevelType w:val="hybridMultilevel"/>
    <w:tmpl w:val="BCFA7A1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C1B1C4C"/>
    <w:multiLevelType w:val="hybridMultilevel"/>
    <w:tmpl w:val="804C78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E80044D"/>
    <w:multiLevelType w:val="hybridMultilevel"/>
    <w:tmpl w:val="9490BFF8"/>
    <w:lvl w:ilvl="0" w:tplc="240A0001">
      <w:start w:val="1"/>
      <w:numFmt w:val="bullet"/>
      <w:lvlText w:val=""/>
      <w:lvlJc w:val="left"/>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25E603B"/>
    <w:multiLevelType w:val="hybridMultilevel"/>
    <w:tmpl w:val="1CAA290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8CF78A1"/>
    <w:multiLevelType w:val="hybridMultilevel"/>
    <w:tmpl w:val="3AD4230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F05451C"/>
    <w:multiLevelType w:val="hybridMultilevel"/>
    <w:tmpl w:val="65B0AB8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00016700">
    <w:abstractNumId w:val="10"/>
  </w:num>
  <w:num w:numId="2" w16cid:durableId="311561290">
    <w:abstractNumId w:val="24"/>
  </w:num>
  <w:num w:numId="3" w16cid:durableId="1160384712">
    <w:abstractNumId w:val="1"/>
  </w:num>
  <w:num w:numId="4" w16cid:durableId="717363392">
    <w:abstractNumId w:val="14"/>
  </w:num>
  <w:num w:numId="5" w16cid:durableId="34552266">
    <w:abstractNumId w:val="31"/>
  </w:num>
  <w:num w:numId="6" w16cid:durableId="1566990200">
    <w:abstractNumId w:val="27"/>
  </w:num>
  <w:num w:numId="7" w16cid:durableId="1334067804">
    <w:abstractNumId w:val="11"/>
  </w:num>
  <w:num w:numId="8" w16cid:durableId="254825150">
    <w:abstractNumId w:val="26"/>
  </w:num>
  <w:num w:numId="9" w16cid:durableId="457334416">
    <w:abstractNumId w:val="21"/>
  </w:num>
  <w:num w:numId="10" w16cid:durableId="59645412">
    <w:abstractNumId w:val="9"/>
  </w:num>
  <w:num w:numId="11" w16cid:durableId="1714160387">
    <w:abstractNumId w:val="30"/>
  </w:num>
  <w:num w:numId="12" w16cid:durableId="229539735">
    <w:abstractNumId w:val="15"/>
  </w:num>
  <w:num w:numId="13" w16cid:durableId="1260064716">
    <w:abstractNumId w:val="29"/>
  </w:num>
  <w:num w:numId="14" w16cid:durableId="628978931">
    <w:abstractNumId w:val="8"/>
  </w:num>
  <w:num w:numId="15" w16cid:durableId="1557626191">
    <w:abstractNumId w:val="17"/>
  </w:num>
  <w:num w:numId="16" w16cid:durableId="951209933">
    <w:abstractNumId w:val="25"/>
  </w:num>
  <w:num w:numId="17" w16cid:durableId="1840079851">
    <w:abstractNumId w:val="19"/>
  </w:num>
  <w:num w:numId="18" w16cid:durableId="253976926">
    <w:abstractNumId w:val="18"/>
  </w:num>
  <w:num w:numId="19" w16cid:durableId="1614626501">
    <w:abstractNumId w:val="5"/>
  </w:num>
  <w:num w:numId="20" w16cid:durableId="1101224182">
    <w:abstractNumId w:val="0"/>
  </w:num>
  <w:num w:numId="21" w16cid:durableId="1864321888">
    <w:abstractNumId w:val="12"/>
  </w:num>
  <w:num w:numId="22" w16cid:durableId="2112240024">
    <w:abstractNumId w:val="32"/>
  </w:num>
  <w:num w:numId="23" w16cid:durableId="208811566">
    <w:abstractNumId w:val="7"/>
  </w:num>
  <w:num w:numId="24" w16cid:durableId="111747828">
    <w:abstractNumId w:val="22"/>
  </w:num>
  <w:num w:numId="25" w16cid:durableId="1296721713">
    <w:abstractNumId w:val="28"/>
  </w:num>
  <w:num w:numId="26" w16cid:durableId="1944877361">
    <w:abstractNumId w:val="13"/>
  </w:num>
  <w:num w:numId="27" w16cid:durableId="1822379839">
    <w:abstractNumId w:val="23"/>
  </w:num>
  <w:num w:numId="28" w16cid:durableId="1784373417">
    <w:abstractNumId w:val="3"/>
  </w:num>
  <w:num w:numId="29" w16cid:durableId="1052660181">
    <w:abstractNumId w:val="6"/>
  </w:num>
  <w:num w:numId="30" w16cid:durableId="391660643">
    <w:abstractNumId w:val="16"/>
  </w:num>
  <w:num w:numId="31" w16cid:durableId="1366641936">
    <w:abstractNumId w:val="4"/>
  </w:num>
  <w:num w:numId="32" w16cid:durableId="882132930">
    <w:abstractNumId w:val="20"/>
  </w:num>
  <w:num w:numId="33" w16cid:durableId="47795963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391"/>
    <w:rsid w:val="000015B8"/>
    <w:rsid w:val="00003DFE"/>
    <w:rsid w:val="00006933"/>
    <w:rsid w:val="00010138"/>
    <w:rsid w:val="0001055F"/>
    <w:rsid w:val="000119C4"/>
    <w:rsid w:val="00013415"/>
    <w:rsid w:val="00014CBB"/>
    <w:rsid w:val="00016EA1"/>
    <w:rsid w:val="0002108E"/>
    <w:rsid w:val="00024F6E"/>
    <w:rsid w:val="00025D2C"/>
    <w:rsid w:val="00025FE2"/>
    <w:rsid w:val="000301C7"/>
    <w:rsid w:val="00030B78"/>
    <w:rsid w:val="000314C6"/>
    <w:rsid w:val="00032464"/>
    <w:rsid w:val="000342D1"/>
    <w:rsid w:val="00034BF6"/>
    <w:rsid w:val="00035F06"/>
    <w:rsid w:val="00037736"/>
    <w:rsid w:val="000405DD"/>
    <w:rsid w:val="00043066"/>
    <w:rsid w:val="00044CAB"/>
    <w:rsid w:val="00044FF9"/>
    <w:rsid w:val="000462D7"/>
    <w:rsid w:val="00046D36"/>
    <w:rsid w:val="00047C50"/>
    <w:rsid w:val="000614AD"/>
    <w:rsid w:val="00061856"/>
    <w:rsid w:val="000632EF"/>
    <w:rsid w:val="00065B01"/>
    <w:rsid w:val="00065C38"/>
    <w:rsid w:val="000664A3"/>
    <w:rsid w:val="0006784F"/>
    <w:rsid w:val="00070B9A"/>
    <w:rsid w:val="0007102F"/>
    <w:rsid w:val="00072236"/>
    <w:rsid w:val="00072712"/>
    <w:rsid w:val="00075681"/>
    <w:rsid w:val="00081D35"/>
    <w:rsid w:val="00083FE5"/>
    <w:rsid w:val="0008676F"/>
    <w:rsid w:val="00094585"/>
    <w:rsid w:val="00094C0B"/>
    <w:rsid w:val="000970A0"/>
    <w:rsid w:val="000A0030"/>
    <w:rsid w:val="000A6415"/>
    <w:rsid w:val="000B14C0"/>
    <w:rsid w:val="000B4674"/>
    <w:rsid w:val="000B55E4"/>
    <w:rsid w:val="000C0DE2"/>
    <w:rsid w:val="000C307D"/>
    <w:rsid w:val="000C6360"/>
    <w:rsid w:val="000C6C41"/>
    <w:rsid w:val="000D0041"/>
    <w:rsid w:val="000D0B23"/>
    <w:rsid w:val="000D2215"/>
    <w:rsid w:val="000D29AF"/>
    <w:rsid w:val="000D7722"/>
    <w:rsid w:val="000E1289"/>
    <w:rsid w:val="000E35B0"/>
    <w:rsid w:val="000E683B"/>
    <w:rsid w:val="000F04F8"/>
    <w:rsid w:val="001063E6"/>
    <w:rsid w:val="00106B94"/>
    <w:rsid w:val="00110652"/>
    <w:rsid w:val="001158D1"/>
    <w:rsid w:val="00117FFD"/>
    <w:rsid w:val="00121347"/>
    <w:rsid w:val="00123DAC"/>
    <w:rsid w:val="00124621"/>
    <w:rsid w:val="00124C9A"/>
    <w:rsid w:val="001254C8"/>
    <w:rsid w:val="001279E3"/>
    <w:rsid w:val="00127E51"/>
    <w:rsid w:val="00127EC9"/>
    <w:rsid w:val="00130761"/>
    <w:rsid w:val="00130DCA"/>
    <w:rsid w:val="001318BA"/>
    <w:rsid w:val="00133011"/>
    <w:rsid w:val="00135F3C"/>
    <w:rsid w:val="00135FCF"/>
    <w:rsid w:val="001378D0"/>
    <w:rsid w:val="00137D4B"/>
    <w:rsid w:val="0014002D"/>
    <w:rsid w:val="0014031A"/>
    <w:rsid w:val="00142AF1"/>
    <w:rsid w:val="00144D82"/>
    <w:rsid w:val="00145729"/>
    <w:rsid w:val="001463AC"/>
    <w:rsid w:val="00146791"/>
    <w:rsid w:val="00146F46"/>
    <w:rsid w:val="001477C4"/>
    <w:rsid w:val="00150A58"/>
    <w:rsid w:val="00151187"/>
    <w:rsid w:val="00154F94"/>
    <w:rsid w:val="00163040"/>
    <w:rsid w:val="00165013"/>
    <w:rsid w:val="00165253"/>
    <w:rsid w:val="0016530F"/>
    <w:rsid w:val="0016726F"/>
    <w:rsid w:val="00167BA0"/>
    <w:rsid w:val="0017012A"/>
    <w:rsid w:val="00170CE7"/>
    <w:rsid w:val="001711D4"/>
    <w:rsid w:val="00171EB8"/>
    <w:rsid w:val="001729C4"/>
    <w:rsid w:val="00175811"/>
    <w:rsid w:val="001803C1"/>
    <w:rsid w:val="00181209"/>
    <w:rsid w:val="00181D6C"/>
    <w:rsid w:val="001859FD"/>
    <w:rsid w:val="00186031"/>
    <w:rsid w:val="00190628"/>
    <w:rsid w:val="00190652"/>
    <w:rsid w:val="00191D77"/>
    <w:rsid w:val="001928D2"/>
    <w:rsid w:val="00193972"/>
    <w:rsid w:val="00193CF8"/>
    <w:rsid w:val="001964CE"/>
    <w:rsid w:val="001974B6"/>
    <w:rsid w:val="001A0FC5"/>
    <w:rsid w:val="001A2207"/>
    <w:rsid w:val="001A2B10"/>
    <w:rsid w:val="001A35DE"/>
    <w:rsid w:val="001A379A"/>
    <w:rsid w:val="001A4BCA"/>
    <w:rsid w:val="001A511B"/>
    <w:rsid w:val="001A64BE"/>
    <w:rsid w:val="001B0989"/>
    <w:rsid w:val="001B14BC"/>
    <w:rsid w:val="001B3EE0"/>
    <w:rsid w:val="001B47AE"/>
    <w:rsid w:val="001B6C7A"/>
    <w:rsid w:val="001C1CFB"/>
    <w:rsid w:val="001C1F3A"/>
    <w:rsid w:val="001C5557"/>
    <w:rsid w:val="001C65EB"/>
    <w:rsid w:val="001D3CDE"/>
    <w:rsid w:val="001E0AEE"/>
    <w:rsid w:val="001E0EC9"/>
    <w:rsid w:val="001E1B36"/>
    <w:rsid w:val="001E221F"/>
    <w:rsid w:val="001E25E9"/>
    <w:rsid w:val="001E2838"/>
    <w:rsid w:val="001E5A4E"/>
    <w:rsid w:val="001F1FBC"/>
    <w:rsid w:val="001F30A4"/>
    <w:rsid w:val="001F3115"/>
    <w:rsid w:val="001F3DC4"/>
    <w:rsid w:val="001F5695"/>
    <w:rsid w:val="001F7F0D"/>
    <w:rsid w:val="00200E14"/>
    <w:rsid w:val="00201CAD"/>
    <w:rsid w:val="00202604"/>
    <w:rsid w:val="00203A30"/>
    <w:rsid w:val="00206016"/>
    <w:rsid w:val="00206F71"/>
    <w:rsid w:val="00207174"/>
    <w:rsid w:val="00207242"/>
    <w:rsid w:val="002107A8"/>
    <w:rsid w:val="00212025"/>
    <w:rsid w:val="00212850"/>
    <w:rsid w:val="00216A33"/>
    <w:rsid w:val="0022153B"/>
    <w:rsid w:val="00222834"/>
    <w:rsid w:val="00227238"/>
    <w:rsid w:val="00233416"/>
    <w:rsid w:val="0023493B"/>
    <w:rsid w:val="00240236"/>
    <w:rsid w:val="00241794"/>
    <w:rsid w:val="00241A80"/>
    <w:rsid w:val="0024521D"/>
    <w:rsid w:val="00246A15"/>
    <w:rsid w:val="0025016C"/>
    <w:rsid w:val="002520AE"/>
    <w:rsid w:val="00253BB0"/>
    <w:rsid w:val="0025588F"/>
    <w:rsid w:val="00255B9A"/>
    <w:rsid w:val="00262FE2"/>
    <w:rsid w:val="00263D63"/>
    <w:rsid w:val="0026446E"/>
    <w:rsid w:val="00270AFA"/>
    <w:rsid w:val="00271D0B"/>
    <w:rsid w:val="00273337"/>
    <w:rsid w:val="00273BCA"/>
    <w:rsid w:val="00273F6A"/>
    <w:rsid w:val="00274328"/>
    <w:rsid w:val="00275586"/>
    <w:rsid w:val="0027578A"/>
    <w:rsid w:val="00276128"/>
    <w:rsid w:val="00280E05"/>
    <w:rsid w:val="00280F5F"/>
    <w:rsid w:val="00282625"/>
    <w:rsid w:val="002876AC"/>
    <w:rsid w:val="00287794"/>
    <w:rsid w:val="00287802"/>
    <w:rsid w:val="002879A2"/>
    <w:rsid w:val="00296B98"/>
    <w:rsid w:val="002A2324"/>
    <w:rsid w:val="002A473C"/>
    <w:rsid w:val="002A6FA9"/>
    <w:rsid w:val="002A74EE"/>
    <w:rsid w:val="002B078D"/>
    <w:rsid w:val="002B3753"/>
    <w:rsid w:val="002B44A5"/>
    <w:rsid w:val="002C15A7"/>
    <w:rsid w:val="002C27A1"/>
    <w:rsid w:val="002C6DEC"/>
    <w:rsid w:val="002C79AA"/>
    <w:rsid w:val="002D15BD"/>
    <w:rsid w:val="002D5B0B"/>
    <w:rsid w:val="002D65AE"/>
    <w:rsid w:val="002D6A49"/>
    <w:rsid w:val="002D6CCD"/>
    <w:rsid w:val="002D7FCF"/>
    <w:rsid w:val="002E2427"/>
    <w:rsid w:val="002E31BF"/>
    <w:rsid w:val="002F2C00"/>
    <w:rsid w:val="002F2D43"/>
    <w:rsid w:val="002F579D"/>
    <w:rsid w:val="002F5AB3"/>
    <w:rsid w:val="002F76E7"/>
    <w:rsid w:val="002F76F7"/>
    <w:rsid w:val="00301F31"/>
    <w:rsid w:val="00303522"/>
    <w:rsid w:val="00304617"/>
    <w:rsid w:val="00304D54"/>
    <w:rsid w:val="00306909"/>
    <w:rsid w:val="0030774A"/>
    <w:rsid w:val="003133AE"/>
    <w:rsid w:val="00315841"/>
    <w:rsid w:val="00325BE0"/>
    <w:rsid w:val="003275EB"/>
    <w:rsid w:val="00330868"/>
    <w:rsid w:val="0033168C"/>
    <w:rsid w:val="003318F2"/>
    <w:rsid w:val="0033297E"/>
    <w:rsid w:val="00332CAC"/>
    <w:rsid w:val="00337426"/>
    <w:rsid w:val="0034154C"/>
    <w:rsid w:val="00341C96"/>
    <w:rsid w:val="00343EAE"/>
    <w:rsid w:val="0034541A"/>
    <w:rsid w:val="003527FA"/>
    <w:rsid w:val="003547A9"/>
    <w:rsid w:val="00354B0E"/>
    <w:rsid w:val="00357651"/>
    <w:rsid w:val="00360890"/>
    <w:rsid w:val="00360B3B"/>
    <w:rsid w:val="00360BCB"/>
    <w:rsid w:val="003617E0"/>
    <w:rsid w:val="003624B5"/>
    <w:rsid w:val="003632EC"/>
    <w:rsid w:val="003639CB"/>
    <w:rsid w:val="003653E3"/>
    <w:rsid w:val="00371ECD"/>
    <w:rsid w:val="003723F9"/>
    <w:rsid w:val="003726C0"/>
    <w:rsid w:val="00372912"/>
    <w:rsid w:val="00374D84"/>
    <w:rsid w:val="003800B8"/>
    <w:rsid w:val="003808AC"/>
    <w:rsid w:val="00383268"/>
    <w:rsid w:val="00383D41"/>
    <w:rsid w:val="00391F69"/>
    <w:rsid w:val="00393BF7"/>
    <w:rsid w:val="00396582"/>
    <w:rsid w:val="00397D55"/>
    <w:rsid w:val="003A2DF5"/>
    <w:rsid w:val="003A5A15"/>
    <w:rsid w:val="003A6C3A"/>
    <w:rsid w:val="003B11A8"/>
    <w:rsid w:val="003B1AF0"/>
    <w:rsid w:val="003B5084"/>
    <w:rsid w:val="003C0F19"/>
    <w:rsid w:val="003C17F8"/>
    <w:rsid w:val="003C4DBF"/>
    <w:rsid w:val="003C613D"/>
    <w:rsid w:val="003C7895"/>
    <w:rsid w:val="003D149C"/>
    <w:rsid w:val="003D3DB6"/>
    <w:rsid w:val="003D5DCE"/>
    <w:rsid w:val="003D66A5"/>
    <w:rsid w:val="003E2A96"/>
    <w:rsid w:val="003E30FD"/>
    <w:rsid w:val="003F09D6"/>
    <w:rsid w:val="003F2930"/>
    <w:rsid w:val="003F299B"/>
    <w:rsid w:val="003F43BE"/>
    <w:rsid w:val="003F6E85"/>
    <w:rsid w:val="003F72FB"/>
    <w:rsid w:val="00400B68"/>
    <w:rsid w:val="00400F0D"/>
    <w:rsid w:val="004021A2"/>
    <w:rsid w:val="004058D0"/>
    <w:rsid w:val="004141AF"/>
    <w:rsid w:val="00415737"/>
    <w:rsid w:val="004221FC"/>
    <w:rsid w:val="00422B34"/>
    <w:rsid w:val="0042446F"/>
    <w:rsid w:val="00425083"/>
    <w:rsid w:val="00425287"/>
    <w:rsid w:val="00425428"/>
    <w:rsid w:val="00425E89"/>
    <w:rsid w:val="00426AD5"/>
    <w:rsid w:val="00430207"/>
    <w:rsid w:val="004344CE"/>
    <w:rsid w:val="004357DF"/>
    <w:rsid w:val="00436D6E"/>
    <w:rsid w:val="0044279C"/>
    <w:rsid w:val="00444C15"/>
    <w:rsid w:val="00445150"/>
    <w:rsid w:val="00445A0D"/>
    <w:rsid w:val="00445DE8"/>
    <w:rsid w:val="00446035"/>
    <w:rsid w:val="004469B1"/>
    <w:rsid w:val="00447ECD"/>
    <w:rsid w:val="0045261B"/>
    <w:rsid w:val="00452873"/>
    <w:rsid w:val="00453F39"/>
    <w:rsid w:val="004557E8"/>
    <w:rsid w:val="00455E76"/>
    <w:rsid w:val="00457ED4"/>
    <w:rsid w:val="00461179"/>
    <w:rsid w:val="0046133B"/>
    <w:rsid w:val="004615F0"/>
    <w:rsid w:val="0046350A"/>
    <w:rsid w:val="00464E9B"/>
    <w:rsid w:val="0046694C"/>
    <w:rsid w:val="004729E5"/>
    <w:rsid w:val="00473596"/>
    <w:rsid w:val="004769F7"/>
    <w:rsid w:val="00484482"/>
    <w:rsid w:val="0048498A"/>
    <w:rsid w:val="00484F4E"/>
    <w:rsid w:val="00486C87"/>
    <w:rsid w:val="004877A3"/>
    <w:rsid w:val="00490D9B"/>
    <w:rsid w:val="00490F01"/>
    <w:rsid w:val="00491871"/>
    <w:rsid w:val="00492509"/>
    <w:rsid w:val="004926B3"/>
    <w:rsid w:val="0049354A"/>
    <w:rsid w:val="004949A2"/>
    <w:rsid w:val="00496740"/>
    <w:rsid w:val="00497375"/>
    <w:rsid w:val="004976E8"/>
    <w:rsid w:val="004A394A"/>
    <w:rsid w:val="004A4294"/>
    <w:rsid w:val="004A610A"/>
    <w:rsid w:val="004B46E2"/>
    <w:rsid w:val="004B54AA"/>
    <w:rsid w:val="004B65BD"/>
    <w:rsid w:val="004B6A20"/>
    <w:rsid w:val="004C1EDB"/>
    <w:rsid w:val="004C49CD"/>
    <w:rsid w:val="004C6519"/>
    <w:rsid w:val="004C7BFB"/>
    <w:rsid w:val="004D43E7"/>
    <w:rsid w:val="004D52F5"/>
    <w:rsid w:val="004E0633"/>
    <w:rsid w:val="004E11AB"/>
    <w:rsid w:val="004E2DEC"/>
    <w:rsid w:val="004E412C"/>
    <w:rsid w:val="004F15F2"/>
    <w:rsid w:val="004F6F61"/>
    <w:rsid w:val="00500EF0"/>
    <w:rsid w:val="00501E8C"/>
    <w:rsid w:val="00505A88"/>
    <w:rsid w:val="005115C1"/>
    <w:rsid w:val="00516814"/>
    <w:rsid w:val="00516995"/>
    <w:rsid w:val="00517CE4"/>
    <w:rsid w:val="00520C9A"/>
    <w:rsid w:val="005224FB"/>
    <w:rsid w:val="00522C15"/>
    <w:rsid w:val="0052442E"/>
    <w:rsid w:val="005258D4"/>
    <w:rsid w:val="00527184"/>
    <w:rsid w:val="005321D1"/>
    <w:rsid w:val="00535078"/>
    <w:rsid w:val="0054153C"/>
    <w:rsid w:val="005430E6"/>
    <w:rsid w:val="00545AFC"/>
    <w:rsid w:val="005528DC"/>
    <w:rsid w:val="005601BB"/>
    <w:rsid w:val="00560405"/>
    <w:rsid w:val="00566298"/>
    <w:rsid w:val="00573E13"/>
    <w:rsid w:val="005760AE"/>
    <w:rsid w:val="005816D5"/>
    <w:rsid w:val="00582504"/>
    <w:rsid w:val="005828B8"/>
    <w:rsid w:val="00582CDB"/>
    <w:rsid w:val="00584AD4"/>
    <w:rsid w:val="00584BE6"/>
    <w:rsid w:val="00586B38"/>
    <w:rsid w:val="005909E2"/>
    <w:rsid w:val="00590D0F"/>
    <w:rsid w:val="00590D61"/>
    <w:rsid w:val="00591AD5"/>
    <w:rsid w:val="005930B7"/>
    <w:rsid w:val="00593AC9"/>
    <w:rsid w:val="00597C0F"/>
    <w:rsid w:val="005A0539"/>
    <w:rsid w:val="005A1443"/>
    <w:rsid w:val="005A4508"/>
    <w:rsid w:val="005A6430"/>
    <w:rsid w:val="005A6FE0"/>
    <w:rsid w:val="005B00C0"/>
    <w:rsid w:val="005B2483"/>
    <w:rsid w:val="005B369E"/>
    <w:rsid w:val="005B6B5D"/>
    <w:rsid w:val="005B7D2D"/>
    <w:rsid w:val="005C1588"/>
    <w:rsid w:val="005C1CCC"/>
    <w:rsid w:val="005C2E48"/>
    <w:rsid w:val="005C3C37"/>
    <w:rsid w:val="005C4C2F"/>
    <w:rsid w:val="005C62B6"/>
    <w:rsid w:val="005C6B33"/>
    <w:rsid w:val="005D04E2"/>
    <w:rsid w:val="005D1986"/>
    <w:rsid w:val="005D198B"/>
    <w:rsid w:val="005D1E9F"/>
    <w:rsid w:val="005D6236"/>
    <w:rsid w:val="005D6F36"/>
    <w:rsid w:val="005E332D"/>
    <w:rsid w:val="005E4E45"/>
    <w:rsid w:val="005F293E"/>
    <w:rsid w:val="005F5B1E"/>
    <w:rsid w:val="005F6146"/>
    <w:rsid w:val="0060009B"/>
    <w:rsid w:val="006001FF"/>
    <w:rsid w:val="006017B5"/>
    <w:rsid w:val="00601D2F"/>
    <w:rsid w:val="006037F1"/>
    <w:rsid w:val="00610440"/>
    <w:rsid w:val="0061159E"/>
    <w:rsid w:val="006117F8"/>
    <w:rsid w:val="006123DF"/>
    <w:rsid w:val="00612CD1"/>
    <w:rsid w:val="006159E2"/>
    <w:rsid w:val="006165D1"/>
    <w:rsid w:val="00616684"/>
    <w:rsid w:val="00617202"/>
    <w:rsid w:val="006178DB"/>
    <w:rsid w:val="00622542"/>
    <w:rsid w:val="0062270A"/>
    <w:rsid w:val="00623457"/>
    <w:rsid w:val="00623E59"/>
    <w:rsid w:val="00623F9C"/>
    <w:rsid w:val="0062420F"/>
    <w:rsid w:val="00626887"/>
    <w:rsid w:val="00631450"/>
    <w:rsid w:val="00631DDF"/>
    <w:rsid w:val="00632A54"/>
    <w:rsid w:val="00632A6B"/>
    <w:rsid w:val="0063416B"/>
    <w:rsid w:val="006348BC"/>
    <w:rsid w:val="00637B86"/>
    <w:rsid w:val="00640146"/>
    <w:rsid w:val="006413A6"/>
    <w:rsid w:val="00642742"/>
    <w:rsid w:val="00651449"/>
    <w:rsid w:val="006528AB"/>
    <w:rsid w:val="00652D7F"/>
    <w:rsid w:val="00654E31"/>
    <w:rsid w:val="006559FC"/>
    <w:rsid w:val="00655C5A"/>
    <w:rsid w:val="00666081"/>
    <w:rsid w:val="00667E25"/>
    <w:rsid w:val="00670279"/>
    <w:rsid w:val="00672C2D"/>
    <w:rsid w:val="00676496"/>
    <w:rsid w:val="00676554"/>
    <w:rsid w:val="00676A39"/>
    <w:rsid w:val="00676E77"/>
    <w:rsid w:val="006804E1"/>
    <w:rsid w:val="00681D3D"/>
    <w:rsid w:val="00683598"/>
    <w:rsid w:val="00683626"/>
    <w:rsid w:val="00686E04"/>
    <w:rsid w:val="006870EC"/>
    <w:rsid w:val="00696AA6"/>
    <w:rsid w:val="00697B10"/>
    <w:rsid w:val="006A0734"/>
    <w:rsid w:val="006A12AB"/>
    <w:rsid w:val="006A2120"/>
    <w:rsid w:val="006A3213"/>
    <w:rsid w:val="006A33B9"/>
    <w:rsid w:val="006A7105"/>
    <w:rsid w:val="006B3391"/>
    <w:rsid w:val="006B45BA"/>
    <w:rsid w:val="006B66EF"/>
    <w:rsid w:val="006B6BC5"/>
    <w:rsid w:val="006C2FF9"/>
    <w:rsid w:val="006C41BF"/>
    <w:rsid w:val="006C4514"/>
    <w:rsid w:val="006C518F"/>
    <w:rsid w:val="006C6217"/>
    <w:rsid w:val="006D26EF"/>
    <w:rsid w:val="006D51BF"/>
    <w:rsid w:val="006D713B"/>
    <w:rsid w:val="006E38CD"/>
    <w:rsid w:val="006E6BC7"/>
    <w:rsid w:val="006F06AD"/>
    <w:rsid w:val="006F1D79"/>
    <w:rsid w:val="006F739D"/>
    <w:rsid w:val="006F77F9"/>
    <w:rsid w:val="0070636C"/>
    <w:rsid w:val="00707270"/>
    <w:rsid w:val="00707474"/>
    <w:rsid w:val="00712092"/>
    <w:rsid w:val="007130CC"/>
    <w:rsid w:val="00713B01"/>
    <w:rsid w:val="00713EBB"/>
    <w:rsid w:val="0071471F"/>
    <w:rsid w:val="007165D1"/>
    <w:rsid w:val="007174CF"/>
    <w:rsid w:val="00721307"/>
    <w:rsid w:val="007218BF"/>
    <w:rsid w:val="0072200F"/>
    <w:rsid w:val="0072215E"/>
    <w:rsid w:val="00726DE7"/>
    <w:rsid w:val="0072762E"/>
    <w:rsid w:val="007359FF"/>
    <w:rsid w:val="007370C5"/>
    <w:rsid w:val="00740D7D"/>
    <w:rsid w:val="00740F8E"/>
    <w:rsid w:val="00745C61"/>
    <w:rsid w:val="00746DF2"/>
    <w:rsid w:val="00746FF5"/>
    <w:rsid w:val="00751992"/>
    <w:rsid w:val="007547E7"/>
    <w:rsid w:val="00755C71"/>
    <w:rsid w:val="0075642C"/>
    <w:rsid w:val="00756A35"/>
    <w:rsid w:val="00760605"/>
    <w:rsid w:val="007667C4"/>
    <w:rsid w:val="00766D93"/>
    <w:rsid w:val="00774DC7"/>
    <w:rsid w:val="00774FCB"/>
    <w:rsid w:val="007771BB"/>
    <w:rsid w:val="0078182D"/>
    <w:rsid w:val="007826F6"/>
    <w:rsid w:val="00787CE7"/>
    <w:rsid w:val="00787FD4"/>
    <w:rsid w:val="0079025E"/>
    <w:rsid w:val="00790B0A"/>
    <w:rsid w:val="00792BC9"/>
    <w:rsid w:val="00793670"/>
    <w:rsid w:val="00795525"/>
    <w:rsid w:val="00797F77"/>
    <w:rsid w:val="007A2B19"/>
    <w:rsid w:val="007A30B0"/>
    <w:rsid w:val="007A477D"/>
    <w:rsid w:val="007B425F"/>
    <w:rsid w:val="007B5A60"/>
    <w:rsid w:val="007B7F0E"/>
    <w:rsid w:val="007C0241"/>
    <w:rsid w:val="007C196B"/>
    <w:rsid w:val="007C2594"/>
    <w:rsid w:val="007C3254"/>
    <w:rsid w:val="007C409A"/>
    <w:rsid w:val="007C4E02"/>
    <w:rsid w:val="007C6751"/>
    <w:rsid w:val="007D13F7"/>
    <w:rsid w:val="007D2C07"/>
    <w:rsid w:val="007D3242"/>
    <w:rsid w:val="007D57C1"/>
    <w:rsid w:val="007D60C3"/>
    <w:rsid w:val="007D69A1"/>
    <w:rsid w:val="007D7A79"/>
    <w:rsid w:val="007D7D99"/>
    <w:rsid w:val="007E326B"/>
    <w:rsid w:val="007E6D9C"/>
    <w:rsid w:val="007F12E5"/>
    <w:rsid w:val="007F1582"/>
    <w:rsid w:val="007F1C48"/>
    <w:rsid w:val="007F3B2F"/>
    <w:rsid w:val="00801070"/>
    <w:rsid w:val="0080114F"/>
    <w:rsid w:val="00801B81"/>
    <w:rsid w:val="00802B07"/>
    <w:rsid w:val="008047E6"/>
    <w:rsid w:val="00804EA7"/>
    <w:rsid w:val="0080652E"/>
    <w:rsid w:val="0080761D"/>
    <w:rsid w:val="00811D70"/>
    <w:rsid w:val="0081283B"/>
    <w:rsid w:val="00813B58"/>
    <w:rsid w:val="00815C5E"/>
    <w:rsid w:val="00817430"/>
    <w:rsid w:val="00821620"/>
    <w:rsid w:val="00823070"/>
    <w:rsid w:val="0082503F"/>
    <w:rsid w:val="00826AF1"/>
    <w:rsid w:val="0082791E"/>
    <w:rsid w:val="00832200"/>
    <w:rsid w:val="008331DB"/>
    <w:rsid w:val="00833D45"/>
    <w:rsid w:val="008361EE"/>
    <w:rsid w:val="008427A4"/>
    <w:rsid w:val="00842C50"/>
    <w:rsid w:val="0084353B"/>
    <w:rsid w:val="00843EB6"/>
    <w:rsid w:val="00845158"/>
    <w:rsid w:val="008459C3"/>
    <w:rsid w:val="00845C69"/>
    <w:rsid w:val="00854241"/>
    <w:rsid w:val="0085569F"/>
    <w:rsid w:val="00855727"/>
    <w:rsid w:val="008558C5"/>
    <w:rsid w:val="00855ACD"/>
    <w:rsid w:val="00855BA2"/>
    <w:rsid w:val="0085716E"/>
    <w:rsid w:val="008578CE"/>
    <w:rsid w:val="00857C68"/>
    <w:rsid w:val="0086007E"/>
    <w:rsid w:val="00863B28"/>
    <w:rsid w:val="0086423D"/>
    <w:rsid w:val="00864EBB"/>
    <w:rsid w:val="008659DC"/>
    <w:rsid w:val="00866197"/>
    <w:rsid w:val="008665E4"/>
    <w:rsid w:val="00880699"/>
    <w:rsid w:val="00881E03"/>
    <w:rsid w:val="0088204F"/>
    <w:rsid w:val="008834BC"/>
    <w:rsid w:val="0088538A"/>
    <w:rsid w:val="00887BF6"/>
    <w:rsid w:val="00891EDA"/>
    <w:rsid w:val="00892829"/>
    <w:rsid w:val="00894C03"/>
    <w:rsid w:val="008A0839"/>
    <w:rsid w:val="008A0A7E"/>
    <w:rsid w:val="008A15DB"/>
    <w:rsid w:val="008A3B19"/>
    <w:rsid w:val="008A50F9"/>
    <w:rsid w:val="008A63A4"/>
    <w:rsid w:val="008B2EC4"/>
    <w:rsid w:val="008B6196"/>
    <w:rsid w:val="008C5993"/>
    <w:rsid w:val="008C6ABF"/>
    <w:rsid w:val="008D03A7"/>
    <w:rsid w:val="008D0B0A"/>
    <w:rsid w:val="008D16AA"/>
    <w:rsid w:val="008D303A"/>
    <w:rsid w:val="008E0848"/>
    <w:rsid w:val="008E14FB"/>
    <w:rsid w:val="008E1C0F"/>
    <w:rsid w:val="008E2A81"/>
    <w:rsid w:val="008E3189"/>
    <w:rsid w:val="008E3D47"/>
    <w:rsid w:val="008E7B71"/>
    <w:rsid w:val="008F1DBF"/>
    <w:rsid w:val="008F2107"/>
    <w:rsid w:val="008F3356"/>
    <w:rsid w:val="008F5BBD"/>
    <w:rsid w:val="008F6E23"/>
    <w:rsid w:val="008F7994"/>
    <w:rsid w:val="00900F92"/>
    <w:rsid w:val="00902BC6"/>
    <w:rsid w:val="00903156"/>
    <w:rsid w:val="00905954"/>
    <w:rsid w:val="00910380"/>
    <w:rsid w:val="00912617"/>
    <w:rsid w:val="009243B8"/>
    <w:rsid w:val="00924907"/>
    <w:rsid w:val="00924BBF"/>
    <w:rsid w:val="00925652"/>
    <w:rsid w:val="00927940"/>
    <w:rsid w:val="00933CF3"/>
    <w:rsid w:val="00936606"/>
    <w:rsid w:val="00936D3D"/>
    <w:rsid w:val="0093733C"/>
    <w:rsid w:val="00937AC7"/>
    <w:rsid w:val="00941129"/>
    <w:rsid w:val="00942171"/>
    <w:rsid w:val="00942F9F"/>
    <w:rsid w:val="0094339D"/>
    <w:rsid w:val="009433D5"/>
    <w:rsid w:val="00944E49"/>
    <w:rsid w:val="00944EE2"/>
    <w:rsid w:val="00945402"/>
    <w:rsid w:val="009515D0"/>
    <w:rsid w:val="00954CA6"/>
    <w:rsid w:val="00954CF2"/>
    <w:rsid w:val="00956BA2"/>
    <w:rsid w:val="00956D2A"/>
    <w:rsid w:val="009626A5"/>
    <w:rsid w:val="00962D3E"/>
    <w:rsid w:val="00962E65"/>
    <w:rsid w:val="009633CC"/>
    <w:rsid w:val="00963B8A"/>
    <w:rsid w:val="00963E47"/>
    <w:rsid w:val="00965F39"/>
    <w:rsid w:val="00972D26"/>
    <w:rsid w:val="00974C01"/>
    <w:rsid w:val="0097614A"/>
    <w:rsid w:val="00977761"/>
    <w:rsid w:val="009779A3"/>
    <w:rsid w:val="00981E80"/>
    <w:rsid w:val="00983229"/>
    <w:rsid w:val="00984921"/>
    <w:rsid w:val="00987FCA"/>
    <w:rsid w:val="009914E2"/>
    <w:rsid w:val="00994364"/>
    <w:rsid w:val="00994E03"/>
    <w:rsid w:val="009972E4"/>
    <w:rsid w:val="00997550"/>
    <w:rsid w:val="009A3895"/>
    <w:rsid w:val="009A708E"/>
    <w:rsid w:val="009B2A49"/>
    <w:rsid w:val="009B328C"/>
    <w:rsid w:val="009B4CC9"/>
    <w:rsid w:val="009B56EE"/>
    <w:rsid w:val="009B5BC5"/>
    <w:rsid w:val="009B7215"/>
    <w:rsid w:val="009C5D9E"/>
    <w:rsid w:val="009D0FE3"/>
    <w:rsid w:val="009D4087"/>
    <w:rsid w:val="009D4895"/>
    <w:rsid w:val="009D5221"/>
    <w:rsid w:val="009E23A9"/>
    <w:rsid w:val="009E2A45"/>
    <w:rsid w:val="009E5517"/>
    <w:rsid w:val="009E59C3"/>
    <w:rsid w:val="009E5B1E"/>
    <w:rsid w:val="009E756E"/>
    <w:rsid w:val="009E762B"/>
    <w:rsid w:val="009F0117"/>
    <w:rsid w:val="009F1B91"/>
    <w:rsid w:val="009F1E73"/>
    <w:rsid w:val="009F4696"/>
    <w:rsid w:val="009F75FF"/>
    <w:rsid w:val="00A03215"/>
    <w:rsid w:val="00A05371"/>
    <w:rsid w:val="00A05EDB"/>
    <w:rsid w:val="00A06C90"/>
    <w:rsid w:val="00A070E1"/>
    <w:rsid w:val="00A15B41"/>
    <w:rsid w:val="00A22811"/>
    <w:rsid w:val="00A2492C"/>
    <w:rsid w:val="00A2579C"/>
    <w:rsid w:val="00A3057C"/>
    <w:rsid w:val="00A31362"/>
    <w:rsid w:val="00A335A6"/>
    <w:rsid w:val="00A414CE"/>
    <w:rsid w:val="00A41D8C"/>
    <w:rsid w:val="00A42101"/>
    <w:rsid w:val="00A43BCA"/>
    <w:rsid w:val="00A51794"/>
    <w:rsid w:val="00A52116"/>
    <w:rsid w:val="00A54EAF"/>
    <w:rsid w:val="00A61F6B"/>
    <w:rsid w:val="00A624B2"/>
    <w:rsid w:val="00A64024"/>
    <w:rsid w:val="00A73222"/>
    <w:rsid w:val="00A80EA7"/>
    <w:rsid w:val="00A81F70"/>
    <w:rsid w:val="00A84686"/>
    <w:rsid w:val="00A8527B"/>
    <w:rsid w:val="00A87ED7"/>
    <w:rsid w:val="00A92E1B"/>
    <w:rsid w:val="00A93626"/>
    <w:rsid w:val="00A9530D"/>
    <w:rsid w:val="00AA0212"/>
    <w:rsid w:val="00AA060F"/>
    <w:rsid w:val="00AA18DB"/>
    <w:rsid w:val="00AA27EC"/>
    <w:rsid w:val="00AA2C20"/>
    <w:rsid w:val="00AA34B0"/>
    <w:rsid w:val="00AB0521"/>
    <w:rsid w:val="00AB61B1"/>
    <w:rsid w:val="00AB6D12"/>
    <w:rsid w:val="00AB7296"/>
    <w:rsid w:val="00AB7B22"/>
    <w:rsid w:val="00AC1209"/>
    <w:rsid w:val="00AC61CA"/>
    <w:rsid w:val="00AC6C7F"/>
    <w:rsid w:val="00AC7AF9"/>
    <w:rsid w:val="00AD3DAB"/>
    <w:rsid w:val="00AD476C"/>
    <w:rsid w:val="00AD72DA"/>
    <w:rsid w:val="00AE0258"/>
    <w:rsid w:val="00AE2710"/>
    <w:rsid w:val="00AE2DA8"/>
    <w:rsid w:val="00AE3894"/>
    <w:rsid w:val="00AE5B8A"/>
    <w:rsid w:val="00AE6407"/>
    <w:rsid w:val="00AF490F"/>
    <w:rsid w:val="00AF52F8"/>
    <w:rsid w:val="00B00CF5"/>
    <w:rsid w:val="00B02328"/>
    <w:rsid w:val="00B03640"/>
    <w:rsid w:val="00B038BF"/>
    <w:rsid w:val="00B05566"/>
    <w:rsid w:val="00B056A2"/>
    <w:rsid w:val="00B10650"/>
    <w:rsid w:val="00B11BBF"/>
    <w:rsid w:val="00B12750"/>
    <w:rsid w:val="00B13BD5"/>
    <w:rsid w:val="00B2039D"/>
    <w:rsid w:val="00B22B57"/>
    <w:rsid w:val="00B31401"/>
    <w:rsid w:val="00B31F82"/>
    <w:rsid w:val="00B32289"/>
    <w:rsid w:val="00B32D4F"/>
    <w:rsid w:val="00B34BB6"/>
    <w:rsid w:val="00B35651"/>
    <w:rsid w:val="00B36302"/>
    <w:rsid w:val="00B36D66"/>
    <w:rsid w:val="00B370FC"/>
    <w:rsid w:val="00B405E7"/>
    <w:rsid w:val="00B42A95"/>
    <w:rsid w:val="00B42EE9"/>
    <w:rsid w:val="00B436F6"/>
    <w:rsid w:val="00B447DE"/>
    <w:rsid w:val="00B44F62"/>
    <w:rsid w:val="00B46C79"/>
    <w:rsid w:val="00B5353A"/>
    <w:rsid w:val="00B604BD"/>
    <w:rsid w:val="00B6136F"/>
    <w:rsid w:val="00B61507"/>
    <w:rsid w:val="00B641DD"/>
    <w:rsid w:val="00B6677E"/>
    <w:rsid w:val="00B67856"/>
    <w:rsid w:val="00B67D34"/>
    <w:rsid w:val="00B71F2C"/>
    <w:rsid w:val="00B7207C"/>
    <w:rsid w:val="00B73487"/>
    <w:rsid w:val="00B74A0F"/>
    <w:rsid w:val="00B74DC3"/>
    <w:rsid w:val="00B75CD5"/>
    <w:rsid w:val="00B76AEF"/>
    <w:rsid w:val="00B81ED5"/>
    <w:rsid w:val="00B82EAE"/>
    <w:rsid w:val="00B844A3"/>
    <w:rsid w:val="00B9054A"/>
    <w:rsid w:val="00B906A7"/>
    <w:rsid w:val="00B90B36"/>
    <w:rsid w:val="00B90E44"/>
    <w:rsid w:val="00B9308F"/>
    <w:rsid w:val="00BA0CA8"/>
    <w:rsid w:val="00BA7362"/>
    <w:rsid w:val="00BA7743"/>
    <w:rsid w:val="00BB1C42"/>
    <w:rsid w:val="00BB6210"/>
    <w:rsid w:val="00BB70C1"/>
    <w:rsid w:val="00BC01A7"/>
    <w:rsid w:val="00BC709D"/>
    <w:rsid w:val="00BD06E0"/>
    <w:rsid w:val="00BD160A"/>
    <w:rsid w:val="00BD4705"/>
    <w:rsid w:val="00BD5160"/>
    <w:rsid w:val="00BD54C3"/>
    <w:rsid w:val="00BD59D8"/>
    <w:rsid w:val="00BD7140"/>
    <w:rsid w:val="00BE1B86"/>
    <w:rsid w:val="00BE2E39"/>
    <w:rsid w:val="00BE331D"/>
    <w:rsid w:val="00BE3B91"/>
    <w:rsid w:val="00BE5A5A"/>
    <w:rsid w:val="00BE5BD5"/>
    <w:rsid w:val="00BE658C"/>
    <w:rsid w:val="00BE6F6E"/>
    <w:rsid w:val="00BE7E4D"/>
    <w:rsid w:val="00BF0C19"/>
    <w:rsid w:val="00BF414A"/>
    <w:rsid w:val="00BF475D"/>
    <w:rsid w:val="00BF7EDB"/>
    <w:rsid w:val="00C0292D"/>
    <w:rsid w:val="00C052EC"/>
    <w:rsid w:val="00C06EE5"/>
    <w:rsid w:val="00C07700"/>
    <w:rsid w:val="00C10785"/>
    <w:rsid w:val="00C13764"/>
    <w:rsid w:val="00C13A0F"/>
    <w:rsid w:val="00C15407"/>
    <w:rsid w:val="00C21467"/>
    <w:rsid w:val="00C23D94"/>
    <w:rsid w:val="00C24D42"/>
    <w:rsid w:val="00C307CC"/>
    <w:rsid w:val="00C34FE7"/>
    <w:rsid w:val="00C40228"/>
    <w:rsid w:val="00C46CD0"/>
    <w:rsid w:val="00C477D5"/>
    <w:rsid w:val="00C518CB"/>
    <w:rsid w:val="00C57D18"/>
    <w:rsid w:val="00C63688"/>
    <w:rsid w:val="00C65073"/>
    <w:rsid w:val="00C6635C"/>
    <w:rsid w:val="00C663B8"/>
    <w:rsid w:val="00C663F8"/>
    <w:rsid w:val="00C67160"/>
    <w:rsid w:val="00C72261"/>
    <w:rsid w:val="00C74C47"/>
    <w:rsid w:val="00C759D6"/>
    <w:rsid w:val="00C7709C"/>
    <w:rsid w:val="00C7728E"/>
    <w:rsid w:val="00C803D5"/>
    <w:rsid w:val="00C847FF"/>
    <w:rsid w:val="00C85B6B"/>
    <w:rsid w:val="00C877B3"/>
    <w:rsid w:val="00C9300D"/>
    <w:rsid w:val="00CA1C07"/>
    <w:rsid w:val="00CA22B3"/>
    <w:rsid w:val="00CA23E5"/>
    <w:rsid w:val="00CA2764"/>
    <w:rsid w:val="00CA4F77"/>
    <w:rsid w:val="00CA6F31"/>
    <w:rsid w:val="00CA7184"/>
    <w:rsid w:val="00CB02B0"/>
    <w:rsid w:val="00CB099E"/>
    <w:rsid w:val="00CB0B1F"/>
    <w:rsid w:val="00CB4AA9"/>
    <w:rsid w:val="00CB56F6"/>
    <w:rsid w:val="00CB6A7E"/>
    <w:rsid w:val="00CC31B1"/>
    <w:rsid w:val="00CC4FA3"/>
    <w:rsid w:val="00CD0450"/>
    <w:rsid w:val="00CD19EC"/>
    <w:rsid w:val="00CD2A66"/>
    <w:rsid w:val="00CD3126"/>
    <w:rsid w:val="00CD397B"/>
    <w:rsid w:val="00CD5485"/>
    <w:rsid w:val="00CD6C56"/>
    <w:rsid w:val="00CD7BAB"/>
    <w:rsid w:val="00CE5BFA"/>
    <w:rsid w:val="00CE672E"/>
    <w:rsid w:val="00CE72AB"/>
    <w:rsid w:val="00CF0959"/>
    <w:rsid w:val="00CF39FB"/>
    <w:rsid w:val="00CF561F"/>
    <w:rsid w:val="00CF5DC9"/>
    <w:rsid w:val="00CF6E61"/>
    <w:rsid w:val="00D018FF"/>
    <w:rsid w:val="00D03CFC"/>
    <w:rsid w:val="00D03E6D"/>
    <w:rsid w:val="00D04393"/>
    <w:rsid w:val="00D14856"/>
    <w:rsid w:val="00D14C99"/>
    <w:rsid w:val="00D205A4"/>
    <w:rsid w:val="00D21FA4"/>
    <w:rsid w:val="00D23C4E"/>
    <w:rsid w:val="00D244DA"/>
    <w:rsid w:val="00D24A26"/>
    <w:rsid w:val="00D24BE0"/>
    <w:rsid w:val="00D305AF"/>
    <w:rsid w:val="00D31250"/>
    <w:rsid w:val="00D33A1E"/>
    <w:rsid w:val="00D357E9"/>
    <w:rsid w:val="00D35A2A"/>
    <w:rsid w:val="00D43C5B"/>
    <w:rsid w:val="00D50283"/>
    <w:rsid w:val="00D53A81"/>
    <w:rsid w:val="00D60CDF"/>
    <w:rsid w:val="00D61406"/>
    <w:rsid w:val="00D61CE2"/>
    <w:rsid w:val="00D62D9D"/>
    <w:rsid w:val="00D62EAE"/>
    <w:rsid w:val="00D64261"/>
    <w:rsid w:val="00D64813"/>
    <w:rsid w:val="00D6496D"/>
    <w:rsid w:val="00D704DD"/>
    <w:rsid w:val="00D71292"/>
    <w:rsid w:val="00D72977"/>
    <w:rsid w:val="00D74C36"/>
    <w:rsid w:val="00D75279"/>
    <w:rsid w:val="00D7711E"/>
    <w:rsid w:val="00D80D60"/>
    <w:rsid w:val="00D827B7"/>
    <w:rsid w:val="00D843BD"/>
    <w:rsid w:val="00D84A83"/>
    <w:rsid w:val="00D859BD"/>
    <w:rsid w:val="00D860A0"/>
    <w:rsid w:val="00D9041C"/>
    <w:rsid w:val="00D90570"/>
    <w:rsid w:val="00D92578"/>
    <w:rsid w:val="00D93A9D"/>
    <w:rsid w:val="00D96978"/>
    <w:rsid w:val="00D97737"/>
    <w:rsid w:val="00DA0EDA"/>
    <w:rsid w:val="00DA21D5"/>
    <w:rsid w:val="00DA2E94"/>
    <w:rsid w:val="00DA2EDB"/>
    <w:rsid w:val="00DA31B2"/>
    <w:rsid w:val="00DA4965"/>
    <w:rsid w:val="00DA4C3D"/>
    <w:rsid w:val="00DA5E2E"/>
    <w:rsid w:val="00DA605F"/>
    <w:rsid w:val="00DA685C"/>
    <w:rsid w:val="00DB11D2"/>
    <w:rsid w:val="00DC6660"/>
    <w:rsid w:val="00DD1252"/>
    <w:rsid w:val="00DE189C"/>
    <w:rsid w:val="00DE2543"/>
    <w:rsid w:val="00DE2AFA"/>
    <w:rsid w:val="00DE2BCF"/>
    <w:rsid w:val="00DE6016"/>
    <w:rsid w:val="00DF1A2F"/>
    <w:rsid w:val="00DF2DBD"/>
    <w:rsid w:val="00DF5387"/>
    <w:rsid w:val="00DF5F9D"/>
    <w:rsid w:val="00DF6233"/>
    <w:rsid w:val="00DF6DB7"/>
    <w:rsid w:val="00E02F0C"/>
    <w:rsid w:val="00E05A38"/>
    <w:rsid w:val="00E05AA9"/>
    <w:rsid w:val="00E06866"/>
    <w:rsid w:val="00E12ADD"/>
    <w:rsid w:val="00E17E2F"/>
    <w:rsid w:val="00E233B0"/>
    <w:rsid w:val="00E24F23"/>
    <w:rsid w:val="00E27316"/>
    <w:rsid w:val="00E30014"/>
    <w:rsid w:val="00E348F1"/>
    <w:rsid w:val="00E34B3F"/>
    <w:rsid w:val="00E354A3"/>
    <w:rsid w:val="00E35D71"/>
    <w:rsid w:val="00E36AB8"/>
    <w:rsid w:val="00E36AC7"/>
    <w:rsid w:val="00E37840"/>
    <w:rsid w:val="00E4083B"/>
    <w:rsid w:val="00E43076"/>
    <w:rsid w:val="00E4353B"/>
    <w:rsid w:val="00E47D55"/>
    <w:rsid w:val="00E50A4D"/>
    <w:rsid w:val="00E50B4B"/>
    <w:rsid w:val="00E51F18"/>
    <w:rsid w:val="00E625AD"/>
    <w:rsid w:val="00E65055"/>
    <w:rsid w:val="00E6572A"/>
    <w:rsid w:val="00E66970"/>
    <w:rsid w:val="00E67803"/>
    <w:rsid w:val="00E760AF"/>
    <w:rsid w:val="00E854A7"/>
    <w:rsid w:val="00E86DBA"/>
    <w:rsid w:val="00E90C8B"/>
    <w:rsid w:val="00E911EA"/>
    <w:rsid w:val="00E94A2F"/>
    <w:rsid w:val="00E97187"/>
    <w:rsid w:val="00E97553"/>
    <w:rsid w:val="00EA1A9F"/>
    <w:rsid w:val="00EA2744"/>
    <w:rsid w:val="00EA4C7D"/>
    <w:rsid w:val="00EB02C0"/>
    <w:rsid w:val="00EB1698"/>
    <w:rsid w:val="00EB1D16"/>
    <w:rsid w:val="00EB2939"/>
    <w:rsid w:val="00EB73C2"/>
    <w:rsid w:val="00EC3085"/>
    <w:rsid w:val="00EC4718"/>
    <w:rsid w:val="00EC5363"/>
    <w:rsid w:val="00EC5B4E"/>
    <w:rsid w:val="00EC7A41"/>
    <w:rsid w:val="00ED0893"/>
    <w:rsid w:val="00ED1C9D"/>
    <w:rsid w:val="00ED69D0"/>
    <w:rsid w:val="00EE03A2"/>
    <w:rsid w:val="00EE16E6"/>
    <w:rsid w:val="00EE3BFE"/>
    <w:rsid w:val="00EE4F6C"/>
    <w:rsid w:val="00EE5B13"/>
    <w:rsid w:val="00EF04CD"/>
    <w:rsid w:val="00EF2DFB"/>
    <w:rsid w:val="00EF6548"/>
    <w:rsid w:val="00EF7188"/>
    <w:rsid w:val="00EF76B2"/>
    <w:rsid w:val="00F00DD6"/>
    <w:rsid w:val="00F014C2"/>
    <w:rsid w:val="00F01BEB"/>
    <w:rsid w:val="00F02EA5"/>
    <w:rsid w:val="00F04B7F"/>
    <w:rsid w:val="00F0533F"/>
    <w:rsid w:val="00F0641B"/>
    <w:rsid w:val="00F11DFA"/>
    <w:rsid w:val="00F13450"/>
    <w:rsid w:val="00F1597E"/>
    <w:rsid w:val="00F21D50"/>
    <w:rsid w:val="00F24357"/>
    <w:rsid w:val="00F27BE5"/>
    <w:rsid w:val="00F30B00"/>
    <w:rsid w:val="00F3164B"/>
    <w:rsid w:val="00F32612"/>
    <w:rsid w:val="00F3371F"/>
    <w:rsid w:val="00F34208"/>
    <w:rsid w:val="00F35DB6"/>
    <w:rsid w:val="00F373C8"/>
    <w:rsid w:val="00F42C8F"/>
    <w:rsid w:val="00F43FCD"/>
    <w:rsid w:val="00F51632"/>
    <w:rsid w:val="00F519F8"/>
    <w:rsid w:val="00F526A0"/>
    <w:rsid w:val="00F52FF5"/>
    <w:rsid w:val="00F61E27"/>
    <w:rsid w:val="00F6695F"/>
    <w:rsid w:val="00F67183"/>
    <w:rsid w:val="00F72709"/>
    <w:rsid w:val="00F72C62"/>
    <w:rsid w:val="00F731EC"/>
    <w:rsid w:val="00F75BC6"/>
    <w:rsid w:val="00F76A87"/>
    <w:rsid w:val="00F826CA"/>
    <w:rsid w:val="00F83FDB"/>
    <w:rsid w:val="00F86ECE"/>
    <w:rsid w:val="00F903F1"/>
    <w:rsid w:val="00F92D4F"/>
    <w:rsid w:val="00F93538"/>
    <w:rsid w:val="00F93950"/>
    <w:rsid w:val="00F93B3D"/>
    <w:rsid w:val="00F963FE"/>
    <w:rsid w:val="00F97DE6"/>
    <w:rsid w:val="00FA214C"/>
    <w:rsid w:val="00FA5AC6"/>
    <w:rsid w:val="00FA6544"/>
    <w:rsid w:val="00FB0F80"/>
    <w:rsid w:val="00FB11B0"/>
    <w:rsid w:val="00FB1D46"/>
    <w:rsid w:val="00FB2440"/>
    <w:rsid w:val="00FB321B"/>
    <w:rsid w:val="00FB46D0"/>
    <w:rsid w:val="00FB4EB5"/>
    <w:rsid w:val="00FC11F4"/>
    <w:rsid w:val="00FC635A"/>
    <w:rsid w:val="00FC795B"/>
    <w:rsid w:val="00FD0D9E"/>
    <w:rsid w:val="00FD20BF"/>
    <w:rsid w:val="00FD32D4"/>
    <w:rsid w:val="00FD5005"/>
    <w:rsid w:val="00FD6421"/>
    <w:rsid w:val="00FE0877"/>
    <w:rsid w:val="00FE402F"/>
    <w:rsid w:val="00FE663B"/>
    <w:rsid w:val="00FF0907"/>
    <w:rsid w:val="00FF297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2A348"/>
  <w15:docId w15:val="{460D4744-D39E-4DA7-A0E3-62D4669D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57C"/>
  </w:style>
  <w:style w:type="paragraph" w:styleId="Ttulo1">
    <w:name w:val="heading 1"/>
    <w:basedOn w:val="Normal"/>
    <w:next w:val="Normal"/>
    <w:link w:val="Ttulo1Car"/>
    <w:qFormat/>
    <w:rsid w:val="00425083"/>
    <w:pPr>
      <w:keepNext/>
      <w:spacing w:after="0" w:line="240" w:lineRule="auto"/>
      <w:jc w:val="center"/>
      <w:outlineLvl w:val="0"/>
    </w:pPr>
    <w:rPr>
      <w:rFonts w:ascii="Industrial736 BT" w:eastAsia="Times New Roman" w:hAnsi="Industrial736 BT" w:cs="Times New Roman"/>
      <w:b/>
      <w:bCs/>
      <w:sz w:val="28"/>
      <w:szCs w:val="20"/>
      <w:lang w:val="es-ES" w:eastAsia="es-ES"/>
    </w:rPr>
  </w:style>
  <w:style w:type="paragraph" w:styleId="Ttulo2">
    <w:name w:val="heading 2"/>
    <w:basedOn w:val="Normal"/>
    <w:next w:val="Normal"/>
    <w:link w:val="Ttulo2Car"/>
    <w:uiPriority w:val="9"/>
    <w:unhideWhenUsed/>
    <w:qFormat/>
    <w:rsid w:val="009D489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655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91261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2A473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B00C0"/>
    <w:rPr>
      <w:color w:val="0000FF" w:themeColor="hyperlink"/>
      <w:u w:val="single"/>
    </w:rPr>
  </w:style>
  <w:style w:type="character" w:styleId="Hipervnculovisitado">
    <w:name w:val="FollowedHyperlink"/>
    <w:basedOn w:val="Fuentedeprrafopredeter"/>
    <w:uiPriority w:val="99"/>
    <w:semiHidden/>
    <w:unhideWhenUsed/>
    <w:rsid w:val="00496740"/>
    <w:rPr>
      <w:color w:val="800080" w:themeColor="followedHyperlink"/>
      <w:u w:val="single"/>
    </w:rPr>
  </w:style>
  <w:style w:type="paragraph" w:styleId="Textodeglobo">
    <w:name w:val="Balloon Text"/>
    <w:basedOn w:val="Normal"/>
    <w:link w:val="TextodegloboCar"/>
    <w:uiPriority w:val="99"/>
    <w:semiHidden/>
    <w:unhideWhenUsed/>
    <w:rsid w:val="009A38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3895"/>
    <w:rPr>
      <w:rFonts w:ascii="Tahoma" w:hAnsi="Tahoma" w:cs="Tahoma"/>
      <w:sz w:val="16"/>
      <w:szCs w:val="16"/>
    </w:rPr>
  </w:style>
  <w:style w:type="paragraph" w:styleId="Prrafodelista">
    <w:name w:val="List Paragraph"/>
    <w:basedOn w:val="Normal"/>
    <w:uiPriority w:val="34"/>
    <w:qFormat/>
    <w:rsid w:val="001378D0"/>
    <w:pPr>
      <w:ind w:left="720"/>
      <w:contextualSpacing/>
    </w:pPr>
  </w:style>
  <w:style w:type="paragraph" w:styleId="NormalWeb">
    <w:name w:val="Normal (Web)"/>
    <w:basedOn w:val="Normal"/>
    <w:uiPriority w:val="99"/>
    <w:unhideWhenUsed/>
    <w:rsid w:val="001378D0"/>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Encabezado">
    <w:name w:val="header"/>
    <w:basedOn w:val="Normal"/>
    <w:link w:val="EncabezadoCar"/>
    <w:uiPriority w:val="99"/>
    <w:unhideWhenUsed/>
    <w:rsid w:val="00D859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59BD"/>
  </w:style>
  <w:style w:type="paragraph" w:styleId="Piedepgina">
    <w:name w:val="footer"/>
    <w:basedOn w:val="Normal"/>
    <w:link w:val="PiedepginaCar"/>
    <w:uiPriority w:val="99"/>
    <w:unhideWhenUsed/>
    <w:rsid w:val="00D859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59BD"/>
  </w:style>
  <w:style w:type="table" w:styleId="Tablaconcuadrcula">
    <w:name w:val="Table Grid"/>
    <w:basedOn w:val="Tablanormal"/>
    <w:uiPriority w:val="39"/>
    <w:rsid w:val="0067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3D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rsid w:val="00425083"/>
    <w:rPr>
      <w:rFonts w:ascii="Industrial736 BT" w:eastAsia="Times New Roman" w:hAnsi="Industrial736 BT" w:cs="Times New Roman"/>
      <w:b/>
      <w:bCs/>
      <w:sz w:val="28"/>
      <w:szCs w:val="20"/>
      <w:lang w:val="es-ES" w:eastAsia="es-ES"/>
    </w:rPr>
  </w:style>
  <w:style w:type="paragraph" w:styleId="Textoindependiente">
    <w:name w:val="Body Text"/>
    <w:basedOn w:val="Normal"/>
    <w:link w:val="TextoindependienteCar"/>
    <w:semiHidden/>
    <w:rsid w:val="00425083"/>
    <w:pPr>
      <w:spacing w:after="0" w:line="240" w:lineRule="auto"/>
      <w:jc w:val="center"/>
    </w:pPr>
    <w:rPr>
      <w:rFonts w:ascii="Times New Roman" w:eastAsia="Times New Roman" w:hAnsi="Times New Roman" w:cs="Times New Roman"/>
      <w:bCs/>
      <w:sz w:val="24"/>
      <w:szCs w:val="24"/>
      <w:lang w:val="es-ES" w:eastAsia="es-ES"/>
    </w:rPr>
  </w:style>
  <w:style w:type="character" w:customStyle="1" w:styleId="TextoindependienteCar">
    <w:name w:val="Texto independiente Car"/>
    <w:basedOn w:val="Fuentedeprrafopredeter"/>
    <w:link w:val="Textoindependiente"/>
    <w:semiHidden/>
    <w:rsid w:val="00425083"/>
    <w:rPr>
      <w:rFonts w:ascii="Times New Roman" w:eastAsia="Times New Roman" w:hAnsi="Times New Roman" w:cs="Times New Roman"/>
      <w:bCs/>
      <w:sz w:val="24"/>
      <w:szCs w:val="24"/>
      <w:lang w:val="es-ES" w:eastAsia="es-ES"/>
    </w:rPr>
  </w:style>
  <w:style w:type="paragraph" w:styleId="Textoindependiente2">
    <w:name w:val="Body Text 2"/>
    <w:basedOn w:val="Normal"/>
    <w:link w:val="Textoindependiente2Car"/>
    <w:uiPriority w:val="99"/>
    <w:unhideWhenUsed/>
    <w:rsid w:val="00DD1252"/>
    <w:pPr>
      <w:spacing w:after="120" w:line="480" w:lineRule="auto"/>
    </w:pPr>
  </w:style>
  <w:style w:type="character" w:customStyle="1" w:styleId="Textoindependiente2Car">
    <w:name w:val="Texto independiente 2 Car"/>
    <w:basedOn w:val="Fuentedeprrafopredeter"/>
    <w:link w:val="Textoindependiente2"/>
    <w:uiPriority w:val="99"/>
    <w:rsid w:val="00DD1252"/>
  </w:style>
  <w:style w:type="character" w:customStyle="1" w:styleId="apple-converted-space">
    <w:name w:val="apple-converted-space"/>
    <w:basedOn w:val="Fuentedeprrafopredeter"/>
    <w:rsid w:val="00201CAD"/>
  </w:style>
  <w:style w:type="character" w:styleId="Textoennegrita">
    <w:name w:val="Strong"/>
    <w:basedOn w:val="Fuentedeprrafopredeter"/>
    <w:uiPriority w:val="22"/>
    <w:qFormat/>
    <w:rsid w:val="00133011"/>
    <w:rPr>
      <w:b/>
      <w:bCs/>
    </w:rPr>
  </w:style>
  <w:style w:type="character" w:customStyle="1" w:styleId="Ttulo2Car">
    <w:name w:val="Título 2 Car"/>
    <w:basedOn w:val="Fuentedeprrafopredeter"/>
    <w:link w:val="Ttulo2"/>
    <w:uiPriority w:val="9"/>
    <w:rsid w:val="009D4895"/>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655C5A"/>
    <w:rPr>
      <w:rFonts w:asciiTheme="majorHAnsi" w:eastAsiaTheme="majorEastAsia" w:hAnsiTheme="majorHAnsi" w:cstheme="majorBidi"/>
      <w:color w:val="243F60" w:themeColor="accent1" w:themeShade="7F"/>
      <w:sz w:val="24"/>
      <w:szCs w:val="24"/>
    </w:rPr>
  </w:style>
  <w:style w:type="paragraph" w:styleId="TDC1">
    <w:name w:val="toc 1"/>
    <w:basedOn w:val="Normal"/>
    <w:next w:val="Normal"/>
    <w:autoRedefine/>
    <w:uiPriority w:val="39"/>
    <w:unhideWhenUsed/>
    <w:rsid w:val="00A9530D"/>
    <w:pPr>
      <w:spacing w:after="100"/>
    </w:pPr>
  </w:style>
  <w:style w:type="paragraph" w:styleId="TDC2">
    <w:name w:val="toc 2"/>
    <w:basedOn w:val="Normal"/>
    <w:next w:val="Normal"/>
    <w:autoRedefine/>
    <w:uiPriority w:val="39"/>
    <w:unhideWhenUsed/>
    <w:rsid w:val="00A9530D"/>
    <w:pPr>
      <w:spacing w:after="100"/>
      <w:ind w:left="220"/>
    </w:pPr>
  </w:style>
  <w:style w:type="paragraph" w:styleId="TDC3">
    <w:name w:val="toc 3"/>
    <w:basedOn w:val="Normal"/>
    <w:next w:val="Normal"/>
    <w:autoRedefine/>
    <w:uiPriority w:val="39"/>
    <w:unhideWhenUsed/>
    <w:rsid w:val="00A9530D"/>
    <w:pPr>
      <w:spacing w:after="100"/>
      <w:ind w:left="440"/>
    </w:pPr>
  </w:style>
  <w:style w:type="paragraph" w:customStyle="1" w:styleId="pa6">
    <w:name w:val="pa6"/>
    <w:basedOn w:val="Normal"/>
    <w:rsid w:val="002F2C0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2F2C00"/>
    <w:rPr>
      <w:sz w:val="16"/>
      <w:szCs w:val="16"/>
    </w:rPr>
  </w:style>
  <w:style w:type="paragraph" w:styleId="Textocomentario">
    <w:name w:val="annotation text"/>
    <w:basedOn w:val="Normal"/>
    <w:link w:val="TextocomentarioCar"/>
    <w:uiPriority w:val="99"/>
    <w:semiHidden/>
    <w:unhideWhenUsed/>
    <w:rsid w:val="002F2C00"/>
    <w:pPr>
      <w:spacing w:line="240" w:lineRule="auto"/>
    </w:pPr>
    <w:rPr>
      <w:color w:val="265898" w:themeColor="text2" w:themeTint="E6"/>
      <w:sz w:val="20"/>
      <w:szCs w:val="20"/>
      <w:lang w:val="es-ES" w:eastAsia="es-ES"/>
    </w:rPr>
  </w:style>
  <w:style w:type="character" w:customStyle="1" w:styleId="TextocomentarioCar">
    <w:name w:val="Texto comentario Car"/>
    <w:basedOn w:val="Fuentedeprrafopredeter"/>
    <w:link w:val="Textocomentario"/>
    <w:uiPriority w:val="99"/>
    <w:semiHidden/>
    <w:rsid w:val="002F2C00"/>
    <w:rPr>
      <w:color w:val="265898" w:themeColor="text2" w:themeTint="E6"/>
      <w:sz w:val="20"/>
      <w:szCs w:val="20"/>
      <w:lang w:val="es-ES" w:eastAsia="es-ES"/>
    </w:rPr>
  </w:style>
  <w:style w:type="paragraph" w:styleId="Sinespaciado">
    <w:name w:val="No Spacing"/>
    <w:link w:val="SinespaciadoCar"/>
    <w:uiPriority w:val="1"/>
    <w:qFormat/>
    <w:rsid w:val="002F2C00"/>
    <w:pPr>
      <w:spacing w:after="0" w:line="240" w:lineRule="auto"/>
    </w:pPr>
    <w:rPr>
      <w:color w:val="265898" w:themeColor="text2" w:themeTint="E6"/>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05566"/>
    <w:rPr>
      <w:b/>
      <w:bCs/>
      <w:color w:val="auto"/>
      <w:lang w:val="es-CO" w:eastAsia="en-US"/>
    </w:rPr>
  </w:style>
  <w:style w:type="character" w:customStyle="1" w:styleId="AsuntodelcomentarioCar">
    <w:name w:val="Asunto del comentario Car"/>
    <w:basedOn w:val="TextocomentarioCar"/>
    <w:link w:val="Asuntodelcomentario"/>
    <w:uiPriority w:val="99"/>
    <w:semiHidden/>
    <w:rsid w:val="00B05566"/>
    <w:rPr>
      <w:b/>
      <w:bCs/>
      <w:color w:val="265898" w:themeColor="text2" w:themeTint="E6"/>
      <w:sz w:val="20"/>
      <w:szCs w:val="20"/>
      <w:lang w:val="es-ES" w:eastAsia="es-ES"/>
    </w:rPr>
  </w:style>
  <w:style w:type="paragraph" w:styleId="TtuloTDC">
    <w:name w:val="TOC Heading"/>
    <w:basedOn w:val="Ttulo1"/>
    <w:next w:val="Normal"/>
    <w:uiPriority w:val="39"/>
    <w:unhideWhenUsed/>
    <w:qFormat/>
    <w:rsid w:val="00903156"/>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Revisin">
    <w:name w:val="Revision"/>
    <w:hidden/>
    <w:uiPriority w:val="99"/>
    <w:semiHidden/>
    <w:rsid w:val="00AB7B22"/>
    <w:pPr>
      <w:spacing w:after="0" w:line="240" w:lineRule="auto"/>
    </w:pPr>
  </w:style>
  <w:style w:type="character" w:customStyle="1" w:styleId="Ttulo5Car">
    <w:name w:val="Título 5 Car"/>
    <w:basedOn w:val="Fuentedeprrafopredeter"/>
    <w:link w:val="Ttulo5"/>
    <w:uiPriority w:val="9"/>
    <w:semiHidden/>
    <w:rsid w:val="002A473C"/>
    <w:rPr>
      <w:rFonts w:asciiTheme="majorHAnsi" w:eastAsiaTheme="majorEastAsia" w:hAnsiTheme="majorHAnsi" w:cstheme="majorBidi"/>
      <w:color w:val="365F91" w:themeColor="accent1" w:themeShade="BF"/>
    </w:rPr>
  </w:style>
  <w:style w:type="character" w:customStyle="1" w:styleId="Mencinsinresolver1">
    <w:name w:val="Mención sin resolver1"/>
    <w:basedOn w:val="Fuentedeprrafopredeter"/>
    <w:uiPriority w:val="99"/>
    <w:semiHidden/>
    <w:unhideWhenUsed/>
    <w:rsid w:val="00F24357"/>
    <w:rPr>
      <w:color w:val="605E5C"/>
      <w:shd w:val="clear" w:color="auto" w:fill="E1DFDD"/>
    </w:rPr>
  </w:style>
  <w:style w:type="character" w:customStyle="1" w:styleId="Ttulo4Car">
    <w:name w:val="Título 4 Car"/>
    <w:basedOn w:val="Fuentedeprrafopredeter"/>
    <w:link w:val="Ttulo4"/>
    <w:uiPriority w:val="9"/>
    <w:semiHidden/>
    <w:rsid w:val="00912617"/>
    <w:rPr>
      <w:rFonts w:asciiTheme="majorHAnsi" w:eastAsiaTheme="majorEastAsia" w:hAnsiTheme="majorHAnsi" w:cstheme="majorBidi"/>
      <w:i/>
      <w:iCs/>
      <w:color w:val="365F91" w:themeColor="accent1" w:themeShade="BF"/>
    </w:rPr>
  </w:style>
  <w:style w:type="paragraph" w:styleId="Lista">
    <w:name w:val="List"/>
    <w:basedOn w:val="Normal"/>
    <w:semiHidden/>
    <w:rsid w:val="00A51794"/>
    <w:pPr>
      <w:spacing w:after="0" w:line="240" w:lineRule="auto"/>
      <w:ind w:left="283" w:hanging="283"/>
    </w:pPr>
    <w:rPr>
      <w:rFonts w:ascii="Times New Roman" w:eastAsia="Times New Roman" w:hAnsi="Times New Roman" w:cs="Times New Roman"/>
      <w:sz w:val="20"/>
      <w:szCs w:val="20"/>
      <w:lang w:val="es-ES" w:eastAsia="es-ES"/>
    </w:rPr>
  </w:style>
  <w:style w:type="character" w:customStyle="1" w:styleId="uv3um">
    <w:name w:val="uv3um"/>
    <w:basedOn w:val="Fuentedeprrafopredeter"/>
    <w:rsid w:val="00070B9A"/>
  </w:style>
  <w:style w:type="character" w:customStyle="1" w:styleId="gxzfx">
    <w:name w:val="gxzfx"/>
    <w:basedOn w:val="Fuentedeprrafopredeter"/>
    <w:rsid w:val="00070B9A"/>
  </w:style>
  <w:style w:type="character" w:customStyle="1" w:styleId="clox1e">
    <w:name w:val="clox1e"/>
    <w:basedOn w:val="Fuentedeprrafopredeter"/>
    <w:rsid w:val="00070B9A"/>
  </w:style>
  <w:style w:type="character" w:customStyle="1" w:styleId="SinespaciadoCar">
    <w:name w:val="Sin espaciado Car"/>
    <w:basedOn w:val="Fuentedeprrafopredeter"/>
    <w:link w:val="Sinespaciado"/>
    <w:uiPriority w:val="1"/>
    <w:rsid w:val="00070B9A"/>
    <w:rPr>
      <w:color w:val="265898" w:themeColor="text2" w:themeTint="E6"/>
      <w:sz w:val="20"/>
      <w:szCs w:val="20"/>
      <w:lang w:val="es-ES" w:eastAsia="es-ES"/>
    </w:rPr>
  </w:style>
  <w:style w:type="paragraph" w:styleId="Ttulo">
    <w:name w:val="Title"/>
    <w:basedOn w:val="Normal"/>
    <w:link w:val="TtuloCar"/>
    <w:uiPriority w:val="10"/>
    <w:qFormat/>
    <w:rsid w:val="00070B9A"/>
    <w:pPr>
      <w:spacing w:after="0" w:line="240" w:lineRule="auto"/>
      <w:jc w:val="center"/>
    </w:pPr>
    <w:rPr>
      <w:rFonts w:ascii="Arial" w:eastAsia="Times New Roman" w:hAnsi="Arial" w:cs="Arial"/>
      <w:b/>
      <w:bCs/>
      <w:i/>
      <w:iCs/>
      <w:szCs w:val="18"/>
      <w:lang w:val="es-ES" w:eastAsia="es-ES"/>
    </w:rPr>
  </w:style>
  <w:style w:type="character" w:customStyle="1" w:styleId="TtuloCar">
    <w:name w:val="Título Car"/>
    <w:basedOn w:val="Fuentedeprrafopredeter"/>
    <w:link w:val="Ttulo"/>
    <w:uiPriority w:val="10"/>
    <w:rsid w:val="00070B9A"/>
    <w:rPr>
      <w:rFonts w:ascii="Arial" w:eastAsia="Times New Roman" w:hAnsi="Arial" w:cs="Arial"/>
      <w:b/>
      <w:bCs/>
      <w:i/>
      <w:iCs/>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0951">
      <w:bodyDiv w:val="1"/>
      <w:marLeft w:val="0"/>
      <w:marRight w:val="0"/>
      <w:marTop w:val="0"/>
      <w:marBottom w:val="0"/>
      <w:divBdr>
        <w:top w:val="none" w:sz="0" w:space="0" w:color="auto"/>
        <w:left w:val="none" w:sz="0" w:space="0" w:color="auto"/>
        <w:bottom w:val="none" w:sz="0" w:space="0" w:color="auto"/>
        <w:right w:val="none" w:sz="0" w:space="0" w:color="auto"/>
      </w:divBdr>
    </w:div>
    <w:div w:id="74938088">
      <w:bodyDiv w:val="1"/>
      <w:marLeft w:val="0"/>
      <w:marRight w:val="0"/>
      <w:marTop w:val="0"/>
      <w:marBottom w:val="0"/>
      <w:divBdr>
        <w:top w:val="none" w:sz="0" w:space="0" w:color="auto"/>
        <w:left w:val="none" w:sz="0" w:space="0" w:color="auto"/>
        <w:bottom w:val="none" w:sz="0" w:space="0" w:color="auto"/>
        <w:right w:val="none" w:sz="0" w:space="0" w:color="auto"/>
      </w:divBdr>
    </w:div>
    <w:div w:id="112746084">
      <w:bodyDiv w:val="1"/>
      <w:marLeft w:val="0"/>
      <w:marRight w:val="0"/>
      <w:marTop w:val="0"/>
      <w:marBottom w:val="0"/>
      <w:divBdr>
        <w:top w:val="none" w:sz="0" w:space="0" w:color="auto"/>
        <w:left w:val="none" w:sz="0" w:space="0" w:color="auto"/>
        <w:bottom w:val="none" w:sz="0" w:space="0" w:color="auto"/>
        <w:right w:val="none" w:sz="0" w:space="0" w:color="auto"/>
      </w:divBdr>
    </w:div>
    <w:div w:id="151337604">
      <w:bodyDiv w:val="1"/>
      <w:marLeft w:val="0"/>
      <w:marRight w:val="0"/>
      <w:marTop w:val="0"/>
      <w:marBottom w:val="0"/>
      <w:divBdr>
        <w:top w:val="none" w:sz="0" w:space="0" w:color="auto"/>
        <w:left w:val="none" w:sz="0" w:space="0" w:color="auto"/>
        <w:bottom w:val="none" w:sz="0" w:space="0" w:color="auto"/>
        <w:right w:val="none" w:sz="0" w:space="0" w:color="auto"/>
      </w:divBdr>
    </w:div>
    <w:div w:id="168253253">
      <w:bodyDiv w:val="1"/>
      <w:marLeft w:val="0"/>
      <w:marRight w:val="0"/>
      <w:marTop w:val="0"/>
      <w:marBottom w:val="0"/>
      <w:divBdr>
        <w:top w:val="none" w:sz="0" w:space="0" w:color="auto"/>
        <w:left w:val="none" w:sz="0" w:space="0" w:color="auto"/>
        <w:bottom w:val="none" w:sz="0" w:space="0" w:color="auto"/>
        <w:right w:val="none" w:sz="0" w:space="0" w:color="auto"/>
      </w:divBdr>
    </w:div>
    <w:div w:id="205262755">
      <w:bodyDiv w:val="1"/>
      <w:marLeft w:val="0"/>
      <w:marRight w:val="0"/>
      <w:marTop w:val="0"/>
      <w:marBottom w:val="0"/>
      <w:divBdr>
        <w:top w:val="none" w:sz="0" w:space="0" w:color="auto"/>
        <w:left w:val="none" w:sz="0" w:space="0" w:color="auto"/>
        <w:bottom w:val="none" w:sz="0" w:space="0" w:color="auto"/>
        <w:right w:val="none" w:sz="0" w:space="0" w:color="auto"/>
      </w:divBdr>
    </w:div>
    <w:div w:id="283119275">
      <w:bodyDiv w:val="1"/>
      <w:marLeft w:val="0"/>
      <w:marRight w:val="0"/>
      <w:marTop w:val="0"/>
      <w:marBottom w:val="0"/>
      <w:divBdr>
        <w:top w:val="none" w:sz="0" w:space="0" w:color="auto"/>
        <w:left w:val="none" w:sz="0" w:space="0" w:color="auto"/>
        <w:bottom w:val="none" w:sz="0" w:space="0" w:color="auto"/>
        <w:right w:val="none" w:sz="0" w:space="0" w:color="auto"/>
      </w:divBdr>
    </w:div>
    <w:div w:id="345326386">
      <w:bodyDiv w:val="1"/>
      <w:marLeft w:val="0"/>
      <w:marRight w:val="0"/>
      <w:marTop w:val="0"/>
      <w:marBottom w:val="0"/>
      <w:divBdr>
        <w:top w:val="none" w:sz="0" w:space="0" w:color="auto"/>
        <w:left w:val="none" w:sz="0" w:space="0" w:color="auto"/>
        <w:bottom w:val="none" w:sz="0" w:space="0" w:color="auto"/>
        <w:right w:val="none" w:sz="0" w:space="0" w:color="auto"/>
      </w:divBdr>
    </w:div>
    <w:div w:id="349651678">
      <w:bodyDiv w:val="1"/>
      <w:marLeft w:val="0"/>
      <w:marRight w:val="0"/>
      <w:marTop w:val="0"/>
      <w:marBottom w:val="0"/>
      <w:divBdr>
        <w:top w:val="none" w:sz="0" w:space="0" w:color="auto"/>
        <w:left w:val="none" w:sz="0" w:space="0" w:color="auto"/>
        <w:bottom w:val="none" w:sz="0" w:space="0" w:color="auto"/>
        <w:right w:val="none" w:sz="0" w:space="0" w:color="auto"/>
      </w:divBdr>
    </w:div>
    <w:div w:id="364866955">
      <w:bodyDiv w:val="1"/>
      <w:marLeft w:val="0"/>
      <w:marRight w:val="0"/>
      <w:marTop w:val="0"/>
      <w:marBottom w:val="0"/>
      <w:divBdr>
        <w:top w:val="none" w:sz="0" w:space="0" w:color="auto"/>
        <w:left w:val="none" w:sz="0" w:space="0" w:color="auto"/>
        <w:bottom w:val="none" w:sz="0" w:space="0" w:color="auto"/>
        <w:right w:val="none" w:sz="0" w:space="0" w:color="auto"/>
      </w:divBdr>
    </w:div>
    <w:div w:id="408232310">
      <w:bodyDiv w:val="1"/>
      <w:marLeft w:val="0"/>
      <w:marRight w:val="0"/>
      <w:marTop w:val="0"/>
      <w:marBottom w:val="0"/>
      <w:divBdr>
        <w:top w:val="none" w:sz="0" w:space="0" w:color="auto"/>
        <w:left w:val="none" w:sz="0" w:space="0" w:color="auto"/>
        <w:bottom w:val="none" w:sz="0" w:space="0" w:color="auto"/>
        <w:right w:val="none" w:sz="0" w:space="0" w:color="auto"/>
      </w:divBdr>
    </w:div>
    <w:div w:id="447746571">
      <w:bodyDiv w:val="1"/>
      <w:marLeft w:val="0"/>
      <w:marRight w:val="0"/>
      <w:marTop w:val="0"/>
      <w:marBottom w:val="0"/>
      <w:divBdr>
        <w:top w:val="none" w:sz="0" w:space="0" w:color="auto"/>
        <w:left w:val="none" w:sz="0" w:space="0" w:color="auto"/>
        <w:bottom w:val="none" w:sz="0" w:space="0" w:color="auto"/>
        <w:right w:val="none" w:sz="0" w:space="0" w:color="auto"/>
      </w:divBdr>
    </w:div>
    <w:div w:id="463012365">
      <w:bodyDiv w:val="1"/>
      <w:marLeft w:val="0"/>
      <w:marRight w:val="0"/>
      <w:marTop w:val="0"/>
      <w:marBottom w:val="0"/>
      <w:divBdr>
        <w:top w:val="none" w:sz="0" w:space="0" w:color="auto"/>
        <w:left w:val="none" w:sz="0" w:space="0" w:color="auto"/>
        <w:bottom w:val="none" w:sz="0" w:space="0" w:color="auto"/>
        <w:right w:val="none" w:sz="0" w:space="0" w:color="auto"/>
      </w:divBdr>
    </w:div>
    <w:div w:id="547105382">
      <w:bodyDiv w:val="1"/>
      <w:marLeft w:val="0"/>
      <w:marRight w:val="0"/>
      <w:marTop w:val="0"/>
      <w:marBottom w:val="0"/>
      <w:divBdr>
        <w:top w:val="none" w:sz="0" w:space="0" w:color="auto"/>
        <w:left w:val="none" w:sz="0" w:space="0" w:color="auto"/>
        <w:bottom w:val="none" w:sz="0" w:space="0" w:color="auto"/>
        <w:right w:val="none" w:sz="0" w:space="0" w:color="auto"/>
      </w:divBdr>
    </w:div>
    <w:div w:id="571964691">
      <w:bodyDiv w:val="1"/>
      <w:marLeft w:val="0"/>
      <w:marRight w:val="0"/>
      <w:marTop w:val="0"/>
      <w:marBottom w:val="0"/>
      <w:divBdr>
        <w:top w:val="none" w:sz="0" w:space="0" w:color="auto"/>
        <w:left w:val="none" w:sz="0" w:space="0" w:color="auto"/>
        <w:bottom w:val="none" w:sz="0" w:space="0" w:color="auto"/>
        <w:right w:val="none" w:sz="0" w:space="0" w:color="auto"/>
      </w:divBdr>
    </w:div>
    <w:div w:id="619802661">
      <w:bodyDiv w:val="1"/>
      <w:marLeft w:val="0"/>
      <w:marRight w:val="0"/>
      <w:marTop w:val="0"/>
      <w:marBottom w:val="0"/>
      <w:divBdr>
        <w:top w:val="none" w:sz="0" w:space="0" w:color="auto"/>
        <w:left w:val="none" w:sz="0" w:space="0" w:color="auto"/>
        <w:bottom w:val="none" w:sz="0" w:space="0" w:color="auto"/>
        <w:right w:val="none" w:sz="0" w:space="0" w:color="auto"/>
      </w:divBdr>
    </w:div>
    <w:div w:id="678702471">
      <w:bodyDiv w:val="1"/>
      <w:marLeft w:val="0"/>
      <w:marRight w:val="0"/>
      <w:marTop w:val="0"/>
      <w:marBottom w:val="0"/>
      <w:divBdr>
        <w:top w:val="none" w:sz="0" w:space="0" w:color="auto"/>
        <w:left w:val="none" w:sz="0" w:space="0" w:color="auto"/>
        <w:bottom w:val="none" w:sz="0" w:space="0" w:color="auto"/>
        <w:right w:val="none" w:sz="0" w:space="0" w:color="auto"/>
      </w:divBdr>
    </w:div>
    <w:div w:id="697123144">
      <w:bodyDiv w:val="1"/>
      <w:marLeft w:val="0"/>
      <w:marRight w:val="0"/>
      <w:marTop w:val="0"/>
      <w:marBottom w:val="0"/>
      <w:divBdr>
        <w:top w:val="none" w:sz="0" w:space="0" w:color="auto"/>
        <w:left w:val="none" w:sz="0" w:space="0" w:color="auto"/>
        <w:bottom w:val="none" w:sz="0" w:space="0" w:color="auto"/>
        <w:right w:val="none" w:sz="0" w:space="0" w:color="auto"/>
      </w:divBdr>
    </w:div>
    <w:div w:id="758212149">
      <w:bodyDiv w:val="1"/>
      <w:marLeft w:val="0"/>
      <w:marRight w:val="0"/>
      <w:marTop w:val="0"/>
      <w:marBottom w:val="0"/>
      <w:divBdr>
        <w:top w:val="none" w:sz="0" w:space="0" w:color="auto"/>
        <w:left w:val="none" w:sz="0" w:space="0" w:color="auto"/>
        <w:bottom w:val="none" w:sz="0" w:space="0" w:color="auto"/>
        <w:right w:val="none" w:sz="0" w:space="0" w:color="auto"/>
      </w:divBdr>
    </w:div>
    <w:div w:id="809174976">
      <w:bodyDiv w:val="1"/>
      <w:marLeft w:val="0"/>
      <w:marRight w:val="0"/>
      <w:marTop w:val="0"/>
      <w:marBottom w:val="0"/>
      <w:divBdr>
        <w:top w:val="none" w:sz="0" w:space="0" w:color="auto"/>
        <w:left w:val="none" w:sz="0" w:space="0" w:color="auto"/>
        <w:bottom w:val="none" w:sz="0" w:space="0" w:color="auto"/>
        <w:right w:val="none" w:sz="0" w:space="0" w:color="auto"/>
      </w:divBdr>
    </w:div>
    <w:div w:id="830029042">
      <w:bodyDiv w:val="1"/>
      <w:marLeft w:val="0"/>
      <w:marRight w:val="0"/>
      <w:marTop w:val="0"/>
      <w:marBottom w:val="0"/>
      <w:divBdr>
        <w:top w:val="none" w:sz="0" w:space="0" w:color="auto"/>
        <w:left w:val="none" w:sz="0" w:space="0" w:color="auto"/>
        <w:bottom w:val="none" w:sz="0" w:space="0" w:color="auto"/>
        <w:right w:val="none" w:sz="0" w:space="0" w:color="auto"/>
      </w:divBdr>
    </w:div>
    <w:div w:id="860044542">
      <w:bodyDiv w:val="1"/>
      <w:marLeft w:val="0"/>
      <w:marRight w:val="0"/>
      <w:marTop w:val="0"/>
      <w:marBottom w:val="0"/>
      <w:divBdr>
        <w:top w:val="none" w:sz="0" w:space="0" w:color="auto"/>
        <w:left w:val="none" w:sz="0" w:space="0" w:color="auto"/>
        <w:bottom w:val="none" w:sz="0" w:space="0" w:color="auto"/>
        <w:right w:val="none" w:sz="0" w:space="0" w:color="auto"/>
      </w:divBdr>
    </w:div>
    <w:div w:id="892084112">
      <w:bodyDiv w:val="1"/>
      <w:marLeft w:val="0"/>
      <w:marRight w:val="0"/>
      <w:marTop w:val="0"/>
      <w:marBottom w:val="0"/>
      <w:divBdr>
        <w:top w:val="none" w:sz="0" w:space="0" w:color="auto"/>
        <w:left w:val="none" w:sz="0" w:space="0" w:color="auto"/>
        <w:bottom w:val="none" w:sz="0" w:space="0" w:color="auto"/>
        <w:right w:val="none" w:sz="0" w:space="0" w:color="auto"/>
      </w:divBdr>
    </w:div>
    <w:div w:id="966467984">
      <w:bodyDiv w:val="1"/>
      <w:marLeft w:val="0"/>
      <w:marRight w:val="0"/>
      <w:marTop w:val="0"/>
      <w:marBottom w:val="0"/>
      <w:divBdr>
        <w:top w:val="none" w:sz="0" w:space="0" w:color="auto"/>
        <w:left w:val="none" w:sz="0" w:space="0" w:color="auto"/>
        <w:bottom w:val="none" w:sz="0" w:space="0" w:color="auto"/>
        <w:right w:val="none" w:sz="0" w:space="0" w:color="auto"/>
      </w:divBdr>
    </w:div>
    <w:div w:id="978418049">
      <w:bodyDiv w:val="1"/>
      <w:marLeft w:val="0"/>
      <w:marRight w:val="0"/>
      <w:marTop w:val="0"/>
      <w:marBottom w:val="0"/>
      <w:divBdr>
        <w:top w:val="none" w:sz="0" w:space="0" w:color="auto"/>
        <w:left w:val="none" w:sz="0" w:space="0" w:color="auto"/>
        <w:bottom w:val="none" w:sz="0" w:space="0" w:color="auto"/>
        <w:right w:val="none" w:sz="0" w:space="0" w:color="auto"/>
      </w:divBdr>
    </w:div>
    <w:div w:id="985624930">
      <w:bodyDiv w:val="1"/>
      <w:marLeft w:val="0"/>
      <w:marRight w:val="0"/>
      <w:marTop w:val="0"/>
      <w:marBottom w:val="0"/>
      <w:divBdr>
        <w:top w:val="none" w:sz="0" w:space="0" w:color="auto"/>
        <w:left w:val="none" w:sz="0" w:space="0" w:color="auto"/>
        <w:bottom w:val="none" w:sz="0" w:space="0" w:color="auto"/>
        <w:right w:val="none" w:sz="0" w:space="0" w:color="auto"/>
      </w:divBdr>
    </w:div>
    <w:div w:id="1018196187">
      <w:bodyDiv w:val="1"/>
      <w:marLeft w:val="0"/>
      <w:marRight w:val="0"/>
      <w:marTop w:val="0"/>
      <w:marBottom w:val="0"/>
      <w:divBdr>
        <w:top w:val="none" w:sz="0" w:space="0" w:color="auto"/>
        <w:left w:val="none" w:sz="0" w:space="0" w:color="auto"/>
        <w:bottom w:val="none" w:sz="0" w:space="0" w:color="auto"/>
        <w:right w:val="none" w:sz="0" w:space="0" w:color="auto"/>
      </w:divBdr>
      <w:divsChild>
        <w:div w:id="133910925">
          <w:marLeft w:val="0"/>
          <w:marRight w:val="0"/>
          <w:marTop w:val="0"/>
          <w:marBottom w:val="0"/>
          <w:divBdr>
            <w:top w:val="none" w:sz="0" w:space="0" w:color="auto"/>
            <w:left w:val="none" w:sz="0" w:space="0" w:color="auto"/>
            <w:bottom w:val="none" w:sz="0" w:space="0" w:color="auto"/>
            <w:right w:val="none" w:sz="0" w:space="0" w:color="auto"/>
          </w:divBdr>
        </w:div>
        <w:div w:id="1247423591">
          <w:marLeft w:val="0"/>
          <w:marRight w:val="0"/>
          <w:marTop w:val="0"/>
          <w:marBottom w:val="0"/>
          <w:divBdr>
            <w:top w:val="none" w:sz="0" w:space="0" w:color="auto"/>
            <w:left w:val="none" w:sz="0" w:space="0" w:color="auto"/>
            <w:bottom w:val="none" w:sz="0" w:space="0" w:color="auto"/>
            <w:right w:val="none" w:sz="0" w:space="0" w:color="auto"/>
          </w:divBdr>
        </w:div>
      </w:divsChild>
    </w:div>
    <w:div w:id="1080636129">
      <w:bodyDiv w:val="1"/>
      <w:marLeft w:val="0"/>
      <w:marRight w:val="0"/>
      <w:marTop w:val="0"/>
      <w:marBottom w:val="0"/>
      <w:divBdr>
        <w:top w:val="none" w:sz="0" w:space="0" w:color="auto"/>
        <w:left w:val="none" w:sz="0" w:space="0" w:color="auto"/>
        <w:bottom w:val="none" w:sz="0" w:space="0" w:color="auto"/>
        <w:right w:val="none" w:sz="0" w:space="0" w:color="auto"/>
      </w:divBdr>
    </w:div>
    <w:div w:id="1117068864">
      <w:bodyDiv w:val="1"/>
      <w:marLeft w:val="0"/>
      <w:marRight w:val="0"/>
      <w:marTop w:val="0"/>
      <w:marBottom w:val="0"/>
      <w:divBdr>
        <w:top w:val="none" w:sz="0" w:space="0" w:color="auto"/>
        <w:left w:val="none" w:sz="0" w:space="0" w:color="auto"/>
        <w:bottom w:val="none" w:sz="0" w:space="0" w:color="auto"/>
        <w:right w:val="none" w:sz="0" w:space="0" w:color="auto"/>
      </w:divBdr>
    </w:div>
    <w:div w:id="1142425336">
      <w:bodyDiv w:val="1"/>
      <w:marLeft w:val="0"/>
      <w:marRight w:val="0"/>
      <w:marTop w:val="0"/>
      <w:marBottom w:val="0"/>
      <w:divBdr>
        <w:top w:val="none" w:sz="0" w:space="0" w:color="auto"/>
        <w:left w:val="none" w:sz="0" w:space="0" w:color="auto"/>
        <w:bottom w:val="none" w:sz="0" w:space="0" w:color="auto"/>
        <w:right w:val="none" w:sz="0" w:space="0" w:color="auto"/>
      </w:divBdr>
    </w:div>
    <w:div w:id="1158766345">
      <w:bodyDiv w:val="1"/>
      <w:marLeft w:val="0"/>
      <w:marRight w:val="0"/>
      <w:marTop w:val="0"/>
      <w:marBottom w:val="0"/>
      <w:divBdr>
        <w:top w:val="none" w:sz="0" w:space="0" w:color="auto"/>
        <w:left w:val="none" w:sz="0" w:space="0" w:color="auto"/>
        <w:bottom w:val="none" w:sz="0" w:space="0" w:color="auto"/>
        <w:right w:val="none" w:sz="0" w:space="0" w:color="auto"/>
      </w:divBdr>
    </w:div>
    <w:div w:id="1229533219">
      <w:bodyDiv w:val="1"/>
      <w:marLeft w:val="0"/>
      <w:marRight w:val="0"/>
      <w:marTop w:val="0"/>
      <w:marBottom w:val="0"/>
      <w:divBdr>
        <w:top w:val="none" w:sz="0" w:space="0" w:color="auto"/>
        <w:left w:val="none" w:sz="0" w:space="0" w:color="auto"/>
        <w:bottom w:val="none" w:sz="0" w:space="0" w:color="auto"/>
        <w:right w:val="none" w:sz="0" w:space="0" w:color="auto"/>
      </w:divBdr>
    </w:div>
    <w:div w:id="1302464844">
      <w:bodyDiv w:val="1"/>
      <w:marLeft w:val="0"/>
      <w:marRight w:val="0"/>
      <w:marTop w:val="0"/>
      <w:marBottom w:val="0"/>
      <w:divBdr>
        <w:top w:val="none" w:sz="0" w:space="0" w:color="auto"/>
        <w:left w:val="none" w:sz="0" w:space="0" w:color="auto"/>
        <w:bottom w:val="none" w:sz="0" w:space="0" w:color="auto"/>
        <w:right w:val="none" w:sz="0" w:space="0" w:color="auto"/>
      </w:divBdr>
    </w:div>
    <w:div w:id="1323393485">
      <w:bodyDiv w:val="1"/>
      <w:marLeft w:val="0"/>
      <w:marRight w:val="0"/>
      <w:marTop w:val="0"/>
      <w:marBottom w:val="0"/>
      <w:divBdr>
        <w:top w:val="none" w:sz="0" w:space="0" w:color="auto"/>
        <w:left w:val="none" w:sz="0" w:space="0" w:color="auto"/>
        <w:bottom w:val="none" w:sz="0" w:space="0" w:color="auto"/>
        <w:right w:val="none" w:sz="0" w:space="0" w:color="auto"/>
      </w:divBdr>
    </w:div>
    <w:div w:id="1355111582">
      <w:bodyDiv w:val="1"/>
      <w:marLeft w:val="0"/>
      <w:marRight w:val="0"/>
      <w:marTop w:val="0"/>
      <w:marBottom w:val="0"/>
      <w:divBdr>
        <w:top w:val="none" w:sz="0" w:space="0" w:color="auto"/>
        <w:left w:val="none" w:sz="0" w:space="0" w:color="auto"/>
        <w:bottom w:val="none" w:sz="0" w:space="0" w:color="auto"/>
        <w:right w:val="none" w:sz="0" w:space="0" w:color="auto"/>
      </w:divBdr>
    </w:div>
    <w:div w:id="1372538009">
      <w:bodyDiv w:val="1"/>
      <w:marLeft w:val="0"/>
      <w:marRight w:val="0"/>
      <w:marTop w:val="0"/>
      <w:marBottom w:val="0"/>
      <w:divBdr>
        <w:top w:val="none" w:sz="0" w:space="0" w:color="auto"/>
        <w:left w:val="none" w:sz="0" w:space="0" w:color="auto"/>
        <w:bottom w:val="none" w:sz="0" w:space="0" w:color="auto"/>
        <w:right w:val="none" w:sz="0" w:space="0" w:color="auto"/>
      </w:divBdr>
    </w:div>
    <w:div w:id="1425955918">
      <w:bodyDiv w:val="1"/>
      <w:marLeft w:val="0"/>
      <w:marRight w:val="0"/>
      <w:marTop w:val="0"/>
      <w:marBottom w:val="0"/>
      <w:divBdr>
        <w:top w:val="none" w:sz="0" w:space="0" w:color="auto"/>
        <w:left w:val="none" w:sz="0" w:space="0" w:color="auto"/>
        <w:bottom w:val="none" w:sz="0" w:space="0" w:color="auto"/>
        <w:right w:val="none" w:sz="0" w:space="0" w:color="auto"/>
      </w:divBdr>
    </w:div>
    <w:div w:id="1436097065">
      <w:bodyDiv w:val="1"/>
      <w:marLeft w:val="0"/>
      <w:marRight w:val="0"/>
      <w:marTop w:val="0"/>
      <w:marBottom w:val="0"/>
      <w:divBdr>
        <w:top w:val="none" w:sz="0" w:space="0" w:color="auto"/>
        <w:left w:val="none" w:sz="0" w:space="0" w:color="auto"/>
        <w:bottom w:val="none" w:sz="0" w:space="0" w:color="auto"/>
        <w:right w:val="none" w:sz="0" w:space="0" w:color="auto"/>
      </w:divBdr>
    </w:div>
    <w:div w:id="1577933591">
      <w:bodyDiv w:val="1"/>
      <w:marLeft w:val="0"/>
      <w:marRight w:val="0"/>
      <w:marTop w:val="0"/>
      <w:marBottom w:val="0"/>
      <w:divBdr>
        <w:top w:val="none" w:sz="0" w:space="0" w:color="auto"/>
        <w:left w:val="none" w:sz="0" w:space="0" w:color="auto"/>
        <w:bottom w:val="none" w:sz="0" w:space="0" w:color="auto"/>
        <w:right w:val="none" w:sz="0" w:space="0" w:color="auto"/>
      </w:divBdr>
    </w:div>
    <w:div w:id="1640837144">
      <w:bodyDiv w:val="1"/>
      <w:marLeft w:val="0"/>
      <w:marRight w:val="0"/>
      <w:marTop w:val="0"/>
      <w:marBottom w:val="0"/>
      <w:divBdr>
        <w:top w:val="none" w:sz="0" w:space="0" w:color="auto"/>
        <w:left w:val="none" w:sz="0" w:space="0" w:color="auto"/>
        <w:bottom w:val="none" w:sz="0" w:space="0" w:color="auto"/>
        <w:right w:val="none" w:sz="0" w:space="0" w:color="auto"/>
      </w:divBdr>
    </w:div>
    <w:div w:id="1729450331">
      <w:bodyDiv w:val="1"/>
      <w:marLeft w:val="0"/>
      <w:marRight w:val="0"/>
      <w:marTop w:val="0"/>
      <w:marBottom w:val="0"/>
      <w:divBdr>
        <w:top w:val="none" w:sz="0" w:space="0" w:color="auto"/>
        <w:left w:val="none" w:sz="0" w:space="0" w:color="auto"/>
        <w:bottom w:val="none" w:sz="0" w:space="0" w:color="auto"/>
        <w:right w:val="none" w:sz="0" w:space="0" w:color="auto"/>
      </w:divBdr>
    </w:div>
    <w:div w:id="1739815415">
      <w:bodyDiv w:val="1"/>
      <w:marLeft w:val="0"/>
      <w:marRight w:val="0"/>
      <w:marTop w:val="0"/>
      <w:marBottom w:val="0"/>
      <w:divBdr>
        <w:top w:val="none" w:sz="0" w:space="0" w:color="auto"/>
        <w:left w:val="none" w:sz="0" w:space="0" w:color="auto"/>
        <w:bottom w:val="none" w:sz="0" w:space="0" w:color="auto"/>
        <w:right w:val="none" w:sz="0" w:space="0" w:color="auto"/>
      </w:divBdr>
    </w:div>
    <w:div w:id="1793742398">
      <w:bodyDiv w:val="1"/>
      <w:marLeft w:val="0"/>
      <w:marRight w:val="0"/>
      <w:marTop w:val="0"/>
      <w:marBottom w:val="0"/>
      <w:divBdr>
        <w:top w:val="none" w:sz="0" w:space="0" w:color="auto"/>
        <w:left w:val="none" w:sz="0" w:space="0" w:color="auto"/>
        <w:bottom w:val="none" w:sz="0" w:space="0" w:color="auto"/>
        <w:right w:val="none" w:sz="0" w:space="0" w:color="auto"/>
      </w:divBdr>
    </w:div>
    <w:div w:id="1979459600">
      <w:bodyDiv w:val="1"/>
      <w:marLeft w:val="0"/>
      <w:marRight w:val="0"/>
      <w:marTop w:val="0"/>
      <w:marBottom w:val="0"/>
      <w:divBdr>
        <w:top w:val="none" w:sz="0" w:space="0" w:color="auto"/>
        <w:left w:val="none" w:sz="0" w:space="0" w:color="auto"/>
        <w:bottom w:val="none" w:sz="0" w:space="0" w:color="auto"/>
        <w:right w:val="none" w:sz="0" w:space="0" w:color="auto"/>
      </w:divBdr>
    </w:div>
    <w:div w:id="2052068421">
      <w:bodyDiv w:val="1"/>
      <w:marLeft w:val="0"/>
      <w:marRight w:val="0"/>
      <w:marTop w:val="0"/>
      <w:marBottom w:val="0"/>
      <w:divBdr>
        <w:top w:val="none" w:sz="0" w:space="0" w:color="auto"/>
        <w:left w:val="none" w:sz="0" w:space="0" w:color="auto"/>
        <w:bottom w:val="none" w:sz="0" w:space="0" w:color="auto"/>
        <w:right w:val="none" w:sz="0" w:space="0" w:color="auto"/>
      </w:divBdr>
    </w:div>
    <w:div w:id="2054847305">
      <w:bodyDiv w:val="1"/>
      <w:marLeft w:val="0"/>
      <w:marRight w:val="0"/>
      <w:marTop w:val="0"/>
      <w:marBottom w:val="0"/>
      <w:divBdr>
        <w:top w:val="none" w:sz="0" w:space="0" w:color="auto"/>
        <w:left w:val="none" w:sz="0" w:space="0" w:color="auto"/>
        <w:bottom w:val="none" w:sz="0" w:space="0" w:color="auto"/>
        <w:right w:val="none" w:sz="0" w:space="0" w:color="auto"/>
      </w:divBdr>
    </w:div>
    <w:div w:id="2129690402">
      <w:bodyDiv w:val="1"/>
      <w:marLeft w:val="0"/>
      <w:marRight w:val="0"/>
      <w:marTop w:val="0"/>
      <w:marBottom w:val="0"/>
      <w:divBdr>
        <w:top w:val="none" w:sz="0" w:space="0" w:color="auto"/>
        <w:left w:val="none" w:sz="0" w:space="0" w:color="auto"/>
        <w:bottom w:val="none" w:sz="0" w:space="0" w:color="auto"/>
        <w:right w:val="none" w:sz="0" w:space="0" w:color="auto"/>
      </w:divBdr>
    </w:div>
    <w:div w:id="214284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715BB-8894-4A59-8319-64853063B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5946</Words>
  <Characters>32706</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dc:description/>
  <cp:lastModifiedBy>corp.nort@outlook.com</cp:lastModifiedBy>
  <cp:revision>16</cp:revision>
  <cp:lastPrinted>2021-01-30T00:58:00Z</cp:lastPrinted>
  <dcterms:created xsi:type="dcterms:W3CDTF">2025-01-24T21:22:00Z</dcterms:created>
  <dcterms:modified xsi:type="dcterms:W3CDTF">2025-01-28T21:34:00Z</dcterms:modified>
</cp:coreProperties>
</file>